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5E9CB" w14:textId="77777777" w:rsidR="007560DA" w:rsidRPr="00751661" w:rsidRDefault="007560DA" w:rsidP="006C28E4">
      <w:pPr>
        <w:pStyle w:val="afffff0"/>
        <w:rPr>
          <w:lang w:val="ru-RU"/>
        </w:rPr>
      </w:pPr>
    </w:p>
    <w:tbl>
      <w:tblPr>
        <w:tblW w:w="9396" w:type="dxa"/>
        <w:tblLayout w:type="fixed"/>
        <w:tblLook w:val="04A0" w:firstRow="1" w:lastRow="0" w:firstColumn="1" w:lastColumn="0" w:noHBand="0" w:noVBand="1"/>
      </w:tblPr>
      <w:tblGrid>
        <w:gridCol w:w="4186"/>
        <w:gridCol w:w="315"/>
        <w:gridCol w:w="283"/>
        <w:gridCol w:w="77"/>
        <w:gridCol w:w="4458"/>
        <w:gridCol w:w="77"/>
      </w:tblGrid>
      <w:tr w:rsidR="006E7F32" w:rsidRPr="00891BEC" w14:paraId="34051BFF" w14:textId="77777777" w:rsidTr="001262AC">
        <w:trPr>
          <w:gridAfter w:val="1"/>
          <w:wAfter w:w="77" w:type="dxa"/>
        </w:trPr>
        <w:tc>
          <w:tcPr>
            <w:tcW w:w="4501" w:type="dxa"/>
            <w:gridSpan w:val="2"/>
            <w:vAlign w:val="bottom"/>
          </w:tcPr>
          <w:p w14:paraId="1656D143" w14:textId="77777777" w:rsidR="006E7F32" w:rsidRPr="00891BEC" w:rsidRDefault="006E7F32" w:rsidP="00B31422">
            <w:pPr>
              <w:pStyle w:val="afffffffffff2"/>
              <w:jc w:val="center"/>
              <w:rPr>
                <w:b/>
              </w:rPr>
            </w:pPr>
          </w:p>
        </w:tc>
        <w:tc>
          <w:tcPr>
            <w:tcW w:w="283" w:type="dxa"/>
            <w:vAlign w:val="bottom"/>
          </w:tcPr>
          <w:p w14:paraId="1BA6B9E1" w14:textId="77777777" w:rsidR="006E7F32" w:rsidRPr="00891BEC" w:rsidRDefault="006E7F32" w:rsidP="00B31422">
            <w:pPr>
              <w:pStyle w:val="afffffffffff2"/>
            </w:pPr>
          </w:p>
        </w:tc>
        <w:tc>
          <w:tcPr>
            <w:tcW w:w="4535" w:type="dxa"/>
            <w:gridSpan w:val="2"/>
            <w:vAlign w:val="bottom"/>
          </w:tcPr>
          <w:p w14:paraId="6635AB9A" w14:textId="77777777" w:rsidR="006E7F32" w:rsidRPr="00891BEC" w:rsidRDefault="006E7F32" w:rsidP="00B31422">
            <w:pPr>
              <w:pStyle w:val="afffffffffff2"/>
              <w:jc w:val="center"/>
              <w:rPr>
                <w:b/>
              </w:rPr>
            </w:pPr>
          </w:p>
        </w:tc>
      </w:tr>
      <w:tr w:rsidR="006E7F32" w:rsidRPr="00891BEC" w14:paraId="37C365B4" w14:textId="77777777" w:rsidTr="001262AC">
        <w:trPr>
          <w:gridAfter w:val="1"/>
          <w:wAfter w:w="77" w:type="dxa"/>
        </w:trPr>
        <w:tc>
          <w:tcPr>
            <w:tcW w:w="4501" w:type="dxa"/>
            <w:gridSpan w:val="2"/>
          </w:tcPr>
          <w:p w14:paraId="430FD270" w14:textId="77777777" w:rsidR="006E7F32" w:rsidRPr="00891BEC" w:rsidRDefault="006E7F32" w:rsidP="00B31422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83" w:type="dxa"/>
          </w:tcPr>
          <w:p w14:paraId="5108F37E" w14:textId="77777777" w:rsidR="006E7F32" w:rsidRPr="00891BEC" w:rsidRDefault="006E7F32" w:rsidP="00B31422">
            <w:pPr>
              <w:pStyle w:val="afffffffffff2"/>
            </w:pPr>
          </w:p>
        </w:tc>
        <w:tc>
          <w:tcPr>
            <w:tcW w:w="4535" w:type="dxa"/>
            <w:gridSpan w:val="2"/>
          </w:tcPr>
          <w:p w14:paraId="5F721CB0" w14:textId="77777777" w:rsidR="006E7F32" w:rsidRPr="00891BEC" w:rsidRDefault="006E7F32" w:rsidP="00B31422">
            <w:pPr>
              <w:pStyle w:val="afffffffffff2"/>
              <w:jc w:val="center"/>
            </w:pPr>
          </w:p>
        </w:tc>
      </w:tr>
      <w:tr w:rsidR="006E7F32" w:rsidRPr="00BD2E54" w14:paraId="028C9FCC" w14:textId="77777777" w:rsidTr="001262AC">
        <w:trPr>
          <w:gridAfter w:val="1"/>
          <w:wAfter w:w="77" w:type="dxa"/>
        </w:trPr>
        <w:tc>
          <w:tcPr>
            <w:tcW w:w="4501" w:type="dxa"/>
            <w:gridSpan w:val="2"/>
            <w:vAlign w:val="bottom"/>
          </w:tcPr>
          <w:p w14:paraId="5E217518" w14:textId="77777777" w:rsidR="006E7F32" w:rsidRPr="00BD2E54" w:rsidRDefault="006E7F32" w:rsidP="00B31422">
            <w:pPr>
              <w:pStyle w:val="afffffffffff2"/>
              <w:rPr>
                <w:highlight w:val="yellow"/>
              </w:rPr>
            </w:pPr>
          </w:p>
        </w:tc>
        <w:tc>
          <w:tcPr>
            <w:tcW w:w="283" w:type="dxa"/>
            <w:vAlign w:val="bottom"/>
          </w:tcPr>
          <w:p w14:paraId="4495F73B" w14:textId="77777777" w:rsidR="006E7F32" w:rsidRPr="00BD2E54" w:rsidRDefault="006E7F32" w:rsidP="00B31422">
            <w:pPr>
              <w:pStyle w:val="afffffffffff2"/>
              <w:rPr>
                <w:highlight w:val="yellow"/>
              </w:rPr>
            </w:pPr>
          </w:p>
        </w:tc>
        <w:tc>
          <w:tcPr>
            <w:tcW w:w="4535" w:type="dxa"/>
            <w:gridSpan w:val="2"/>
            <w:vAlign w:val="bottom"/>
          </w:tcPr>
          <w:p w14:paraId="483A6049" w14:textId="77777777" w:rsidR="006E7F32" w:rsidRPr="00BD2E54" w:rsidRDefault="006E7F32" w:rsidP="00B31422">
            <w:pPr>
              <w:pStyle w:val="afffffffffff2"/>
              <w:rPr>
                <w:highlight w:val="yellow"/>
              </w:rPr>
            </w:pPr>
          </w:p>
        </w:tc>
      </w:tr>
      <w:tr w:rsidR="006E7F32" w:rsidRPr="004653D7" w14:paraId="44124113" w14:textId="77777777" w:rsidTr="001262AC">
        <w:tc>
          <w:tcPr>
            <w:tcW w:w="4186" w:type="dxa"/>
          </w:tcPr>
          <w:p w14:paraId="67DB0F54" w14:textId="77777777" w:rsidR="006E7F32" w:rsidRPr="004653D7" w:rsidRDefault="006E7F32" w:rsidP="00B31422">
            <w:pPr>
              <w:pStyle w:val="afffffffffff2"/>
            </w:pPr>
          </w:p>
        </w:tc>
        <w:tc>
          <w:tcPr>
            <w:tcW w:w="675" w:type="dxa"/>
            <w:gridSpan w:val="3"/>
          </w:tcPr>
          <w:p w14:paraId="59E7E887" w14:textId="77777777" w:rsidR="006E7F32" w:rsidRPr="004653D7" w:rsidRDefault="006E7F32" w:rsidP="00B31422">
            <w:pPr>
              <w:pStyle w:val="afffffffffff2"/>
            </w:pPr>
          </w:p>
        </w:tc>
        <w:tc>
          <w:tcPr>
            <w:tcW w:w="4535" w:type="dxa"/>
            <w:gridSpan w:val="2"/>
          </w:tcPr>
          <w:p w14:paraId="30D059D0" w14:textId="77777777" w:rsidR="006E7F32" w:rsidRPr="004653D7" w:rsidRDefault="006E7F32" w:rsidP="00B31422">
            <w:pPr>
              <w:pStyle w:val="afffffffffff2"/>
            </w:pPr>
          </w:p>
        </w:tc>
      </w:tr>
    </w:tbl>
    <w:p w14:paraId="0B575ECE" w14:textId="77777777" w:rsidR="00A52068" w:rsidRDefault="00A52068" w:rsidP="006C28E4"/>
    <w:p w14:paraId="31DCC3B4" w14:textId="77777777" w:rsidR="006E7F32" w:rsidRDefault="006E7F32" w:rsidP="006C28E4"/>
    <w:p w14:paraId="7D4C9313" w14:textId="77777777" w:rsidR="006E7F32" w:rsidRDefault="006E7F32" w:rsidP="006C28E4"/>
    <w:p w14:paraId="7DB33310" w14:textId="77777777" w:rsidR="006E7F32" w:rsidRDefault="006E7F32" w:rsidP="006C28E4"/>
    <w:p w14:paraId="5EBAF40E" w14:textId="77777777" w:rsidR="00A52068" w:rsidRDefault="00A52068" w:rsidP="006C28E4">
      <w:pPr>
        <w:rPr>
          <w:rFonts w:eastAsia="Calibri"/>
          <w:lang w:eastAsia="en-US"/>
        </w:rPr>
      </w:pPr>
    </w:p>
    <w:p w14:paraId="4531B80B" w14:textId="77777777" w:rsidR="006E7F32" w:rsidRDefault="006E7F32" w:rsidP="006C28E4">
      <w:pPr>
        <w:rPr>
          <w:rFonts w:eastAsia="Calibri"/>
          <w:lang w:eastAsia="en-US"/>
        </w:rPr>
      </w:pPr>
    </w:p>
    <w:p w14:paraId="1F6E5A9C" w14:textId="77777777" w:rsidR="006E7F32" w:rsidRPr="00A52068" w:rsidRDefault="006E7F32" w:rsidP="006C28E4">
      <w:pPr>
        <w:rPr>
          <w:rFonts w:eastAsia="Calibri"/>
          <w:lang w:eastAsia="en-US"/>
        </w:rPr>
      </w:pPr>
    </w:p>
    <w:p w14:paraId="6796D9A0" w14:textId="77777777" w:rsidR="007560DA" w:rsidRPr="00534751" w:rsidRDefault="007560DA" w:rsidP="006C28E4">
      <w:pPr>
        <w:pStyle w:val="afffffa"/>
      </w:pPr>
    </w:p>
    <w:p w14:paraId="2127CFDB" w14:textId="77777777" w:rsidR="0037291D" w:rsidRPr="003514EF" w:rsidRDefault="0037291D" w:rsidP="0037291D">
      <w:pPr>
        <w:jc w:val="center"/>
        <w:rPr>
          <w:rFonts w:eastAsia="Calibri"/>
          <w:b/>
          <w:sz w:val="28"/>
          <w:szCs w:val="28"/>
        </w:rPr>
      </w:pPr>
      <w:r w:rsidRPr="003514EF">
        <w:rPr>
          <w:rFonts w:eastAsia="Calibri"/>
          <w:b/>
          <w:sz w:val="28"/>
          <w:szCs w:val="28"/>
        </w:rPr>
        <w:t>Прикладное программное обеспечение</w:t>
      </w:r>
    </w:p>
    <w:p w14:paraId="0F5DBA49" w14:textId="77777777" w:rsidR="00A52068" w:rsidRPr="00437A44" w:rsidRDefault="0037291D" w:rsidP="0037291D">
      <w:pPr>
        <w:pStyle w:val="afffffffffffff8"/>
      </w:pPr>
      <w:r w:rsidRPr="00A53C1A">
        <w:rPr>
          <w:bCs/>
          <w:szCs w:val="28"/>
        </w:rPr>
        <w:t>«Адаптер единого электронного сервиса СМЭВ</w:t>
      </w:r>
      <w:r w:rsidRPr="00A53C1A">
        <w:rPr>
          <w:rFonts w:eastAsia="Calibri"/>
          <w:bCs/>
          <w:szCs w:val="28"/>
        </w:rPr>
        <w:t>»</w:t>
      </w:r>
    </w:p>
    <w:p w14:paraId="19C03F10" w14:textId="77777777" w:rsidR="00A918A6" w:rsidRDefault="00A918A6" w:rsidP="006C28E4">
      <w:pPr>
        <w:pStyle w:val="afffffffffffff8"/>
      </w:pPr>
    </w:p>
    <w:p w14:paraId="7F4019A8" w14:textId="77777777" w:rsidR="0037291D" w:rsidRDefault="0037291D" w:rsidP="006C28E4">
      <w:pPr>
        <w:pStyle w:val="afffffffffffff8"/>
      </w:pPr>
    </w:p>
    <w:p w14:paraId="592541DC" w14:textId="77777777" w:rsidR="0037291D" w:rsidRDefault="0037291D" w:rsidP="006C28E4">
      <w:pPr>
        <w:pStyle w:val="afffffffffffff8"/>
      </w:pPr>
    </w:p>
    <w:p w14:paraId="055C6A45" w14:textId="77777777" w:rsidR="0037291D" w:rsidRDefault="0037291D" w:rsidP="0037291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</w:t>
      </w:r>
    </w:p>
    <w:p w14:paraId="45658845" w14:textId="77777777" w:rsidR="0037291D" w:rsidRDefault="0037291D" w:rsidP="0037291D">
      <w:pPr>
        <w:jc w:val="center"/>
        <w:rPr>
          <w:bCs/>
        </w:rPr>
      </w:pPr>
    </w:p>
    <w:p w14:paraId="6329A98A" w14:textId="77777777" w:rsidR="0037291D" w:rsidRPr="003514EF" w:rsidRDefault="0037291D" w:rsidP="0037291D">
      <w:pPr>
        <w:jc w:val="center"/>
        <w:rPr>
          <w:sz w:val="28"/>
          <w:szCs w:val="28"/>
        </w:rPr>
      </w:pPr>
      <w:r w:rsidRPr="003514EF">
        <w:rPr>
          <w:bCs/>
        </w:rPr>
        <w:t>13356537-26.20.40.140-006-001</w:t>
      </w:r>
      <w:r w:rsidRPr="003514EF">
        <w:rPr>
          <w:rStyle w:val="FontStyle93"/>
          <w:lang w:eastAsia="en-US"/>
        </w:rPr>
        <w:t xml:space="preserve"> </w:t>
      </w:r>
      <w:r>
        <w:rPr>
          <w:bCs/>
          <w:color w:val="000000"/>
        </w:rPr>
        <w:t>90</w:t>
      </w:r>
    </w:p>
    <w:p w14:paraId="5059F13E" w14:textId="77777777" w:rsidR="00A52068" w:rsidRPr="00A52068" w:rsidRDefault="00A52068" w:rsidP="006C28E4"/>
    <w:p w14:paraId="2588B6C2" w14:textId="77777777" w:rsidR="00A52068" w:rsidRPr="00A52068" w:rsidRDefault="00F04B1F" w:rsidP="00934EDB">
      <w:pPr>
        <w:jc w:val="center"/>
      </w:pPr>
      <w:r>
        <w:t xml:space="preserve">Листов </w:t>
      </w:r>
      <w:r w:rsidR="00692A1F">
        <w:fldChar w:fldCharType="begin"/>
      </w:r>
      <w:r w:rsidR="00692A1F">
        <w:instrText xml:space="preserve"> NUMPAGES   \* MERGEFORMAT </w:instrText>
      </w:r>
      <w:r w:rsidR="00692A1F">
        <w:fldChar w:fldCharType="separate"/>
      </w:r>
      <w:r w:rsidR="00FD5D66">
        <w:rPr>
          <w:noProof/>
        </w:rPr>
        <w:t>34</w:t>
      </w:r>
      <w:r w:rsidR="00692A1F">
        <w:rPr>
          <w:noProof/>
        </w:rPr>
        <w:fldChar w:fldCharType="end"/>
      </w:r>
    </w:p>
    <w:p w14:paraId="08D80526" w14:textId="77777777" w:rsidR="00A52068" w:rsidRPr="00A52068" w:rsidRDefault="00A52068" w:rsidP="006C28E4"/>
    <w:p w14:paraId="624A4005" w14:textId="77777777" w:rsidR="00A52068" w:rsidRPr="00A52068" w:rsidRDefault="00A52068" w:rsidP="006C28E4"/>
    <w:p w14:paraId="5586E904" w14:textId="77777777" w:rsidR="00A52068" w:rsidRPr="00A52068" w:rsidRDefault="00A52068" w:rsidP="006C28E4"/>
    <w:p w14:paraId="33A61931" w14:textId="77777777" w:rsidR="006E7F32" w:rsidRDefault="006E7F32" w:rsidP="006C28E4"/>
    <w:p w14:paraId="0621455F" w14:textId="77777777" w:rsidR="00AF7B80" w:rsidRDefault="00AF7B80" w:rsidP="006C28E4"/>
    <w:p w14:paraId="456EF573" w14:textId="77777777" w:rsidR="006E7F32" w:rsidRDefault="006E7F32" w:rsidP="006C28E4"/>
    <w:p w14:paraId="4CCB0F7F" w14:textId="77777777" w:rsidR="00A918A6" w:rsidRDefault="00A918A6" w:rsidP="006C28E4"/>
    <w:p w14:paraId="251E695C" w14:textId="77777777" w:rsidR="007A4BED" w:rsidRDefault="007A4BED" w:rsidP="006C28E4">
      <w:pPr>
        <w:pStyle w:val="afffffffffffff8"/>
      </w:pPr>
    </w:p>
    <w:p w14:paraId="1ABCA951" w14:textId="77777777" w:rsidR="007A4BED" w:rsidRDefault="007A4BED" w:rsidP="006C28E4">
      <w:pPr>
        <w:pStyle w:val="afffffffffffff8"/>
      </w:pPr>
    </w:p>
    <w:p w14:paraId="52B8596C" w14:textId="77777777" w:rsidR="00A52068" w:rsidRPr="0037291D" w:rsidRDefault="00725DE6" w:rsidP="006C28E4">
      <w:pPr>
        <w:pStyle w:val="afffffffffffff8"/>
        <w:rPr>
          <w:b w:val="0"/>
          <w:sz w:val="24"/>
        </w:rPr>
        <w:sectPr w:rsidR="00A52068" w:rsidRPr="0037291D" w:rsidSect="00504BE6">
          <w:pgSz w:w="11906" w:h="16838"/>
          <w:pgMar w:top="1418" w:right="506" w:bottom="851" w:left="1134" w:header="709" w:footer="709" w:gutter="0"/>
          <w:cols w:space="708"/>
          <w:docGrid w:linePitch="360"/>
        </w:sectPr>
      </w:pPr>
      <w:r w:rsidRPr="0037291D">
        <w:rPr>
          <w:b w:val="0"/>
          <w:sz w:val="24"/>
        </w:rPr>
        <w:t>202</w:t>
      </w:r>
      <w:r w:rsidR="001C2547">
        <w:rPr>
          <w:b w:val="0"/>
          <w:sz w:val="24"/>
        </w:rPr>
        <w:t>6</w:t>
      </w:r>
    </w:p>
    <w:p w14:paraId="054B6BA4" w14:textId="77777777" w:rsidR="00A918A6" w:rsidRDefault="00A918A6" w:rsidP="006C28E4"/>
    <w:p w14:paraId="396D192B" w14:textId="77777777" w:rsidR="000B7635" w:rsidRPr="00E2058D" w:rsidRDefault="000B7635" w:rsidP="006C28E4">
      <w:pPr>
        <w:pStyle w:val="1430"/>
      </w:pPr>
      <w:bookmarkStart w:id="0" w:name="_Toc264388593"/>
      <w:r w:rsidRPr="00E2058D">
        <w:t>Аннотация</w:t>
      </w:r>
    </w:p>
    <w:p w14:paraId="296B4F01" w14:textId="77777777" w:rsidR="0037291D" w:rsidRDefault="0037291D" w:rsidP="0037291D">
      <w:pPr>
        <w:ind w:firstLine="851"/>
      </w:pPr>
      <w:r w:rsidRPr="00CF42CD">
        <w:t xml:space="preserve">Настоящий документ является актуализированным руководством пользователя </w:t>
      </w:r>
      <w:r>
        <w:t>прикладного программного обеспечения</w:t>
      </w:r>
      <w:r w:rsidRPr="00DE3345">
        <w:t xml:space="preserve"> «Адаптер единого электронного сервиса СМЭВ» (далее – </w:t>
      </w:r>
      <w:r w:rsidRPr="0072373C">
        <w:t>ППО «Адаптер СМЭВ3»</w:t>
      </w:r>
      <w:r>
        <w:t>, Система</w:t>
      </w:r>
      <w:r w:rsidRPr="00CF42CD">
        <w:t>).</w:t>
      </w:r>
    </w:p>
    <w:p w14:paraId="14C29EAD" w14:textId="77777777" w:rsidR="0037291D" w:rsidRPr="00373BCD" w:rsidRDefault="0037291D" w:rsidP="0037291D">
      <w:pPr>
        <w:ind w:left="851"/>
      </w:pPr>
      <w:r w:rsidRPr="00373BCD">
        <w:t>Документ содержит:</w:t>
      </w:r>
    </w:p>
    <w:p w14:paraId="094E0700" w14:textId="77777777" w:rsidR="0037291D" w:rsidRPr="00CF42CD" w:rsidRDefault="0037291D" w:rsidP="0054707C">
      <w:pPr>
        <w:numPr>
          <w:ilvl w:val="0"/>
          <w:numId w:val="65"/>
        </w:numPr>
        <w:ind w:left="0" w:firstLine="851"/>
      </w:pPr>
      <w:r w:rsidRPr="00CF42CD">
        <w:t>информационную часть (аннотацию и содержание);</w:t>
      </w:r>
    </w:p>
    <w:p w14:paraId="116F4EAA" w14:textId="77777777" w:rsidR="0037291D" w:rsidRPr="00CF42CD" w:rsidRDefault="0037291D" w:rsidP="0054707C">
      <w:pPr>
        <w:numPr>
          <w:ilvl w:val="0"/>
          <w:numId w:val="65"/>
        </w:numPr>
        <w:ind w:left="0" w:firstLine="851"/>
      </w:pPr>
      <w:r w:rsidRPr="00CF42CD">
        <w:t xml:space="preserve">сведения о назначении и условиях применения </w:t>
      </w:r>
      <w:r w:rsidRPr="0072373C">
        <w:t>ППО «Адаптер СМЭВ3»</w:t>
      </w:r>
      <w:r w:rsidRPr="00CF42CD">
        <w:t xml:space="preserve">; </w:t>
      </w:r>
    </w:p>
    <w:p w14:paraId="7629840E" w14:textId="77777777" w:rsidR="0037291D" w:rsidRPr="00CF42CD" w:rsidRDefault="0037291D" w:rsidP="0054707C">
      <w:pPr>
        <w:numPr>
          <w:ilvl w:val="0"/>
          <w:numId w:val="65"/>
        </w:numPr>
        <w:ind w:left="0" w:firstLine="851"/>
      </w:pPr>
      <w:r w:rsidRPr="00CF42CD">
        <w:t xml:space="preserve">сведения о подготовительных действиях, которые выполняет пользователь при работе в </w:t>
      </w:r>
      <w:r w:rsidRPr="0072373C">
        <w:t>ППО «Адаптер СМЭВ3»</w:t>
      </w:r>
      <w:r w:rsidRPr="00CF42CD">
        <w:t>;</w:t>
      </w:r>
    </w:p>
    <w:p w14:paraId="31BC050C" w14:textId="77777777" w:rsidR="0037291D" w:rsidRPr="00CF42CD" w:rsidRDefault="0037291D" w:rsidP="0054707C">
      <w:pPr>
        <w:numPr>
          <w:ilvl w:val="0"/>
          <w:numId w:val="65"/>
        </w:numPr>
        <w:ind w:left="0" w:firstLine="851"/>
      </w:pPr>
      <w:r w:rsidRPr="00CF42CD">
        <w:t xml:space="preserve">описание режима работы </w:t>
      </w:r>
      <w:r w:rsidRPr="0072373C">
        <w:t>ППО «Адаптер СМЭВ3»</w:t>
      </w:r>
      <w:r w:rsidRPr="00CF42CD">
        <w:t>;</w:t>
      </w:r>
    </w:p>
    <w:p w14:paraId="151A6FDC" w14:textId="77777777" w:rsidR="0037291D" w:rsidRPr="00CF42CD" w:rsidRDefault="0037291D" w:rsidP="0054707C">
      <w:pPr>
        <w:numPr>
          <w:ilvl w:val="0"/>
          <w:numId w:val="65"/>
        </w:numPr>
        <w:ind w:left="0" w:firstLine="851"/>
      </w:pPr>
      <w:r w:rsidRPr="00CF42CD">
        <w:t xml:space="preserve">описание принципов безопасной работы </w:t>
      </w:r>
      <w:r w:rsidRPr="0072373C">
        <w:t>ППО «Адаптер СМЭВ3»</w:t>
      </w:r>
      <w:r w:rsidRPr="00CF42CD">
        <w:t>;</w:t>
      </w:r>
    </w:p>
    <w:p w14:paraId="3241FDE0" w14:textId="77777777" w:rsidR="0037291D" w:rsidRDefault="0037291D" w:rsidP="0054707C">
      <w:pPr>
        <w:numPr>
          <w:ilvl w:val="0"/>
          <w:numId w:val="65"/>
        </w:numPr>
        <w:ind w:left="0" w:firstLine="851"/>
      </w:pPr>
      <w:r w:rsidRPr="00CF42CD">
        <w:t xml:space="preserve">описание использования функций </w:t>
      </w:r>
      <w:r w:rsidRPr="0072373C">
        <w:t>ППО «Адаптер СМЭВ3»</w:t>
      </w:r>
      <w:r w:rsidRPr="00CF42CD">
        <w:t>;</w:t>
      </w:r>
    </w:p>
    <w:p w14:paraId="28B541A2" w14:textId="77777777" w:rsidR="0037291D" w:rsidRDefault="0037291D" w:rsidP="0054707C">
      <w:pPr>
        <w:numPr>
          <w:ilvl w:val="0"/>
          <w:numId w:val="65"/>
        </w:numPr>
        <w:ind w:left="0" w:firstLine="851"/>
      </w:pPr>
      <w:r w:rsidRPr="00CF42CD">
        <w:t>описаны возможные аварийные ситуации и краткий обзо</w:t>
      </w:r>
      <w:r>
        <w:t>р действий при их возникновении.</w:t>
      </w:r>
    </w:p>
    <w:p w14:paraId="4CA3B3BA" w14:textId="77777777" w:rsidR="0037291D" w:rsidRDefault="0037291D" w:rsidP="006C28E4"/>
    <w:p w14:paraId="3F32B22C" w14:textId="77777777" w:rsidR="000B7635" w:rsidRPr="001A629E" w:rsidRDefault="000B7635" w:rsidP="0037291D">
      <w:pPr>
        <w:ind w:firstLine="0"/>
      </w:pPr>
    </w:p>
    <w:p w14:paraId="16EA2664" w14:textId="77777777" w:rsidR="00F04B1F" w:rsidRDefault="000B7635" w:rsidP="00F04B1F">
      <w:pPr>
        <w:pStyle w:val="Appendix"/>
      </w:pPr>
      <w:r>
        <w:rPr>
          <w:rFonts w:cs="Times New Roman"/>
        </w:rPr>
        <w:br w:type="page"/>
      </w:r>
      <w:bookmarkStart w:id="1" w:name="_Toc272234721"/>
      <w:bookmarkStart w:id="2" w:name="_Toc274146206"/>
      <w:bookmarkStart w:id="3" w:name="_Toc503365130"/>
      <w:bookmarkStart w:id="4" w:name="_Toc272234667"/>
      <w:bookmarkStart w:id="5" w:name="_Toc274146151"/>
      <w:bookmarkStart w:id="6" w:name="_Toc305688023"/>
      <w:bookmarkEnd w:id="0"/>
      <w:r w:rsidR="00E83C92">
        <w:lastRenderedPageBreak/>
        <w:t>Оглавление</w:t>
      </w:r>
    </w:p>
    <w:p w14:paraId="45A0F526" w14:textId="4353DF78" w:rsidR="00D0689E" w:rsidRPr="00D0689E" w:rsidRDefault="00F04B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r w:rsidRPr="00FD5D66">
        <w:rPr>
          <w:rFonts w:ascii="Times New Roman" w:hAnsi="Times New Roman"/>
          <w:b w:val="0"/>
        </w:rPr>
        <w:fldChar w:fldCharType="begin"/>
      </w:r>
      <w:r w:rsidRPr="00FD5D66">
        <w:rPr>
          <w:rFonts w:ascii="Times New Roman" w:hAnsi="Times New Roman"/>
          <w:b w:val="0"/>
        </w:rPr>
        <w:instrText xml:space="preserve"> TOC \o "1-3" \h \z \u </w:instrText>
      </w:r>
      <w:r w:rsidRPr="00FD5D66">
        <w:rPr>
          <w:rFonts w:ascii="Times New Roman" w:hAnsi="Times New Roman"/>
          <w:b w:val="0"/>
        </w:rPr>
        <w:fldChar w:fldCharType="separate"/>
      </w:r>
      <w:hyperlink w:anchor="_Toc224572502" w:history="1">
        <w:r w:rsidR="00D0689E" w:rsidRPr="00D0689E">
          <w:rPr>
            <w:rStyle w:val="aff1"/>
            <w:rFonts w:ascii="Times New Roman" w:hAnsi="Times New Roman"/>
            <w:noProof/>
          </w:rPr>
          <w:t>1 Введение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_Toc224572502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6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4AE99675" w14:textId="2A3ECA7B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03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1.1 Область применения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_Toc224572503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E3DF6AB" w14:textId="5B94D490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04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1.2 Уровень подготовки пользователя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_Toc224572504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A2CFB1A" w14:textId="13ED2208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05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1.3 Перечень эксплуатационной документации, необходимой для ознакомления пользователем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_Toc224572505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AA9ED63" w14:textId="795AEFF8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06" w:history="1">
        <w:r w:rsidR="00D0689E" w:rsidRPr="00D0689E">
          <w:rPr>
            <w:rStyle w:val="aff1"/>
            <w:rFonts w:ascii="Times New Roman" w:hAnsi="Times New Roman"/>
            <w:noProof/>
          </w:rPr>
          <w:t>2 Назначение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_Toc224572506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7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0404B9BF" w14:textId="5922F76C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07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2.1 Назначение и условия применения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_Toc224572507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4569281" w14:textId="0EC94DBE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08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2.2 Условия, необходимые для функционирования ППО «Адаптер СМЭВ3»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_Toc224572508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83F2898" w14:textId="5139E1DB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09" w:history="1">
        <w:r w:rsidR="00D0689E" w:rsidRPr="00D0689E">
          <w:rPr>
            <w:rStyle w:val="aff1"/>
            <w:rFonts w:ascii="Times New Roman" w:hAnsi="Times New Roman"/>
            <w:noProof/>
          </w:rPr>
          <w:t>3 Принципы безопасной работы ППО «Адаптер СМЭВ3»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_Toc224572509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9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3A051EDE" w14:textId="747219D4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10" w:history="1">
        <w:r w:rsidR="00D0689E" w:rsidRPr="00D0689E">
          <w:rPr>
            <w:rStyle w:val="aff1"/>
            <w:rFonts w:ascii="Times New Roman" w:hAnsi="Times New Roman"/>
            <w:noProof/>
          </w:rPr>
          <w:t>4 Подготовка к работе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_Toc224572510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11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717E07B5" w14:textId="297C521B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11" w:history="1">
        <w:r w:rsidR="00D0689E" w:rsidRPr="00D0689E">
          <w:rPr>
            <w:rStyle w:val="aff1"/>
            <w:rFonts w:ascii="Times New Roman" w:hAnsi="Times New Roman"/>
            <w:noProof/>
          </w:rPr>
          <w:t>5 Режимы работы ППО «Адаптер СМЭВ3»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_Toc224572511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12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0AFA9B86" w14:textId="48AB3111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12" w:history="1">
        <w:r w:rsidR="00D0689E" w:rsidRPr="00D0689E">
          <w:rPr>
            <w:rStyle w:val="aff1"/>
            <w:rFonts w:ascii="Times New Roman" w:hAnsi="Times New Roman"/>
            <w:noProof/>
          </w:rPr>
          <w:t>6 Описание операций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_Toc224572512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13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4B2D2564" w14:textId="5249B998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13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6.1 Описание раздела «Исходящие» пользовательской части веб-интерфейса ППО «Адаптер СМЭВ3»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_Toc224572513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E0052A2" w14:textId="7E0E53AB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14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6.1.1 Создание нового взаимодействия (сообщения)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_Toc224572514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D6EDA82" w14:textId="2FFE9796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15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6.1.2 Сообщения, не содержащие реестра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_Toc224572515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0C175E8" w14:textId="12FBA781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16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6.1.3 Сообщения, содержащие реестр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_Toc224572516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21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8D52677" w14:textId="54E146A2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17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6.1.4 Изменение исходящего сообщения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_Toc224572517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4316D56" w14:textId="4ECE920A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18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6.1.5 Получение ответа на запрос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_Toc224572518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73C485E" w14:textId="4BB6D283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19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6.2 Описание раздела «Входящие» пользовательской части веб-интерфейса ППО «Адаптер СМЭВ3»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_Toc224572519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EB12CF9" w14:textId="19168C0B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20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6.2.1 Получение входящего сообщения, не содержащее реестр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_Toc224572520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E16F25F" w14:textId="5A014880" w:rsidR="00D0689E" w:rsidRPr="00D0689E" w:rsidRDefault="00692A1F" w:rsidP="00D0689E">
      <w:pPr>
        <w:pStyle w:val="3e"/>
        <w:tabs>
          <w:tab w:val="right" w:leader="dot" w:pos="10055"/>
        </w:tabs>
        <w:ind w:left="709" w:firstLine="0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224572521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6.2.2 Подготовка и отправке ответа на полученный запрос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_Toc224572521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27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15CFCE8" w14:textId="235C24A7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22" w:history="1">
        <w:r w:rsidR="00D0689E" w:rsidRPr="00D0689E">
          <w:rPr>
            <w:rStyle w:val="aff1"/>
            <w:rFonts w:ascii="Times New Roman" w:hAnsi="Times New Roman"/>
            <w:noProof/>
          </w:rPr>
          <w:t xml:space="preserve">7 Получение </w:t>
        </w:r>
        <w:r w:rsidR="00D0689E" w:rsidRPr="00D0689E">
          <w:rPr>
            <w:rStyle w:val="aff1"/>
            <w:rFonts w:ascii="Times New Roman" w:hAnsi="Times New Roman"/>
            <w:noProof/>
            <w:lang w:val="en-US"/>
          </w:rPr>
          <w:t>totp</w:t>
        </w:r>
        <w:r w:rsidR="00D0689E" w:rsidRPr="00D0689E">
          <w:rPr>
            <w:rStyle w:val="aff1"/>
            <w:rFonts w:ascii="Times New Roman" w:hAnsi="Times New Roman"/>
            <w:noProof/>
          </w:rPr>
          <w:t>-кода для авторизации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_Toc224572522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29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375F1451" w14:textId="1691CB2E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23" w:history="1">
        <w:r w:rsidR="00D0689E" w:rsidRPr="00D0689E">
          <w:rPr>
            <w:rStyle w:val="aff1"/>
            <w:rFonts w:ascii="Times New Roman" w:hAnsi="Times New Roman"/>
            <w:noProof/>
          </w:rPr>
          <w:t>8 Аварийные ситуации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_Toc224572523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30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559B3E91" w14:textId="43835C9B" w:rsidR="00D0689E" w:rsidRPr="00D0689E" w:rsidRDefault="00692A1F" w:rsidP="00D0689E">
      <w:pPr>
        <w:pStyle w:val="1b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/>
          <w:b w:val="0"/>
          <w:bCs w:val="0"/>
          <w:caps w:val="0"/>
          <w:noProof/>
        </w:rPr>
      </w:pPr>
      <w:hyperlink w:anchor="_Toc224572524" w:history="1">
        <w:r w:rsidR="00D0689E" w:rsidRPr="00D0689E">
          <w:rPr>
            <w:rStyle w:val="aff1"/>
            <w:rFonts w:ascii="Times New Roman" w:hAnsi="Times New Roman"/>
            <w:noProof/>
          </w:rPr>
          <w:t>9 Рекомендации по освоению</w:t>
        </w:r>
        <w:r w:rsidR="00D0689E" w:rsidRPr="00D0689E">
          <w:rPr>
            <w:rFonts w:ascii="Times New Roman" w:hAnsi="Times New Roman"/>
            <w:noProof/>
            <w:webHidden/>
          </w:rPr>
          <w:tab/>
        </w:r>
        <w:r w:rsidR="00D0689E" w:rsidRPr="00D0689E">
          <w:rPr>
            <w:rFonts w:ascii="Times New Roman" w:hAnsi="Times New Roman"/>
            <w:noProof/>
            <w:webHidden/>
          </w:rPr>
          <w:fldChar w:fldCharType="begin"/>
        </w:r>
        <w:r w:rsidR="00D0689E" w:rsidRPr="00D0689E">
          <w:rPr>
            <w:rFonts w:ascii="Times New Roman" w:hAnsi="Times New Roman"/>
            <w:noProof/>
            <w:webHidden/>
          </w:rPr>
          <w:instrText xml:space="preserve"> PAGEREF _Toc224572524 \h </w:instrText>
        </w:r>
        <w:r w:rsidR="00D0689E" w:rsidRPr="00D0689E">
          <w:rPr>
            <w:rFonts w:ascii="Times New Roman" w:hAnsi="Times New Roman"/>
            <w:noProof/>
            <w:webHidden/>
          </w:rPr>
        </w:r>
        <w:r w:rsidR="00D0689E" w:rsidRPr="00D0689E">
          <w:rPr>
            <w:rFonts w:ascii="Times New Roman" w:hAnsi="Times New Roman"/>
            <w:noProof/>
            <w:webHidden/>
          </w:rPr>
          <w:fldChar w:fldCharType="separate"/>
        </w:r>
        <w:r w:rsidR="00D0689E" w:rsidRPr="00D0689E">
          <w:rPr>
            <w:rFonts w:ascii="Times New Roman" w:hAnsi="Times New Roman"/>
            <w:noProof/>
            <w:webHidden/>
          </w:rPr>
          <w:t>33</w:t>
        </w:r>
        <w:r w:rsidR="00D0689E" w:rsidRPr="00D0689E">
          <w:rPr>
            <w:rFonts w:ascii="Times New Roman" w:hAnsi="Times New Roman"/>
            <w:noProof/>
            <w:webHidden/>
          </w:rPr>
          <w:fldChar w:fldCharType="end"/>
        </w:r>
      </w:hyperlink>
    </w:p>
    <w:p w14:paraId="3FBC2408" w14:textId="15FA2C63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25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9.1 Подготовка к работе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_Toc224572525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33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FBF1B34" w14:textId="44851031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26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9.2 Работа с сообщениями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_Toc224572526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33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1835AA1" w14:textId="6ACEA1D5" w:rsidR="00D0689E" w:rsidRPr="00D0689E" w:rsidRDefault="00692A1F" w:rsidP="00D0689E">
      <w:pPr>
        <w:pStyle w:val="2f1"/>
        <w:tabs>
          <w:tab w:val="right" w:leader="dot" w:pos="10055"/>
        </w:tabs>
        <w:spacing w:before="0"/>
        <w:ind w:left="709" w:firstLine="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</w:rPr>
      </w:pPr>
      <w:hyperlink w:anchor="_Toc224572527" w:history="1">
        <w:r w:rsidR="00D0689E" w:rsidRPr="00D0689E">
          <w:rPr>
            <w:rStyle w:val="aff1"/>
            <w:rFonts w:ascii="Times New Roman" w:hAnsi="Times New Roman" w:cs="Times New Roman"/>
            <w:noProof/>
            <w:sz w:val="24"/>
            <w:szCs w:val="24"/>
          </w:rPr>
          <w:t>9.3 Безопасность и поддержка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_Toc224572527 \h </w:instrTex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t>33</w:t>
        </w:r>
        <w:r w:rsidR="00D0689E" w:rsidRPr="00D0689E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1203718" w14:textId="301235A6" w:rsidR="00F04B1F" w:rsidRDefault="00F04B1F" w:rsidP="00D0689E">
      <w:pPr>
        <w:pStyle w:val="Appendix"/>
        <w:spacing w:before="0" w:after="0"/>
      </w:pPr>
      <w:r w:rsidRPr="00FD5D66">
        <w:rPr>
          <w:rFonts w:cs="Times New Roman"/>
          <w:b w:val="0"/>
          <w:sz w:val="24"/>
          <w:szCs w:val="24"/>
        </w:rPr>
        <w:fldChar w:fldCharType="end"/>
      </w:r>
    </w:p>
    <w:p w14:paraId="7BEE8CBA" w14:textId="77777777" w:rsidR="00D14203" w:rsidRDefault="00251E7E" w:rsidP="00F739F9">
      <w:pPr>
        <w:pStyle w:val="Appendix"/>
        <w:spacing w:before="4080"/>
      </w:pPr>
      <w:r w:rsidRPr="00E2058D">
        <w:lastRenderedPageBreak/>
        <w:t>Перечень принятых сокращений</w:t>
      </w:r>
      <w:bookmarkEnd w:id="1"/>
      <w:bookmarkEnd w:id="2"/>
      <w:bookmarkEnd w:id="3"/>
    </w:p>
    <w:tbl>
      <w:tblPr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1"/>
        <w:gridCol w:w="6086"/>
      </w:tblGrid>
      <w:tr w:rsidR="00454C41" w:rsidRPr="00D14203" w14:paraId="5295B581" w14:textId="77777777" w:rsidTr="00454C41">
        <w:trPr>
          <w:cantSplit/>
          <w:trHeight w:val="390"/>
          <w:tblHeader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99A2E6" w14:textId="77777777" w:rsidR="00454C41" w:rsidRPr="00454C41" w:rsidRDefault="00454C41" w:rsidP="006C28E4">
            <w:pPr>
              <w:pStyle w:val="afffffffffff2"/>
              <w:rPr>
                <w:b/>
              </w:rPr>
            </w:pPr>
            <w:r w:rsidRPr="00454C41">
              <w:rPr>
                <w:b/>
              </w:rPr>
              <w:t>Термин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0B179C" w14:textId="77777777" w:rsidR="00454C41" w:rsidRPr="00454C41" w:rsidRDefault="00454C41" w:rsidP="006C28E4">
            <w:pPr>
              <w:pStyle w:val="afffffffffff2"/>
              <w:rPr>
                <w:b/>
              </w:rPr>
            </w:pPr>
            <w:r w:rsidRPr="00454C41">
              <w:rPr>
                <w:b/>
              </w:rPr>
              <w:t>Описание</w:t>
            </w:r>
          </w:p>
        </w:tc>
      </w:tr>
      <w:tr w:rsidR="001C2547" w:rsidRPr="00D14203" w14:paraId="2F2A45BE" w14:textId="77777777" w:rsidTr="00454C41">
        <w:trPr>
          <w:cantSplit/>
          <w:trHeight w:val="446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60FD0A" w14:textId="77777777" w:rsidR="001C2547" w:rsidRPr="0002721B" w:rsidRDefault="001C2547" w:rsidP="001C2547">
            <w:pPr>
              <w:pStyle w:val="afffffffffff2"/>
            </w:pPr>
            <w:r w:rsidRPr="0002721B">
              <w:t>Адаптер СМЭВ3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D8470B" w14:textId="77777777" w:rsidR="001C2547" w:rsidRPr="0002721B" w:rsidRDefault="001C2547" w:rsidP="001C2547">
            <w:pPr>
              <w:pStyle w:val="afffffffffff2"/>
              <w:ind w:left="125" w:right="114"/>
            </w:pPr>
            <w:r w:rsidRPr="0002721B">
              <w:t>Экземпляр ПО «Адаптер СМЭВ3», установленный в контуре ИС УВ и обеспечивающий взаимодействие ИС УВ со СМЭВ3</w:t>
            </w:r>
          </w:p>
        </w:tc>
      </w:tr>
      <w:tr w:rsidR="001C2547" w:rsidRPr="00D14203" w14:paraId="229493FE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C24E36" w14:textId="77777777" w:rsidR="001C2547" w:rsidRPr="0002721B" w:rsidRDefault="001C2547" w:rsidP="001C2547">
            <w:pPr>
              <w:pStyle w:val="afffffffffff2"/>
            </w:pPr>
            <w:r w:rsidRPr="0002721B">
              <w:t>ВС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3F2C55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Вид сведений — логическая единица обмена данными в СМЭВ3</w:t>
            </w:r>
          </w:p>
        </w:tc>
      </w:tr>
      <w:tr w:rsidR="001C2547" w:rsidRPr="00D14203" w14:paraId="5B6D2CA4" w14:textId="77777777" w:rsidTr="00203052">
        <w:trPr>
          <w:cantSplit/>
          <w:trHeight w:val="1401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FE4C51" w14:textId="77777777" w:rsidR="001C2547" w:rsidRPr="0002721B" w:rsidRDefault="001C2547" w:rsidP="001C2547">
            <w:pPr>
              <w:pStyle w:val="afffffffffff2"/>
            </w:pPr>
            <w:r w:rsidRPr="0002721B">
              <w:t>ГБ (гигабайт)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C29F7D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Единица измерения информации, равная 1024 мегабайтам</w:t>
            </w:r>
          </w:p>
        </w:tc>
      </w:tr>
      <w:tr w:rsidR="001C2547" w:rsidRPr="00D14203" w14:paraId="49839ED7" w14:textId="77777777" w:rsidTr="00454C41">
        <w:trPr>
          <w:cantSplit/>
          <w:trHeight w:val="390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566C31" w14:textId="77777777" w:rsidR="001C2547" w:rsidRPr="0002721B" w:rsidRDefault="001C2547" w:rsidP="001C2547">
            <w:pPr>
              <w:pStyle w:val="afffffffffff2"/>
            </w:pPr>
            <w:r w:rsidRPr="0002721B">
              <w:t>ИС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815AC2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Информационная система</w:t>
            </w:r>
          </w:p>
        </w:tc>
      </w:tr>
      <w:tr w:rsidR="001C2547" w:rsidRPr="00D14203" w14:paraId="7947CC99" w14:textId="77777777" w:rsidTr="00454C41">
        <w:trPr>
          <w:cantSplit/>
          <w:trHeight w:val="1515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9717A31" w14:textId="77777777" w:rsidR="001C2547" w:rsidRPr="0002721B" w:rsidRDefault="001C2547" w:rsidP="001C2547">
            <w:pPr>
              <w:pStyle w:val="afffffffffff2"/>
            </w:pPr>
            <w:r w:rsidRPr="0002721B">
              <w:t>НФ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698CB4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Настроечный файл — архив в формате *.</w:t>
            </w:r>
            <w:r w:rsidRPr="0002721B">
              <w:rPr>
                <w:lang w:val="en-US"/>
              </w:rPr>
              <w:t>sf</w:t>
            </w:r>
            <w:r w:rsidRPr="0002721B">
              <w:t xml:space="preserve">, содержащий </w:t>
            </w:r>
            <w:r w:rsidRPr="0002721B">
              <w:rPr>
                <w:lang w:val="en-US"/>
              </w:rPr>
              <w:t>JSON</w:t>
            </w:r>
            <w:r w:rsidRPr="0002721B">
              <w:t>-конфигурацию, определяющую поведение</w:t>
            </w:r>
            <w:r w:rsidRPr="0002721B">
              <w:rPr>
                <w:rFonts w:eastAsia="Times New Roman"/>
                <w:color w:val="000000"/>
              </w:rPr>
              <w:t xml:space="preserve"> </w:t>
            </w:r>
            <w:r w:rsidRPr="0002721B">
              <w:rPr>
                <w:lang w:val="en-US"/>
              </w:rPr>
              <w:t>web</w:t>
            </w:r>
            <w:r w:rsidRPr="0002721B">
              <w:rPr>
                <w:rFonts w:eastAsia="Times New Roman"/>
                <w:color w:val="000000"/>
              </w:rPr>
              <w:t xml:space="preserve">-интерфейса </w:t>
            </w:r>
            <w:r w:rsidRPr="0002721B">
              <w:t>ППО «Адаптер СМЭВ3»</w:t>
            </w:r>
            <w:r w:rsidRPr="0002721B">
              <w:rPr>
                <w:rFonts w:eastAsia="Times New Roman"/>
                <w:color w:val="000000"/>
              </w:rPr>
              <w:t xml:space="preserve"> для </w:t>
            </w:r>
            <w:proofErr w:type="spellStart"/>
            <w:r w:rsidRPr="0002721B">
              <w:rPr>
                <w:rFonts w:eastAsia="Times New Roman"/>
                <w:color w:val="000000"/>
              </w:rPr>
              <w:t>конкретнойверсии</w:t>
            </w:r>
            <w:proofErr w:type="spellEnd"/>
            <w:r w:rsidRPr="0002721B">
              <w:rPr>
                <w:rFonts w:eastAsia="Times New Roman"/>
                <w:color w:val="000000"/>
              </w:rPr>
              <w:t xml:space="preserve"> </w:t>
            </w:r>
            <w:r w:rsidRPr="0002721B">
              <w:t>ВС</w:t>
            </w:r>
          </w:p>
        </w:tc>
      </w:tr>
      <w:tr w:rsidR="001C2547" w:rsidRPr="00D14203" w14:paraId="623ED8FF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81097C" w14:textId="77777777" w:rsidR="001C2547" w:rsidRPr="0002721B" w:rsidRDefault="001C2547" w:rsidP="001C2547">
            <w:pPr>
              <w:pStyle w:val="afffffffffff2"/>
            </w:pPr>
            <w:r w:rsidRPr="0002721B">
              <w:t>ППО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55B649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Прикладное программное обеспечение</w:t>
            </w:r>
          </w:p>
        </w:tc>
      </w:tr>
      <w:tr w:rsidR="001C2547" w:rsidRPr="00D14203" w14:paraId="16A76BD5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179D9C" w14:textId="77777777" w:rsidR="001C2547" w:rsidRPr="0002721B" w:rsidRDefault="001C2547" w:rsidP="001C2547">
            <w:pPr>
              <w:pStyle w:val="afffffffffff2"/>
            </w:pPr>
            <w:r w:rsidRPr="0002721B">
              <w:t>СМЭВ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061D86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Единая система межведомственного электронного взаимодействия</w:t>
            </w:r>
          </w:p>
        </w:tc>
      </w:tr>
      <w:tr w:rsidR="001C2547" w:rsidRPr="00D14203" w14:paraId="58F09991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E08F2A" w14:textId="77777777" w:rsidR="001C2547" w:rsidRPr="0002721B" w:rsidRDefault="001C2547" w:rsidP="001C2547">
            <w:pPr>
              <w:pStyle w:val="afffffffffff2"/>
            </w:pPr>
            <w:r w:rsidRPr="0002721B">
              <w:t>СМЭВ3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E10E5B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Единая система межведомственного электронного взаимодействия, функционирующая в соответствии с Методическими рекомендациям по работе со СМЭВ версии 3.x</w:t>
            </w:r>
          </w:p>
        </w:tc>
      </w:tr>
      <w:tr w:rsidR="001C2547" w:rsidRPr="00D14203" w14:paraId="06BDAC24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4027B8" w14:textId="77777777" w:rsidR="001C2547" w:rsidRPr="0002721B" w:rsidRDefault="001C2547" w:rsidP="001C2547">
            <w:pPr>
              <w:pStyle w:val="afffffffffff2"/>
            </w:pPr>
            <w:r w:rsidRPr="0002721B">
              <w:t>Тестовый режим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4081BB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Режим работы ВС, при котором сообщения не попадают в производственную среду СМЭВ3</w:t>
            </w:r>
          </w:p>
        </w:tc>
      </w:tr>
      <w:tr w:rsidR="001C2547" w:rsidRPr="00D14203" w14:paraId="36610E74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81A650" w14:textId="77777777" w:rsidR="001C2547" w:rsidRPr="0002721B" w:rsidRDefault="001C2547" w:rsidP="001C2547">
            <w:pPr>
              <w:pStyle w:val="afffffffffff2"/>
            </w:pPr>
            <w:r w:rsidRPr="0002721B">
              <w:t>УВ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D61E9B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Участник взаимодействия</w:t>
            </w:r>
          </w:p>
        </w:tc>
      </w:tr>
      <w:tr w:rsidR="001C2547" w:rsidRPr="00D14203" w14:paraId="1C9AB54B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74526E" w14:textId="77777777" w:rsidR="001C2547" w:rsidRPr="0002721B" w:rsidRDefault="001C2547" w:rsidP="001C2547">
            <w:pPr>
              <w:pStyle w:val="afffffffffff2"/>
            </w:pPr>
            <w:r w:rsidRPr="0002721B">
              <w:t>ФСТЭК России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8B1B14" w14:textId="77777777" w:rsidR="001C2547" w:rsidRPr="0002721B" w:rsidRDefault="001C2547" w:rsidP="001C2547">
            <w:pPr>
              <w:pStyle w:val="afffffffffff2"/>
              <w:ind w:left="132" w:right="103"/>
              <w:rPr>
                <w:caps/>
              </w:rPr>
            </w:pPr>
            <w:r w:rsidRPr="0002721B">
              <w:t>Федеральная служба по техническому и экспортному контролю Российской Федерации</w:t>
            </w:r>
          </w:p>
        </w:tc>
      </w:tr>
      <w:tr w:rsidR="001C2547" w:rsidRPr="00D14203" w14:paraId="4F3FBFE4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29CEB7" w14:textId="77777777" w:rsidR="001C2547" w:rsidRPr="0002721B" w:rsidRDefault="001C2547" w:rsidP="001C2547">
            <w:pPr>
              <w:pStyle w:val="afffffffffff2"/>
            </w:pPr>
            <w:r w:rsidRPr="0002721B">
              <w:t>JSON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EC45D5" w14:textId="77777777" w:rsidR="001C2547" w:rsidRPr="0002721B" w:rsidRDefault="001C2547" w:rsidP="001C2547">
            <w:pPr>
              <w:pStyle w:val="afffffffffff2"/>
              <w:ind w:left="132" w:right="103"/>
            </w:pPr>
            <w:proofErr w:type="spellStart"/>
            <w:r w:rsidRPr="0002721B">
              <w:t>JavaScript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Object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Notation</w:t>
            </w:r>
            <w:proofErr w:type="spellEnd"/>
            <w:r w:rsidRPr="0002721B">
              <w:t xml:space="preserve"> — текстовый формат данных, используемый в настроечных файлах (НФ)</w:t>
            </w:r>
          </w:p>
        </w:tc>
      </w:tr>
      <w:tr w:rsidR="001C2547" w:rsidRPr="00D14203" w14:paraId="1B1ACE46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B15A8E" w14:textId="77777777" w:rsidR="001C2547" w:rsidRPr="0002721B" w:rsidRDefault="001C2547" w:rsidP="001C2547">
            <w:pPr>
              <w:pStyle w:val="afffffffffff2"/>
            </w:pPr>
            <w:proofErr w:type="spellStart"/>
            <w:r w:rsidRPr="0002721B">
              <w:rPr>
                <w:lang w:val="en-US"/>
              </w:rPr>
              <w:t>mimeType</w:t>
            </w:r>
            <w:proofErr w:type="spellEnd"/>
            <w:r w:rsidRPr="0002721B">
              <w:t xml:space="preserve"> (MIME-тип)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EBD36D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Стандартизированный идентификатор формата файла (</w:t>
            </w:r>
            <w:proofErr w:type="spellStart"/>
            <w:r w:rsidRPr="0002721B">
              <w:t>Multipurpose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Internet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Mail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Extensions</w:t>
            </w:r>
            <w:proofErr w:type="spellEnd"/>
            <w:r w:rsidRPr="0002721B">
              <w:t>)</w:t>
            </w:r>
          </w:p>
        </w:tc>
      </w:tr>
      <w:tr w:rsidR="001C2547" w:rsidRPr="00D14203" w14:paraId="6C0CC5AF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680674" w14:textId="77777777" w:rsidR="001C2547" w:rsidRPr="0002721B" w:rsidRDefault="001C2547" w:rsidP="001C2547">
            <w:pPr>
              <w:pStyle w:val="afffffffffff2"/>
            </w:pPr>
            <w:r w:rsidRPr="0002721B">
              <w:t>МТОМ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CC84BB" w14:textId="77777777" w:rsidR="001C2547" w:rsidRPr="0002721B" w:rsidRDefault="001C2547" w:rsidP="001C2547">
            <w:pPr>
              <w:pStyle w:val="afffffffffff2"/>
              <w:ind w:left="132" w:right="103"/>
            </w:pPr>
            <w:proofErr w:type="spellStart"/>
            <w:r w:rsidRPr="0002721B">
              <w:t>Message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Transmission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Optimization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Mechanism</w:t>
            </w:r>
            <w:proofErr w:type="spellEnd"/>
            <w:r w:rsidRPr="0002721B">
              <w:t xml:space="preserve"> — стандарт передачи двоичных вложений в SOAP-сообщениях</w:t>
            </w:r>
          </w:p>
        </w:tc>
      </w:tr>
      <w:tr w:rsidR="001C2547" w:rsidRPr="00D14203" w14:paraId="600CE816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08BCEA" w14:textId="77777777" w:rsidR="001C2547" w:rsidRPr="0002721B" w:rsidRDefault="001C2547" w:rsidP="001C2547">
            <w:pPr>
              <w:pStyle w:val="afffffffffff2"/>
            </w:pPr>
            <w:proofErr w:type="spellStart"/>
            <w:r w:rsidRPr="0002721B">
              <w:t>MessageID</w:t>
            </w:r>
            <w:proofErr w:type="spellEnd"/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443E0B" w14:textId="77777777" w:rsidR="001C2547" w:rsidRPr="0002721B" w:rsidRDefault="001C2547" w:rsidP="001C2547">
            <w:pPr>
              <w:pStyle w:val="afffffffffff2"/>
              <w:ind w:left="132" w:right="103"/>
            </w:pPr>
            <w:r w:rsidRPr="0002721B">
              <w:t>Уникальный идентификатор сообщения в СМЭВ3</w:t>
            </w:r>
          </w:p>
        </w:tc>
      </w:tr>
      <w:tr w:rsidR="001C2547" w:rsidRPr="00D14203" w14:paraId="1D072849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3087C1" w14:textId="77777777" w:rsidR="001C2547" w:rsidRPr="0002721B" w:rsidRDefault="001C2547" w:rsidP="001C2547">
            <w:pPr>
              <w:pStyle w:val="afffffffffff2"/>
            </w:pPr>
            <w:r w:rsidRPr="0002721B">
              <w:lastRenderedPageBreak/>
              <w:t>TOTP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D4E94D" w14:textId="77777777" w:rsidR="001C2547" w:rsidRPr="0002721B" w:rsidRDefault="001C2547" w:rsidP="001C2547">
            <w:pPr>
              <w:pStyle w:val="afffffffffff2"/>
              <w:ind w:left="132" w:right="103"/>
            </w:pPr>
            <w:proofErr w:type="spellStart"/>
            <w:r w:rsidRPr="0002721B">
              <w:t>Time-based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One-Time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Password</w:t>
            </w:r>
            <w:proofErr w:type="spellEnd"/>
            <w:r w:rsidRPr="0002721B">
              <w:t xml:space="preserve"> — одноразовый временной пароль, используемый для двухфакторной аутентификации</w:t>
            </w:r>
          </w:p>
        </w:tc>
      </w:tr>
      <w:tr w:rsidR="001C2547" w:rsidRPr="00D14203" w14:paraId="52D67CD3" w14:textId="77777777" w:rsidTr="00454C41">
        <w:trPr>
          <w:cantSplit/>
          <w:trHeight w:val="567"/>
        </w:trPr>
        <w:tc>
          <w:tcPr>
            <w:tcW w:w="1836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A12EEB" w14:textId="77777777" w:rsidR="001C2547" w:rsidRPr="0002721B" w:rsidRDefault="001C2547" w:rsidP="001C2547">
            <w:pPr>
              <w:pStyle w:val="afffffffffff2"/>
            </w:pPr>
            <w:r w:rsidRPr="0002721B">
              <w:t>XML</w:t>
            </w:r>
          </w:p>
        </w:tc>
        <w:tc>
          <w:tcPr>
            <w:tcW w:w="3164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91C243" w14:textId="77777777" w:rsidR="001C2547" w:rsidRPr="0002721B" w:rsidRDefault="001C2547" w:rsidP="001C2547">
            <w:pPr>
              <w:pStyle w:val="afffffffffff2"/>
              <w:ind w:left="132" w:right="103"/>
            </w:pPr>
            <w:proofErr w:type="spellStart"/>
            <w:r w:rsidRPr="0002721B">
              <w:t>Extensible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Markup</w:t>
            </w:r>
            <w:proofErr w:type="spellEnd"/>
            <w:r w:rsidRPr="0002721B">
              <w:t xml:space="preserve"> </w:t>
            </w:r>
            <w:proofErr w:type="spellStart"/>
            <w:r w:rsidRPr="0002721B">
              <w:t>Language</w:t>
            </w:r>
            <w:proofErr w:type="spellEnd"/>
            <w:r w:rsidRPr="0002721B">
              <w:t xml:space="preserve"> — формат структурированного представления данных, используемый в сообщениях СМЭВ3</w:t>
            </w:r>
          </w:p>
        </w:tc>
      </w:tr>
    </w:tbl>
    <w:p w14:paraId="097F877E" w14:textId="77777777" w:rsidR="00980AF8" w:rsidRPr="00E2058D" w:rsidRDefault="00980AF8" w:rsidP="00980AF8">
      <w:pPr>
        <w:pStyle w:val="Head1"/>
      </w:pPr>
      <w:bookmarkStart w:id="7" w:name="_Toc374437969"/>
      <w:bookmarkStart w:id="8" w:name="_Toc503365131"/>
      <w:bookmarkStart w:id="9" w:name="_Toc176274557"/>
      <w:bookmarkStart w:id="10" w:name="_Toc224572502"/>
      <w:bookmarkEnd w:id="4"/>
      <w:bookmarkEnd w:id="5"/>
      <w:bookmarkEnd w:id="6"/>
      <w:r w:rsidRPr="00E2058D">
        <w:lastRenderedPageBreak/>
        <w:t>Введение</w:t>
      </w:r>
      <w:bookmarkEnd w:id="7"/>
      <w:bookmarkEnd w:id="8"/>
      <w:bookmarkEnd w:id="9"/>
      <w:bookmarkEnd w:id="10"/>
    </w:p>
    <w:p w14:paraId="7C7DA245" w14:textId="77777777" w:rsidR="00980AF8" w:rsidRPr="00843225" w:rsidRDefault="00980AF8" w:rsidP="005848F6">
      <w:pPr>
        <w:pStyle w:val="Head2"/>
      </w:pPr>
      <w:bookmarkStart w:id="11" w:name="_Toc305688024"/>
      <w:bookmarkStart w:id="12" w:name="_Toc374437970"/>
      <w:bookmarkStart w:id="13" w:name="_Toc503365132"/>
      <w:bookmarkStart w:id="14" w:name="_Toc176274558"/>
      <w:bookmarkStart w:id="15" w:name="_Toc224572503"/>
      <w:r w:rsidRPr="00843225">
        <w:t>Область применения</w:t>
      </w:r>
      <w:bookmarkEnd w:id="11"/>
      <w:bookmarkEnd w:id="12"/>
      <w:bookmarkEnd w:id="13"/>
      <w:bookmarkEnd w:id="14"/>
      <w:bookmarkEnd w:id="15"/>
    </w:p>
    <w:p w14:paraId="7AC7256D" w14:textId="77777777" w:rsidR="00F739F9" w:rsidRPr="0072373C" w:rsidRDefault="00F739F9" w:rsidP="00F739F9">
      <w:pPr>
        <w:rPr>
          <w:color w:val="000000"/>
        </w:rPr>
      </w:pPr>
      <w:bookmarkStart w:id="16" w:name="_Toc294008928"/>
      <w:bookmarkStart w:id="17" w:name="_Toc296087966"/>
      <w:bookmarkStart w:id="18" w:name="_Toc305688025"/>
      <w:r w:rsidRPr="0072373C">
        <w:rPr>
          <w:color w:val="000000"/>
        </w:rPr>
        <w:t>ППО «Адаптер СМЭВ3»</w:t>
      </w:r>
      <w:r>
        <w:rPr>
          <w:color w:val="000000"/>
        </w:rPr>
        <w:t xml:space="preserve"> предназначен для</w:t>
      </w:r>
      <w:r w:rsidRPr="0072373C">
        <w:rPr>
          <w:color w:val="000000"/>
        </w:rPr>
        <w:t xml:space="preserve"> </w:t>
      </w:r>
      <w:bookmarkStart w:id="19" w:name="_Hlk137717942"/>
      <w:r w:rsidRPr="0072373C">
        <w:rPr>
          <w:color w:val="000000"/>
        </w:rPr>
        <w:t>обеспечени</w:t>
      </w:r>
      <w:r>
        <w:rPr>
          <w:color w:val="000000"/>
        </w:rPr>
        <w:t>я</w:t>
      </w:r>
      <w:r w:rsidRPr="0072373C">
        <w:rPr>
          <w:color w:val="000000"/>
        </w:rPr>
        <w:t xml:space="preserve"> полной функциональности по формированию, отправке, получению и обработке сообщений СМЭВ 3 в соответствии с требованиями Методических рекомендаций СМЭВ 3</w:t>
      </w:r>
      <w:bookmarkEnd w:id="19"/>
      <w:r w:rsidRPr="0072373C">
        <w:rPr>
          <w:color w:val="000000"/>
        </w:rPr>
        <w:t>.</w:t>
      </w:r>
    </w:p>
    <w:p w14:paraId="44F3CA3F" w14:textId="77777777" w:rsidR="00F739F9" w:rsidRDefault="00F739F9" w:rsidP="00F739F9">
      <w:pPr>
        <w:rPr>
          <w:color w:val="000000"/>
        </w:rPr>
      </w:pPr>
      <w:r w:rsidRPr="0072373C">
        <w:rPr>
          <w:color w:val="000000"/>
        </w:rPr>
        <w:t xml:space="preserve">ППО «Адаптер СМЭВ3» обеспечивает информационное взаимодействие, в том числе асинхронное, между ИС УВ и СМЭВ 3 </w:t>
      </w:r>
      <w:bookmarkStart w:id="20" w:name="_Hlk137717970"/>
      <w:r w:rsidRPr="0072373C">
        <w:rPr>
          <w:color w:val="000000"/>
        </w:rPr>
        <w:t>через интеграционные интерфейсы ППО «Адаптер СМЭВ3»</w:t>
      </w:r>
      <w:bookmarkEnd w:id="20"/>
      <w:r w:rsidRPr="0072373C">
        <w:rPr>
          <w:color w:val="000000"/>
        </w:rPr>
        <w:t>.</w:t>
      </w:r>
    </w:p>
    <w:p w14:paraId="57A2B245" w14:textId="77777777" w:rsidR="00980AF8" w:rsidRPr="00E2058D" w:rsidRDefault="00980AF8" w:rsidP="00F739F9">
      <w:pPr>
        <w:pStyle w:val="Head2"/>
        <w:jc w:val="both"/>
      </w:pPr>
      <w:bookmarkStart w:id="21" w:name="_Toc374437972"/>
      <w:bookmarkStart w:id="22" w:name="_Toc503365133"/>
      <w:bookmarkStart w:id="23" w:name="_Toc176274559"/>
      <w:bookmarkStart w:id="24" w:name="_Toc224572504"/>
      <w:bookmarkEnd w:id="16"/>
      <w:bookmarkEnd w:id="17"/>
      <w:r w:rsidRPr="00E2058D">
        <w:t xml:space="preserve">Уровень подготовки </w:t>
      </w:r>
      <w:bookmarkEnd w:id="18"/>
      <w:bookmarkEnd w:id="21"/>
      <w:r w:rsidR="007B665E">
        <w:t>пользователя</w:t>
      </w:r>
      <w:bookmarkEnd w:id="22"/>
      <w:bookmarkEnd w:id="23"/>
      <w:bookmarkEnd w:id="24"/>
    </w:p>
    <w:p w14:paraId="179DE3AD" w14:textId="77777777" w:rsidR="00BE412B" w:rsidRDefault="007B665E" w:rsidP="007B665E">
      <w:r>
        <w:t>Персонал</w:t>
      </w:r>
      <w:r w:rsidR="00502F7C">
        <w:t xml:space="preserve"> </w:t>
      </w:r>
      <w:r w:rsidR="00980AF8" w:rsidRPr="00E2058D">
        <w:t xml:space="preserve">допускается к </w:t>
      </w:r>
      <w:r w:rsidR="00502F7C">
        <w:t>использованию</w:t>
      </w:r>
      <w:r w:rsidR="00AC746A">
        <w:t xml:space="preserve"> пользовательской части</w:t>
      </w:r>
      <w:r>
        <w:t xml:space="preserve"> </w:t>
      </w:r>
      <w:r w:rsidR="00D77573">
        <w:t>веб-</w:t>
      </w:r>
      <w:r>
        <w:t>интерфейса</w:t>
      </w:r>
      <w:r w:rsidR="00980AF8" w:rsidRPr="00E2058D">
        <w:t xml:space="preserve"> </w:t>
      </w:r>
      <w:r w:rsidR="00F739F9" w:rsidRPr="0072373C">
        <w:rPr>
          <w:color w:val="000000"/>
        </w:rPr>
        <w:t>ППО «Адаптер СМЭВ3»</w:t>
      </w:r>
      <w:r w:rsidR="00980AF8" w:rsidRPr="00E2058D">
        <w:t xml:space="preserve"> при наличии </w:t>
      </w:r>
      <w:r w:rsidR="00FD3F6D">
        <w:t>знаний и опыта</w:t>
      </w:r>
      <w:r w:rsidR="001A629E">
        <w:t xml:space="preserve"> работы в интернет-</w:t>
      </w:r>
      <w:r>
        <w:t>браузера</w:t>
      </w:r>
      <w:r w:rsidR="00F739F9">
        <w:t>х:</w:t>
      </w:r>
    </w:p>
    <w:p w14:paraId="1F3418D3" w14:textId="77777777" w:rsidR="00F739F9" w:rsidRDefault="00F739F9" w:rsidP="00F739F9">
      <w:pPr>
        <w:pStyle w:val="341"/>
        <w:rPr>
          <w:lang w:val="ru-RU"/>
        </w:rPr>
      </w:pPr>
      <w:r w:rsidRPr="00B60753">
        <w:t>Google</w:t>
      </w:r>
      <w:r w:rsidRPr="0033403D">
        <w:rPr>
          <w:lang w:val="ru-RU"/>
        </w:rPr>
        <w:t xml:space="preserve"> </w:t>
      </w:r>
      <w:r w:rsidRPr="00B60753">
        <w:t>Chrome</w:t>
      </w:r>
      <w:r w:rsidRPr="00396940">
        <w:rPr>
          <w:lang w:val="ru-RU"/>
        </w:rPr>
        <w:t xml:space="preserve"> </w:t>
      </w:r>
      <w:r>
        <w:rPr>
          <w:lang w:val="ru-RU"/>
        </w:rPr>
        <w:t>(не ниже 90.0);</w:t>
      </w:r>
    </w:p>
    <w:p w14:paraId="2CA91A3D" w14:textId="77777777" w:rsidR="00F739F9" w:rsidRDefault="00F739F9" w:rsidP="00F739F9">
      <w:pPr>
        <w:pStyle w:val="341"/>
      </w:pPr>
      <w:r w:rsidRPr="00B60753">
        <w:t>Yandex</w:t>
      </w:r>
      <w:r w:rsidRPr="0033403D">
        <w:rPr>
          <w:lang w:val="ru-RU"/>
        </w:rPr>
        <w:t xml:space="preserve"> </w:t>
      </w:r>
      <w:r w:rsidRPr="00B60753">
        <w:t>Browser</w:t>
      </w:r>
      <w:r w:rsidRPr="00396940">
        <w:rPr>
          <w:lang w:val="ru-RU"/>
        </w:rPr>
        <w:t xml:space="preserve"> (</w:t>
      </w:r>
      <w:r>
        <w:rPr>
          <w:lang w:val="ru-RU"/>
        </w:rPr>
        <w:t>не</w:t>
      </w:r>
      <w:r w:rsidRPr="00396940">
        <w:rPr>
          <w:lang w:val="ru-RU"/>
        </w:rPr>
        <w:t xml:space="preserve"> </w:t>
      </w:r>
      <w:r>
        <w:rPr>
          <w:lang w:val="ru-RU"/>
        </w:rPr>
        <w:t>ниже</w:t>
      </w:r>
      <w:r w:rsidRPr="00396940">
        <w:rPr>
          <w:lang w:val="ru-RU"/>
        </w:rPr>
        <w:t xml:space="preserve"> 21.11)</w:t>
      </w:r>
      <w:r>
        <w:rPr>
          <w:lang w:val="ru-RU"/>
        </w:rPr>
        <w:t>;</w:t>
      </w:r>
    </w:p>
    <w:p w14:paraId="6E6069DA" w14:textId="77777777" w:rsidR="00F739F9" w:rsidRPr="003860C0" w:rsidRDefault="00F739F9" w:rsidP="00F739F9">
      <w:pPr>
        <w:pStyle w:val="341"/>
      </w:pPr>
      <w:r w:rsidRPr="00B60753">
        <w:t>Edge</w:t>
      </w:r>
      <w:r>
        <w:rPr>
          <w:lang w:val="ru-RU"/>
        </w:rPr>
        <w:t xml:space="preserve"> (не ниже 117.0);</w:t>
      </w:r>
    </w:p>
    <w:p w14:paraId="03C9CC48" w14:textId="77777777" w:rsidR="00F739F9" w:rsidRDefault="00F739F9" w:rsidP="00F739F9">
      <w:pPr>
        <w:pStyle w:val="341"/>
      </w:pPr>
      <w:r w:rsidRPr="0086738C">
        <w:t>Mozilla Firefox</w:t>
      </w:r>
      <w:r>
        <w:rPr>
          <w:lang w:val="ru-RU"/>
        </w:rPr>
        <w:t xml:space="preserve"> (не ниже 121.0)</w:t>
      </w:r>
      <w:r w:rsidRPr="0086738C">
        <w:t>;</w:t>
      </w:r>
    </w:p>
    <w:p w14:paraId="6FAE91D6" w14:textId="77777777" w:rsidR="00F739F9" w:rsidRPr="004D4639" w:rsidRDefault="00F739F9" w:rsidP="00F739F9">
      <w:pPr>
        <w:pStyle w:val="341"/>
      </w:pPr>
      <w:r>
        <w:t>Opera</w:t>
      </w:r>
      <w:r>
        <w:rPr>
          <w:lang w:val="ru-RU"/>
        </w:rPr>
        <w:t xml:space="preserve"> (не ниже 106.0).</w:t>
      </w:r>
    </w:p>
    <w:p w14:paraId="171DBAFA" w14:textId="313A2758" w:rsidR="00980AF8" w:rsidRPr="00E2058D" w:rsidRDefault="00980AF8" w:rsidP="00F739F9">
      <w:pPr>
        <w:pStyle w:val="Head2"/>
        <w:ind w:left="851" w:firstLine="0"/>
        <w:jc w:val="both"/>
      </w:pPr>
      <w:bookmarkStart w:id="25" w:name="_Toc374437973"/>
      <w:bookmarkStart w:id="26" w:name="_Toc503365134"/>
      <w:bookmarkStart w:id="27" w:name="_Toc176274560"/>
      <w:bookmarkStart w:id="28" w:name="_Toc224572505"/>
      <w:r w:rsidRPr="00E2058D">
        <w:t xml:space="preserve">Перечень эксплуатационной документации, </w:t>
      </w:r>
      <w:bookmarkEnd w:id="25"/>
      <w:bookmarkEnd w:id="26"/>
      <w:bookmarkEnd w:id="27"/>
      <w:r w:rsidR="006E6C64">
        <w:t>необходимой для ознакомления пользователем</w:t>
      </w:r>
      <w:bookmarkEnd w:id="28"/>
    </w:p>
    <w:p w14:paraId="6A9AC296" w14:textId="77777777" w:rsidR="00980AF8" w:rsidRPr="00E2058D" w:rsidRDefault="00980AF8" w:rsidP="004228A6">
      <w:r w:rsidRPr="00E2058D">
        <w:t>Перед началом работы необходимо ознакомиться со следующими документами:</w:t>
      </w:r>
    </w:p>
    <w:p w14:paraId="4E27F66B" w14:textId="77777777" w:rsidR="00980AF8" w:rsidRDefault="00980AF8" w:rsidP="004228A6">
      <w:pPr>
        <w:pStyle w:val="a3"/>
      </w:pPr>
      <w:r w:rsidRPr="002A01C9">
        <w:t>Руководство</w:t>
      </w:r>
      <w:r w:rsidR="007B665E">
        <w:rPr>
          <w:lang w:val="ru-RU"/>
        </w:rPr>
        <w:t>м</w:t>
      </w:r>
      <w:r w:rsidRPr="002A01C9">
        <w:t xml:space="preserve"> </w:t>
      </w:r>
      <w:r w:rsidR="007B665E">
        <w:rPr>
          <w:lang w:val="ru-RU"/>
        </w:rPr>
        <w:t>пользователя</w:t>
      </w:r>
      <w:r w:rsidRPr="002A01C9">
        <w:t xml:space="preserve"> (настоящий документ);</w:t>
      </w:r>
    </w:p>
    <w:p w14:paraId="6E253F5C" w14:textId="77777777" w:rsidR="00375D9A" w:rsidRPr="002A01C9" w:rsidRDefault="00375D9A" w:rsidP="004228A6">
      <w:pPr>
        <w:pStyle w:val="a3"/>
      </w:pPr>
      <w:r>
        <w:rPr>
          <w:lang w:val="ru-RU"/>
        </w:rPr>
        <w:t>Руководство администратора</w:t>
      </w:r>
      <w:r w:rsidR="00751661">
        <w:rPr>
          <w:lang w:val="ru-RU"/>
        </w:rPr>
        <w:t>.</w:t>
      </w:r>
    </w:p>
    <w:p w14:paraId="25FC9A1E" w14:textId="77777777" w:rsidR="00F739F9" w:rsidRDefault="00F739F9" w:rsidP="00980AF8">
      <w:pPr>
        <w:pStyle w:val="Head1"/>
      </w:pPr>
      <w:bookmarkStart w:id="29" w:name="_Toc176274561"/>
      <w:bookmarkStart w:id="30" w:name="_Toc224572506"/>
      <w:bookmarkStart w:id="31" w:name="_Toc374437975"/>
      <w:bookmarkStart w:id="32" w:name="_Toc503365135"/>
      <w:bookmarkStart w:id="33" w:name="_Toc305688029"/>
      <w:r>
        <w:lastRenderedPageBreak/>
        <w:t>Назначение</w:t>
      </w:r>
      <w:bookmarkEnd w:id="29"/>
      <w:bookmarkEnd w:id="30"/>
    </w:p>
    <w:p w14:paraId="66B147BD" w14:textId="77777777" w:rsidR="00F739F9" w:rsidRPr="00067C62" w:rsidRDefault="00F739F9" w:rsidP="00F739F9">
      <w:pPr>
        <w:pStyle w:val="Head2"/>
      </w:pPr>
      <w:bookmarkStart w:id="34" w:name="_Toc176253451"/>
      <w:bookmarkStart w:id="35" w:name="_Toc176274562"/>
      <w:bookmarkStart w:id="36" w:name="_Toc224572507"/>
      <w:r w:rsidRPr="00067C62">
        <w:t>Назначение</w:t>
      </w:r>
      <w:bookmarkEnd w:id="34"/>
      <w:r>
        <w:t xml:space="preserve"> и условия применения</w:t>
      </w:r>
      <w:bookmarkEnd w:id="35"/>
      <w:bookmarkEnd w:id="36"/>
    </w:p>
    <w:p w14:paraId="3A1A0B81" w14:textId="77777777" w:rsidR="00F739F9" w:rsidRPr="00F739F9" w:rsidRDefault="00F739F9" w:rsidP="00F739F9">
      <w:pPr>
        <w:pStyle w:val="Head3"/>
        <w:numPr>
          <w:ilvl w:val="0"/>
          <w:numId w:val="0"/>
        </w:numPr>
        <w:ind w:firstLine="851"/>
        <w:jc w:val="both"/>
        <w:outlineLvl w:val="9"/>
        <w:rPr>
          <w:b w:val="0"/>
          <w:sz w:val="24"/>
          <w:szCs w:val="24"/>
        </w:rPr>
      </w:pPr>
      <w:r w:rsidRPr="00F739F9">
        <w:rPr>
          <w:b w:val="0"/>
          <w:sz w:val="24"/>
          <w:szCs w:val="24"/>
        </w:rPr>
        <w:t>Основным назначением ППО «Адаптер СМЭВ3» является обеспечение полной функциональности по формированию, отправке, получению и обработке сообщений СМЭВ 3 в соответствии с требованиями Методических рекомендаций СМЭВ 3.</w:t>
      </w:r>
    </w:p>
    <w:p w14:paraId="143838A5" w14:textId="77777777" w:rsidR="00F739F9" w:rsidRPr="00F739F9" w:rsidRDefault="00F739F9" w:rsidP="00F739F9">
      <w:pPr>
        <w:pStyle w:val="Head3"/>
        <w:numPr>
          <w:ilvl w:val="0"/>
          <w:numId w:val="0"/>
        </w:numPr>
        <w:ind w:firstLine="851"/>
        <w:jc w:val="both"/>
        <w:outlineLvl w:val="9"/>
        <w:rPr>
          <w:b w:val="0"/>
          <w:sz w:val="24"/>
          <w:szCs w:val="24"/>
        </w:rPr>
      </w:pPr>
      <w:r w:rsidRPr="00F739F9">
        <w:rPr>
          <w:b w:val="0"/>
          <w:sz w:val="24"/>
          <w:szCs w:val="24"/>
        </w:rPr>
        <w:t>ППО «Адаптер СМЭВ3» обеспечивает информационное взаимодействие, в том числе асинхронное, между ИС УВ и СМЭВ 3 через интеграционные интерфейсы ППО «Адаптер СМЭВ3».</w:t>
      </w:r>
    </w:p>
    <w:p w14:paraId="4BE1D12E" w14:textId="4A0B8A53" w:rsidR="00F739F9" w:rsidRPr="00842E22" w:rsidRDefault="00F739F9" w:rsidP="00F739F9">
      <w:pPr>
        <w:pStyle w:val="Head2"/>
        <w:ind w:firstLine="709"/>
        <w:jc w:val="both"/>
      </w:pPr>
      <w:bookmarkStart w:id="37" w:name="_Toc33190503"/>
      <w:bookmarkStart w:id="38" w:name="_Toc156895328"/>
      <w:bookmarkStart w:id="39" w:name="_Toc176253452"/>
      <w:bookmarkStart w:id="40" w:name="_Toc176274563"/>
      <w:bookmarkStart w:id="41" w:name="_Toc224572508"/>
      <w:r w:rsidRPr="0065615F">
        <w:t>Условия</w:t>
      </w:r>
      <w:r w:rsidR="00702FEE">
        <w:t>,</w:t>
      </w:r>
      <w:bookmarkEnd w:id="37"/>
      <w:bookmarkEnd w:id="38"/>
      <w:r w:rsidR="006E6C64">
        <w:t xml:space="preserve"> необходимые для функционирования </w:t>
      </w:r>
      <w:r w:rsidRPr="0072373C">
        <w:rPr>
          <w:color w:val="000000"/>
        </w:rPr>
        <w:t>ППО «Адаптер СМЭВ3»</w:t>
      </w:r>
      <w:bookmarkEnd w:id="39"/>
      <w:bookmarkEnd w:id="40"/>
      <w:bookmarkEnd w:id="41"/>
    </w:p>
    <w:p w14:paraId="3122B73D" w14:textId="77777777" w:rsidR="00F739F9" w:rsidRPr="00060AB7" w:rsidRDefault="00F739F9" w:rsidP="00F739F9">
      <w:pPr>
        <w:pStyle w:val="Head3"/>
        <w:numPr>
          <w:ilvl w:val="0"/>
          <w:numId w:val="0"/>
        </w:numPr>
        <w:ind w:firstLine="851"/>
        <w:jc w:val="both"/>
        <w:outlineLvl w:val="9"/>
        <w:rPr>
          <w:b w:val="0"/>
          <w:sz w:val="24"/>
          <w:szCs w:val="24"/>
        </w:rPr>
      </w:pPr>
      <w:bookmarkStart w:id="42" w:name="_2.2.1_Минимальные_требования"/>
      <w:bookmarkEnd w:id="42"/>
      <w:r w:rsidRPr="00060AB7">
        <w:rPr>
          <w:b w:val="0"/>
          <w:sz w:val="24"/>
          <w:szCs w:val="24"/>
        </w:rPr>
        <w:t>Корректная работа ППО «Адаптер СМЭВ3» обеспечивается аппаратными элементами вычислительной инфраструктуры (серверами) со следующими минимальными характеристиками:</w:t>
      </w:r>
    </w:p>
    <w:p w14:paraId="1BDC7DB9" w14:textId="77777777" w:rsidR="001C2547" w:rsidRDefault="001C2547" w:rsidP="001C2547">
      <w:pPr>
        <w:pStyle w:val="afffff0"/>
        <w:keepNext/>
        <w:jc w:val="right"/>
      </w:pPr>
      <w:r>
        <w:t xml:space="preserve">Таблица </w:t>
      </w:r>
      <w:r w:rsidR="00390DE7">
        <w:fldChar w:fldCharType="begin"/>
      </w:r>
      <w:r w:rsidR="00390DE7">
        <w:instrText xml:space="preserve"> SEQ Таблица \* ARABIC </w:instrText>
      </w:r>
      <w:r w:rsidR="00390DE7">
        <w:fldChar w:fldCharType="separate"/>
      </w:r>
      <w:r w:rsidR="00FD5D66">
        <w:rPr>
          <w:noProof/>
        </w:rPr>
        <w:t>1</w:t>
      </w:r>
      <w:r w:rsidR="00390DE7">
        <w:rPr>
          <w:noProof/>
        </w:rPr>
        <w:fldChar w:fldCharType="end"/>
      </w:r>
      <w:r>
        <w:rPr>
          <w:noProof/>
          <w:lang w:val="ru-RU"/>
        </w:rPr>
        <w:t xml:space="preserve"> </w:t>
      </w:r>
      <w:r w:rsidR="00FD5D66">
        <w:rPr>
          <w:noProof/>
          <w:lang w:val="ru-RU"/>
        </w:rPr>
        <w:t xml:space="preserve">– </w:t>
      </w:r>
      <w:bookmarkStart w:id="43" w:name="_Hlk222229403"/>
      <w:r w:rsidRPr="002D26AB">
        <w:rPr>
          <w:noProof/>
          <w:lang w:val="ru-RU"/>
        </w:rPr>
        <w:t>Аппаратная</w:t>
      </w:r>
      <w:r w:rsidR="00FD5D66">
        <w:rPr>
          <w:noProof/>
          <w:lang w:val="ru-RU"/>
        </w:rPr>
        <w:t xml:space="preserve"> </w:t>
      </w:r>
      <w:r w:rsidRPr="002D26AB">
        <w:rPr>
          <w:noProof/>
          <w:lang w:val="ru-RU"/>
        </w:rPr>
        <w:t>среда функционирования ППО «Адаптер СМЭВ3»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3116"/>
        <w:gridCol w:w="5528"/>
      </w:tblGrid>
      <w:tr w:rsidR="001C2547" w:rsidRPr="00312C3E" w14:paraId="559717F2" w14:textId="77777777" w:rsidTr="00E87E63">
        <w:trPr>
          <w:trHeight w:val="300"/>
        </w:trPr>
        <w:tc>
          <w:tcPr>
            <w:tcW w:w="712" w:type="dxa"/>
            <w:noWrap/>
            <w:vAlign w:val="center"/>
            <w:hideMark/>
          </w:tcPr>
          <w:p w14:paraId="74CFDE85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312C3E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116" w:type="dxa"/>
            <w:noWrap/>
            <w:vAlign w:val="center"/>
            <w:hideMark/>
          </w:tcPr>
          <w:p w14:paraId="65989CFC" w14:textId="77777777" w:rsidR="001C2547" w:rsidRPr="00312C3E" w:rsidRDefault="001C2547" w:rsidP="00E87E63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Аппаратный элемент</w:t>
            </w:r>
          </w:p>
        </w:tc>
        <w:tc>
          <w:tcPr>
            <w:tcW w:w="5528" w:type="dxa"/>
            <w:vAlign w:val="center"/>
            <w:hideMark/>
          </w:tcPr>
          <w:p w14:paraId="2ACB5560" w14:textId="77777777" w:rsidR="001C2547" w:rsidRPr="00312C3E" w:rsidRDefault="001C2547" w:rsidP="00E87E63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Минимальные характеристики</w:t>
            </w:r>
          </w:p>
        </w:tc>
      </w:tr>
      <w:tr w:rsidR="001C2547" w:rsidRPr="00312C3E" w14:paraId="09A76AB1" w14:textId="77777777" w:rsidTr="00E87E63">
        <w:trPr>
          <w:trHeight w:val="315"/>
        </w:trPr>
        <w:tc>
          <w:tcPr>
            <w:tcW w:w="712" w:type="dxa"/>
            <w:noWrap/>
          </w:tcPr>
          <w:p w14:paraId="207E711D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12C3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16" w:type="dxa"/>
            <w:noWrap/>
          </w:tcPr>
          <w:p w14:paraId="2DC622FA" w14:textId="77777777" w:rsidR="001C2547" w:rsidRPr="002E3EC1" w:rsidRDefault="001C2547" w:rsidP="00E87E63">
            <w:pPr>
              <w:spacing w:line="240" w:lineRule="auto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Процессор</w:t>
            </w:r>
          </w:p>
        </w:tc>
        <w:tc>
          <w:tcPr>
            <w:tcW w:w="5528" w:type="dxa"/>
          </w:tcPr>
          <w:p w14:paraId="2538A890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4 ядра</w:t>
            </w:r>
          </w:p>
        </w:tc>
      </w:tr>
      <w:tr w:rsidR="001C2547" w:rsidRPr="00312C3E" w14:paraId="6CD4BE14" w14:textId="77777777" w:rsidTr="00E87E63">
        <w:trPr>
          <w:trHeight w:val="315"/>
        </w:trPr>
        <w:tc>
          <w:tcPr>
            <w:tcW w:w="712" w:type="dxa"/>
            <w:noWrap/>
          </w:tcPr>
          <w:p w14:paraId="76B4BBA0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12C3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16" w:type="dxa"/>
            <w:noWrap/>
          </w:tcPr>
          <w:p w14:paraId="0E8ED33A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Оперативная память</w:t>
            </w:r>
          </w:p>
        </w:tc>
        <w:tc>
          <w:tcPr>
            <w:tcW w:w="5528" w:type="dxa"/>
          </w:tcPr>
          <w:p w14:paraId="184A1357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8 ГБ</w:t>
            </w:r>
          </w:p>
        </w:tc>
      </w:tr>
      <w:tr w:rsidR="001C2547" w:rsidRPr="00312C3E" w14:paraId="775D0DC5" w14:textId="77777777" w:rsidTr="00E87E63">
        <w:trPr>
          <w:trHeight w:val="315"/>
        </w:trPr>
        <w:tc>
          <w:tcPr>
            <w:tcW w:w="712" w:type="dxa"/>
            <w:noWrap/>
          </w:tcPr>
          <w:p w14:paraId="388CFE6D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12C3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16" w:type="dxa"/>
            <w:noWrap/>
          </w:tcPr>
          <w:p w14:paraId="14096A80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Дисковое пространство</w:t>
            </w:r>
          </w:p>
        </w:tc>
        <w:tc>
          <w:tcPr>
            <w:tcW w:w="5528" w:type="dxa"/>
          </w:tcPr>
          <w:p w14:paraId="48476E3E" w14:textId="77777777" w:rsidR="001C2547" w:rsidRPr="00312C3E" w:rsidRDefault="001C2547" w:rsidP="00E87E63">
            <w:pPr>
              <w:spacing w:line="240" w:lineRule="auto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20 ГБ</w:t>
            </w:r>
          </w:p>
        </w:tc>
      </w:tr>
    </w:tbl>
    <w:bookmarkEnd w:id="43"/>
    <w:p w14:paraId="47E6492F" w14:textId="77777777" w:rsidR="001C2547" w:rsidRPr="00952E1C" w:rsidRDefault="001C2547" w:rsidP="001C2547">
      <w:pPr>
        <w:pStyle w:val="Head3"/>
        <w:numPr>
          <w:ilvl w:val="0"/>
          <w:numId w:val="0"/>
        </w:numPr>
        <w:spacing w:before="0" w:after="0"/>
        <w:ind w:firstLine="851"/>
        <w:jc w:val="both"/>
        <w:outlineLvl w:val="9"/>
        <w:rPr>
          <w:b w:val="0"/>
          <w:sz w:val="24"/>
          <w:szCs w:val="24"/>
        </w:rPr>
      </w:pPr>
      <w:r w:rsidRPr="002E3EC1">
        <w:rPr>
          <w:b w:val="0"/>
          <w:sz w:val="24"/>
          <w:szCs w:val="24"/>
        </w:rPr>
        <w:t>Для работы ППО Агента СМЭВ3 необходимо использовать коммерческое программное обеспечение третьих лиц</w:t>
      </w:r>
      <w:r>
        <w:rPr>
          <w:b w:val="0"/>
          <w:sz w:val="24"/>
          <w:szCs w:val="24"/>
        </w:rPr>
        <w:t>.</w:t>
      </w:r>
      <w:r w:rsidRPr="002E3EC1">
        <w:rPr>
          <w:b w:val="0"/>
          <w:sz w:val="24"/>
          <w:szCs w:val="24"/>
        </w:rPr>
        <w:t xml:space="preserve"> </w:t>
      </w:r>
      <w:r w:rsidRPr="00952E1C">
        <w:rPr>
          <w:b w:val="0"/>
          <w:sz w:val="24"/>
          <w:szCs w:val="24"/>
        </w:rPr>
        <w:t>Программная среда, необходимая для корректного функционирования ППО «Адаптер СМЭВ3», должна соответствовать приведенной в Таблице 1.</w:t>
      </w:r>
    </w:p>
    <w:p w14:paraId="68926B69" w14:textId="77777777" w:rsidR="00F739F9" w:rsidRPr="00060AB7" w:rsidRDefault="00F739F9" w:rsidP="00454C41">
      <w:pPr>
        <w:pStyle w:val="Head3"/>
        <w:numPr>
          <w:ilvl w:val="0"/>
          <w:numId w:val="0"/>
        </w:numPr>
        <w:spacing w:before="0" w:after="0"/>
        <w:ind w:firstLine="851"/>
        <w:jc w:val="both"/>
        <w:outlineLvl w:val="9"/>
        <w:rPr>
          <w:b w:val="0"/>
          <w:sz w:val="24"/>
          <w:szCs w:val="24"/>
        </w:rPr>
      </w:pPr>
      <w:r w:rsidRPr="00060AB7">
        <w:rPr>
          <w:b w:val="0"/>
          <w:sz w:val="24"/>
          <w:szCs w:val="24"/>
        </w:rPr>
        <w:t>Программная среда, необходимая для корректного функционирования ППО «Адаптер СМЭВ3», должна соответ</w:t>
      </w:r>
      <w:r>
        <w:rPr>
          <w:b w:val="0"/>
          <w:sz w:val="24"/>
          <w:szCs w:val="24"/>
        </w:rPr>
        <w:t xml:space="preserve">ствовать приведенной </w:t>
      </w:r>
      <w:r w:rsidR="00251ABF">
        <w:rPr>
          <w:b w:val="0"/>
          <w:sz w:val="24"/>
          <w:szCs w:val="24"/>
        </w:rPr>
        <w:t>ниже таблице (см.</w:t>
      </w:r>
      <w:r w:rsidR="00FB5834">
        <w:rPr>
          <w:b w:val="0"/>
          <w:sz w:val="24"/>
          <w:szCs w:val="24"/>
        </w:rPr>
        <w:t xml:space="preserve"> </w:t>
      </w:r>
      <w:r w:rsidR="00251ABF" w:rsidRPr="001C2547">
        <w:rPr>
          <w:rStyle w:val="aff7"/>
        </w:rPr>
        <w:fldChar w:fldCharType="begin"/>
      </w:r>
      <w:r w:rsidR="00251ABF" w:rsidRPr="001C2547">
        <w:rPr>
          <w:rStyle w:val="aff7"/>
        </w:rPr>
        <w:instrText xml:space="preserve"> REF _Ref205402939 \h </w:instrText>
      </w:r>
      <w:r w:rsidR="00251ABF" w:rsidRPr="007E0E3B">
        <w:rPr>
          <w:rStyle w:val="aff7"/>
        </w:rPr>
        <w:instrText xml:space="preserve"> \* MERGEFORMAT </w:instrText>
      </w:r>
      <w:r w:rsidR="00251ABF" w:rsidRPr="001C2547">
        <w:rPr>
          <w:rStyle w:val="aff7"/>
        </w:rPr>
      </w:r>
      <w:r w:rsidR="00251ABF" w:rsidRPr="001C2547">
        <w:rPr>
          <w:rStyle w:val="aff7"/>
        </w:rPr>
        <w:fldChar w:fldCharType="separate"/>
      </w:r>
      <w:r w:rsidR="00FD5D66" w:rsidRPr="00FD5D66">
        <w:rPr>
          <w:rStyle w:val="aff7"/>
        </w:rPr>
        <w:t>Таблица 2</w:t>
      </w:r>
      <w:r w:rsidR="00251ABF" w:rsidRPr="001C2547">
        <w:rPr>
          <w:rStyle w:val="aff7"/>
        </w:rPr>
        <w:fldChar w:fldCharType="end"/>
      </w:r>
      <w:r w:rsidR="00251ABF">
        <w:rPr>
          <w:b w:val="0"/>
          <w:sz w:val="24"/>
          <w:szCs w:val="24"/>
        </w:rPr>
        <w:t>)</w:t>
      </w:r>
      <w:r w:rsidRPr="00060AB7">
        <w:rPr>
          <w:b w:val="0"/>
          <w:sz w:val="24"/>
          <w:szCs w:val="24"/>
        </w:rPr>
        <w:t>.</w:t>
      </w:r>
    </w:p>
    <w:p w14:paraId="542F8518" w14:textId="77777777" w:rsidR="00F739F9" w:rsidRDefault="00251ABF" w:rsidP="00FD5D66">
      <w:pPr>
        <w:pStyle w:val="afffff0"/>
        <w:jc w:val="right"/>
      </w:pPr>
      <w:bookmarkStart w:id="44" w:name="_Ref205402939"/>
      <w:r>
        <w:t xml:space="preserve">Таблица </w:t>
      </w:r>
      <w:r w:rsidR="00390DE7">
        <w:fldChar w:fldCharType="begin"/>
      </w:r>
      <w:r w:rsidR="00390DE7">
        <w:instrText xml:space="preserve"> SEQ Таблица \* ARABIC </w:instrText>
      </w:r>
      <w:r w:rsidR="00390DE7">
        <w:fldChar w:fldCharType="separate"/>
      </w:r>
      <w:r w:rsidR="00FD5D66">
        <w:rPr>
          <w:noProof/>
        </w:rPr>
        <w:t>2</w:t>
      </w:r>
      <w:r w:rsidR="00390DE7">
        <w:rPr>
          <w:noProof/>
        </w:rPr>
        <w:fldChar w:fldCharType="end"/>
      </w:r>
      <w:bookmarkEnd w:id="44"/>
      <w:r w:rsidR="00F739F9">
        <w:t>– Программная среда функционирования ППО «Адаптер СМЭВ3»</w:t>
      </w:r>
      <w:bookmarkStart w:id="45" w:name="_Hlk137726744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3769"/>
        <w:gridCol w:w="5584"/>
      </w:tblGrid>
      <w:tr w:rsidR="00F04B1F" w:rsidRPr="00802F11" w14:paraId="41B914C4" w14:textId="77777777" w:rsidTr="001C2547">
        <w:trPr>
          <w:trHeight w:val="300"/>
        </w:trPr>
        <w:tc>
          <w:tcPr>
            <w:tcW w:w="712" w:type="dxa"/>
            <w:noWrap/>
            <w:vAlign w:val="center"/>
            <w:hideMark/>
          </w:tcPr>
          <w:p w14:paraId="3E11BD6A" w14:textId="77777777" w:rsidR="00F04B1F" w:rsidRPr="00802F11" w:rsidRDefault="00F04B1F" w:rsidP="008F484D">
            <w:pPr>
              <w:spacing w:line="240" w:lineRule="auto"/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802F11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116" w:type="dxa"/>
            <w:noWrap/>
            <w:vAlign w:val="center"/>
            <w:hideMark/>
          </w:tcPr>
          <w:p w14:paraId="499C613A" w14:textId="77777777" w:rsidR="00F04B1F" w:rsidRPr="00802F11" w:rsidRDefault="00F04B1F" w:rsidP="008F484D">
            <w:pP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  <w:r w:rsidRPr="00802F11">
              <w:rPr>
                <w:b/>
                <w:bCs/>
                <w:color w:val="000000"/>
                <w:sz w:val="22"/>
                <w:szCs w:val="22"/>
              </w:rPr>
              <w:t>ПО</w:t>
            </w:r>
          </w:p>
        </w:tc>
        <w:tc>
          <w:tcPr>
            <w:tcW w:w="6237" w:type="dxa"/>
            <w:vAlign w:val="center"/>
            <w:hideMark/>
          </w:tcPr>
          <w:p w14:paraId="0F4AC01F" w14:textId="77777777" w:rsidR="00F04B1F" w:rsidRPr="00802F11" w:rsidRDefault="00F04B1F" w:rsidP="008F484D">
            <w:pP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02F11">
              <w:rPr>
                <w:b/>
                <w:bCs/>
                <w:color w:val="000000"/>
                <w:sz w:val="22"/>
                <w:szCs w:val="22"/>
              </w:rPr>
              <w:t>Назначение</w:t>
            </w:r>
          </w:p>
        </w:tc>
      </w:tr>
      <w:tr w:rsidR="00F04B1F" w:rsidRPr="00785A6D" w14:paraId="1038F572" w14:textId="77777777" w:rsidTr="001C2547">
        <w:trPr>
          <w:trHeight w:val="315"/>
        </w:trPr>
        <w:tc>
          <w:tcPr>
            <w:tcW w:w="712" w:type="dxa"/>
            <w:noWrap/>
          </w:tcPr>
          <w:p w14:paraId="745E832F" w14:textId="77777777" w:rsidR="00F04B1F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16" w:type="dxa"/>
            <w:noWrap/>
          </w:tcPr>
          <w:p w14:paraId="68DB9610" w14:textId="77777777" w:rsidR="00F04B1F" w:rsidRPr="00C840CD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proofErr w:type="spellStart"/>
            <w:r w:rsidRPr="00565AA7">
              <w:rPr>
                <w:color w:val="000000"/>
                <w:lang w:val="en-US"/>
              </w:rPr>
              <w:t>Альт</w:t>
            </w:r>
            <w:proofErr w:type="spellEnd"/>
            <w:r w:rsidRPr="00565AA7">
              <w:rPr>
                <w:color w:val="000000"/>
                <w:lang w:val="en-US"/>
              </w:rPr>
              <w:t xml:space="preserve"> 8 СП </w:t>
            </w:r>
            <w:proofErr w:type="spellStart"/>
            <w:r w:rsidRPr="00565AA7">
              <w:rPr>
                <w:color w:val="000000"/>
                <w:lang w:val="en-US"/>
              </w:rPr>
              <w:t>Издание</w:t>
            </w:r>
            <w:proofErr w:type="spellEnd"/>
            <w:r w:rsidRPr="00565AA7">
              <w:rPr>
                <w:color w:val="000000"/>
                <w:lang w:val="en-US"/>
              </w:rPr>
              <w:t xml:space="preserve"> 10</w:t>
            </w:r>
          </w:p>
        </w:tc>
        <w:tc>
          <w:tcPr>
            <w:tcW w:w="6237" w:type="dxa"/>
          </w:tcPr>
          <w:p w14:paraId="4B18C48B" w14:textId="77777777" w:rsidR="00F04B1F" w:rsidRPr="0065615F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 w:rsidRPr="00D768D9">
              <w:rPr>
                <w:color w:val="000000"/>
              </w:rPr>
              <w:t>Сертифицированная операционная система (сертификат ФСТЭК России № 3866 от 10.08.2018</w:t>
            </w:r>
            <w:r>
              <w:rPr>
                <w:color w:val="000000"/>
              </w:rPr>
              <w:t> </w:t>
            </w:r>
            <w:r w:rsidRPr="00D768D9">
              <w:rPr>
                <w:color w:val="000000"/>
              </w:rPr>
              <w:t>г., действителен до 10.08.2028 г.)</w:t>
            </w:r>
          </w:p>
        </w:tc>
      </w:tr>
      <w:tr w:rsidR="00F04B1F" w:rsidRPr="00785A6D" w14:paraId="61CC3813" w14:textId="77777777" w:rsidTr="001C2547">
        <w:trPr>
          <w:trHeight w:val="315"/>
        </w:trPr>
        <w:tc>
          <w:tcPr>
            <w:tcW w:w="712" w:type="dxa"/>
            <w:noWrap/>
          </w:tcPr>
          <w:p w14:paraId="742CCDEF" w14:textId="77777777" w:rsidR="00F04B1F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16" w:type="dxa"/>
            <w:noWrap/>
          </w:tcPr>
          <w:p w14:paraId="75E53A83" w14:textId="6C55DECD" w:rsidR="00F04B1F" w:rsidRPr="00D768D9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>
              <w:rPr>
                <w:color w:val="000000"/>
              </w:rPr>
              <w:t>РЕД ОС</w:t>
            </w:r>
            <w:r w:rsidR="004B25CC">
              <w:rPr>
                <w:color w:val="000000"/>
              </w:rPr>
              <w:t xml:space="preserve"> 7.3</w:t>
            </w:r>
          </w:p>
        </w:tc>
        <w:tc>
          <w:tcPr>
            <w:tcW w:w="6237" w:type="dxa"/>
          </w:tcPr>
          <w:p w14:paraId="7602BAFB" w14:textId="77777777" w:rsidR="00F04B1F" w:rsidRPr="0065615F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 w:rsidRPr="00D768D9">
              <w:rPr>
                <w:color w:val="000000"/>
              </w:rPr>
              <w:t>Сертифицированная операционная система (сертификат ФСТЭК России № 4060 от 12.01.2019</w:t>
            </w:r>
            <w:r>
              <w:rPr>
                <w:color w:val="000000"/>
              </w:rPr>
              <w:t> </w:t>
            </w:r>
            <w:r w:rsidRPr="00D768D9">
              <w:rPr>
                <w:color w:val="000000"/>
              </w:rPr>
              <w:t>г., срок оказания технической поддержки до 31.12.2030 г.)</w:t>
            </w:r>
          </w:p>
        </w:tc>
      </w:tr>
      <w:tr w:rsidR="00F04B1F" w:rsidRPr="00785A6D" w14:paraId="092B7A46" w14:textId="77777777" w:rsidTr="001C2547">
        <w:trPr>
          <w:trHeight w:val="315"/>
        </w:trPr>
        <w:tc>
          <w:tcPr>
            <w:tcW w:w="712" w:type="dxa"/>
            <w:noWrap/>
          </w:tcPr>
          <w:p w14:paraId="72902BB5" w14:textId="77777777" w:rsidR="00F04B1F" w:rsidRPr="00785A6D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16" w:type="dxa"/>
            <w:noWrap/>
          </w:tcPr>
          <w:p w14:paraId="1FE9B3CB" w14:textId="4C26FD8A" w:rsidR="00F04B1F" w:rsidRPr="00565AA7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proofErr w:type="spellStart"/>
            <w:r w:rsidRPr="00C840CD">
              <w:rPr>
                <w:color w:val="000000"/>
              </w:rPr>
              <w:t>Astra</w:t>
            </w:r>
            <w:proofErr w:type="spellEnd"/>
            <w:r w:rsidRPr="00C840CD">
              <w:rPr>
                <w:color w:val="000000"/>
              </w:rPr>
              <w:t xml:space="preserve"> </w:t>
            </w:r>
            <w:proofErr w:type="spellStart"/>
            <w:r w:rsidRPr="00C840CD">
              <w:rPr>
                <w:color w:val="000000"/>
              </w:rPr>
              <w:t>Linux</w:t>
            </w:r>
            <w:proofErr w:type="spellEnd"/>
            <w:r w:rsidRPr="00C840CD">
              <w:rPr>
                <w:color w:val="000000"/>
              </w:rPr>
              <w:t xml:space="preserve"> </w:t>
            </w:r>
            <w:proofErr w:type="spellStart"/>
            <w:r w:rsidRPr="00C840CD">
              <w:rPr>
                <w:color w:val="000000"/>
              </w:rPr>
              <w:t>Special</w:t>
            </w:r>
            <w:proofErr w:type="spellEnd"/>
            <w:r w:rsidRPr="00C840CD">
              <w:rPr>
                <w:color w:val="000000"/>
              </w:rPr>
              <w:t xml:space="preserve"> </w:t>
            </w:r>
            <w:proofErr w:type="spellStart"/>
            <w:r w:rsidRPr="00C840CD">
              <w:rPr>
                <w:color w:val="000000"/>
              </w:rPr>
              <w:t>Edition</w:t>
            </w:r>
            <w:proofErr w:type="spellEnd"/>
            <w:r w:rsidR="008D31A8">
              <w:rPr>
                <w:color w:val="000000"/>
              </w:rPr>
              <w:t xml:space="preserve"> 1.8</w:t>
            </w:r>
          </w:p>
        </w:tc>
        <w:tc>
          <w:tcPr>
            <w:tcW w:w="6237" w:type="dxa"/>
          </w:tcPr>
          <w:p w14:paraId="63A34218" w14:textId="77777777" w:rsidR="00F04B1F" w:rsidRPr="0065615F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 w:rsidRPr="0065615F">
              <w:rPr>
                <w:color w:val="000000"/>
              </w:rPr>
              <w:t>Сертифицированная операционная система (сертификат ФСТЭК России № 2557 от</w:t>
            </w:r>
            <w:r>
              <w:rPr>
                <w:color w:val="000000"/>
              </w:rPr>
              <w:t> </w:t>
            </w:r>
            <w:r w:rsidRPr="0065615F">
              <w:rPr>
                <w:color w:val="000000"/>
              </w:rPr>
              <w:t>27.01.2012г., действителен до 27.01.2026г.)</w:t>
            </w:r>
          </w:p>
        </w:tc>
      </w:tr>
      <w:tr w:rsidR="00F04B1F" w:rsidRPr="00785A6D" w14:paraId="13CF6CF9" w14:textId="77777777" w:rsidTr="001C2547">
        <w:trPr>
          <w:trHeight w:val="315"/>
        </w:trPr>
        <w:tc>
          <w:tcPr>
            <w:tcW w:w="712" w:type="dxa"/>
            <w:noWrap/>
          </w:tcPr>
          <w:p w14:paraId="63FE83F4" w14:textId="77777777" w:rsidR="00F04B1F" w:rsidRPr="00785A6D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16" w:type="dxa"/>
            <w:noWrap/>
          </w:tcPr>
          <w:p w14:paraId="36190E25" w14:textId="77777777" w:rsidR="00F04B1F" w:rsidRPr="00785A6D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RabbitMQ</w:t>
            </w:r>
            <w:proofErr w:type="spellEnd"/>
          </w:p>
        </w:tc>
        <w:tc>
          <w:tcPr>
            <w:tcW w:w="6237" w:type="dxa"/>
          </w:tcPr>
          <w:p w14:paraId="7A40677F" w14:textId="77777777" w:rsidR="00F04B1F" w:rsidRPr="00650A19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>
              <w:rPr>
                <w:color w:val="000000"/>
              </w:rPr>
              <w:t>Брокер сообщений</w:t>
            </w:r>
            <w:r w:rsidRPr="00650A19">
              <w:rPr>
                <w:color w:val="000000"/>
              </w:rPr>
              <w:t xml:space="preserve"> из состава сертифицированной операционной системы </w:t>
            </w:r>
            <w:r w:rsidRPr="00C840CD">
              <w:rPr>
                <w:color w:val="000000"/>
              </w:rPr>
              <w:t>Astra</w:t>
            </w:r>
            <w:r w:rsidRPr="00650A19">
              <w:rPr>
                <w:color w:val="000000"/>
              </w:rPr>
              <w:t xml:space="preserve"> </w:t>
            </w:r>
            <w:r w:rsidRPr="00C840CD">
              <w:rPr>
                <w:color w:val="000000"/>
              </w:rPr>
              <w:t>Linux</w:t>
            </w:r>
            <w:r w:rsidRPr="00650A19">
              <w:rPr>
                <w:color w:val="000000"/>
              </w:rPr>
              <w:t xml:space="preserve"> </w:t>
            </w:r>
            <w:r w:rsidRPr="00C840CD">
              <w:rPr>
                <w:color w:val="000000"/>
              </w:rPr>
              <w:t>Special</w:t>
            </w:r>
            <w:r w:rsidRPr="00650A19">
              <w:rPr>
                <w:color w:val="000000"/>
              </w:rPr>
              <w:t xml:space="preserve"> </w:t>
            </w:r>
            <w:r w:rsidRPr="00C840CD">
              <w:rPr>
                <w:color w:val="000000"/>
              </w:rPr>
              <w:t>Edition</w:t>
            </w:r>
          </w:p>
        </w:tc>
      </w:tr>
      <w:tr w:rsidR="00F04B1F" w:rsidRPr="00785A6D" w14:paraId="55AA97C4" w14:textId="77777777" w:rsidTr="001C2547">
        <w:trPr>
          <w:trHeight w:val="315"/>
        </w:trPr>
        <w:tc>
          <w:tcPr>
            <w:tcW w:w="712" w:type="dxa"/>
            <w:noWrap/>
          </w:tcPr>
          <w:p w14:paraId="17944D6C" w14:textId="77777777" w:rsidR="00F04B1F" w:rsidRPr="00785A6D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3116" w:type="dxa"/>
            <w:noWrap/>
          </w:tcPr>
          <w:p w14:paraId="2F6AEE38" w14:textId="77777777" w:rsidR="00F04B1F" w:rsidRPr="00330C99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Kafka</w:t>
            </w:r>
            <w:proofErr w:type="spellEnd"/>
          </w:p>
        </w:tc>
        <w:tc>
          <w:tcPr>
            <w:tcW w:w="6237" w:type="dxa"/>
          </w:tcPr>
          <w:p w14:paraId="3441A6D9" w14:textId="77777777" w:rsidR="00F04B1F" w:rsidRPr="0065615F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>
              <w:rPr>
                <w:color w:val="000000"/>
              </w:rPr>
              <w:t>Брокер сообщений</w:t>
            </w:r>
            <w:r w:rsidRPr="00650A19">
              <w:rPr>
                <w:color w:val="000000"/>
              </w:rPr>
              <w:t xml:space="preserve"> из состава сертифицированной операционной системы </w:t>
            </w:r>
            <w:r w:rsidRPr="00ED3897">
              <w:rPr>
                <w:color w:val="000000"/>
              </w:rPr>
              <w:t>Astra</w:t>
            </w:r>
            <w:r w:rsidRPr="00650A19">
              <w:rPr>
                <w:color w:val="000000"/>
              </w:rPr>
              <w:t xml:space="preserve"> </w:t>
            </w:r>
            <w:r w:rsidRPr="00ED3897">
              <w:rPr>
                <w:color w:val="000000"/>
              </w:rPr>
              <w:t>Linux</w:t>
            </w:r>
            <w:r w:rsidRPr="00650A19">
              <w:rPr>
                <w:color w:val="000000"/>
              </w:rPr>
              <w:t xml:space="preserve"> </w:t>
            </w:r>
            <w:r w:rsidRPr="00ED3897">
              <w:rPr>
                <w:color w:val="000000"/>
              </w:rPr>
              <w:t>Special</w:t>
            </w:r>
            <w:r w:rsidRPr="00650A19">
              <w:rPr>
                <w:color w:val="000000"/>
              </w:rPr>
              <w:t xml:space="preserve"> </w:t>
            </w:r>
            <w:r w:rsidRPr="00ED3897">
              <w:rPr>
                <w:color w:val="000000"/>
              </w:rPr>
              <w:t>Edition</w:t>
            </w:r>
          </w:p>
        </w:tc>
      </w:tr>
      <w:tr w:rsidR="00F04B1F" w:rsidRPr="00785A6D" w14:paraId="0E59C32C" w14:textId="77777777" w:rsidTr="001C2547">
        <w:trPr>
          <w:trHeight w:val="315"/>
        </w:trPr>
        <w:tc>
          <w:tcPr>
            <w:tcW w:w="712" w:type="dxa"/>
            <w:noWrap/>
          </w:tcPr>
          <w:p w14:paraId="0C8D183E" w14:textId="77777777" w:rsidR="00F04B1F" w:rsidRPr="00D768D9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16" w:type="dxa"/>
            <w:noWrap/>
          </w:tcPr>
          <w:p w14:paraId="1BE7B46E" w14:textId="4A2AD618" w:rsidR="00F04B1F" w:rsidRPr="008D31A8" w:rsidRDefault="00F04B1F" w:rsidP="008F484D">
            <w:pPr>
              <w:spacing w:line="240" w:lineRule="auto"/>
              <w:ind w:firstLine="0"/>
              <w:rPr>
                <w:color w:val="000000"/>
                <w:lang w:val="en-US"/>
              </w:rPr>
            </w:pPr>
            <w:r w:rsidRPr="008D31A8">
              <w:rPr>
                <w:color w:val="000000"/>
                <w:lang w:val="en-US"/>
              </w:rPr>
              <w:t>Java Axiom JDK Certified</w:t>
            </w:r>
            <w:r w:rsidR="00632388" w:rsidRPr="008D31A8">
              <w:rPr>
                <w:color w:val="000000"/>
                <w:lang w:val="en-US"/>
              </w:rPr>
              <w:t xml:space="preserve"> (https://axiomjdk.ru/products/axiom-jdk-certified)</w:t>
            </w:r>
          </w:p>
        </w:tc>
        <w:tc>
          <w:tcPr>
            <w:tcW w:w="6237" w:type="dxa"/>
          </w:tcPr>
          <w:p w14:paraId="23019264" w14:textId="77777777" w:rsidR="00F04B1F" w:rsidRPr="0065615F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 w:rsidRPr="0065615F">
              <w:rPr>
                <w:color w:val="000000"/>
              </w:rPr>
              <w:t xml:space="preserve">Среда исполнения </w:t>
            </w:r>
            <w:proofErr w:type="spellStart"/>
            <w:r w:rsidRPr="00ED3897">
              <w:rPr>
                <w:color w:val="000000"/>
              </w:rPr>
              <w:t>Java</w:t>
            </w:r>
            <w:proofErr w:type="spellEnd"/>
            <w:r w:rsidRPr="0065615F">
              <w:rPr>
                <w:color w:val="000000"/>
              </w:rPr>
              <w:t>-приложений (сертификат ФСТЭК России № 4531 от 13.04.2022</w:t>
            </w:r>
            <w:r w:rsidRPr="00ED3897">
              <w:rPr>
                <w:color w:val="000000"/>
              </w:rPr>
              <w:t> </w:t>
            </w:r>
            <w:r w:rsidRPr="0065615F">
              <w:rPr>
                <w:color w:val="000000"/>
              </w:rPr>
              <w:t>г., действителен до 13.04.2027 г.)</w:t>
            </w:r>
          </w:p>
        </w:tc>
      </w:tr>
      <w:tr w:rsidR="00F04B1F" w:rsidRPr="00785A6D" w14:paraId="1EA00B01" w14:textId="77777777" w:rsidTr="001C2547">
        <w:trPr>
          <w:trHeight w:val="315"/>
        </w:trPr>
        <w:tc>
          <w:tcPr>
            <w:tcW w:w="712" w:type="dxa"/>
            <w:noWrap/>
          </w:tcPr>
          <w:p w14:paraId="24A13558" w14:textId="77777777" w:rsidR="00F04B1F" w:rsidRPr="00D768D9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116" w:type="dxa"/>
            <w:noWrap/>
            <w:hideMark/>
          </w:tcPr>
          <w:p w14:paraId="578839F3" w14:textId="06340735" w:rsidR="00F04B1F" w:rsidRPr="006E0DEA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proofErr w:type="spellStart"/>
            <w:r w:rsidRPr="00FD7CAA">
              <w:rPr>
                <w:color w:val="000000"/>
              </w:rPr>
              <w:t>Postgres</w:t>
            </w:r>
            <w:proofErr w:type="spellEnd"/>
            <w:r w:rsidRPr="00FD7CAA">
              <w:rPr>
                <w:color w:val="000000"/>
              </w:rPr>
              <w:t xml:space="preserve"> </w:t>
            </w:r>
            <w:proofErr w:type="spellStart"/>
            <w:r w:rsidRPr="00FD7CAA">
              <w:rPr>
                <w:color w:val="000000"/>
              </w:rPr>
              <w:t>Pro</w:t>
            </w:r>
            <w:proofErr w:type="spellEnd"/>
            <w:r w:rsidR="008D31A8">
              <w:rPr>
                <w:color w:val="000000"/>
              </w:rPr>
              <w:t xml:space="preserve"> 15</w:t>
            </w:r>
            <w:bookmarkStart w:id="46" w:name="_GoBack"/>
            <w:bookmarkEnd w:id="46"/>
          </w:p>
        </w:tc>
        <w:tc>
          <w:tcPr>
            <w:tcW w:w="6237" w:type="dxa"/>
            <w:hideMark/>
          </w:tcPr>
          <w:p w14:paraId="2023F5F9" w14:textId="77777777" w:rsidR="00F04B1F" w:rsidRPr="0065615F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 w:rsidRPr="0065615F">
              <w:rPr>
                <w:color w:val="000000"/>
              </w:rPr>
              <w:t>Объектно-реляционная система управления базами данных (сертификат ФСТЭК России № 3637 от 5.10.2016</w:t>
            </w:r>
            <w:r w:rsidRPr="00ED3897">
              <w:rPr>
                <w:color w:val="000000"/>
              </w:rPr>
              <w:t> </w:t>
            </w:r>
            <w:r w:rsidRPr="0065615F">
              <w:rPr>
                <w:color w:val="000000"/>
              </w:rPr>
              <w:t>г., действителен до 5.10.2024 г.)</w:t>
            </w:r>
          </w:p>
        </w:tc>
      </w:tr>
      <w:tr w:rsidR="00F04B1F" w:rsidRPr="00802F11" w14:paraId="193E6374" w14:textId="77777777" w:rsidTr="001C2547">
        <w:trPr>
          <w:trHeight w:val="501"/>
        </w:trPr>
        <w:tc>
          <w:tcPr>
            <w:tcW w:w="712" w:type="dxa"/>
            <w:noWrap/>
          </w:tcPr>
          <w:p w14:paraId="7CD2EC04" w14:textId="77777777" w:rsidR="00F04B1F" w:rsidRPr="00D768D9" w:rsidRDefault="00F04B1F" w:rsidP="008F484D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116" w:type="dxa"/>
            <w:noWrap/>
          </w:tcPr>
          <w:p w14:paraId="42B560AC" w14:textId="77777777" w:rsidR="00F04B1F" w:rsidRPr="0033403D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>
              <w:rPr>
                <w:color w:val="000000"/>
              </w:rPr>
              <w:t>CryptoPro CSP 5.0 R2</w:t>
            </w:r>
          </w:p>
        </w:tc>
        <w:tc>
          <w:tcPr>
            <w:tcW w:w="6237" w:type="dxa"/>
          </w:tcPr>
          <w:p w14:paraId="434A6CD8" w14:textId="77777777" w:rsidR="00F04B1F" w:rsidRPr="00ED3897" w:rsidRDefault="00F04B1F" w:rsidP="008F484D">
            <w:pPr>
              <w:spacing w:line="240" w:lineRule="auto"/>
              <w:ind w:firstLine="0"/>
              <w:rPr>
                <w:color w:val="000000"/>
              </w:rPr>
            </w:pPr>
            <w:r w:rsidRPr="00ED3897">
              <w:rPr>
                <w:color w:val="000000"/>
              </w:rPr>
              <w:t>Средство криптографической защиты информации</w:t>
            </w:r>
          </w:p>
        </w:tc>
      </w:tr>
    </w:tbl>
    <w:p w14:paraId="097A0979" w14:textId="77777777" w:rsidR="00B12F59" w:rsidRDefault="00B12F59" w:rsidP="00F739F9">
      <w:pPr>
        <w:pStyle w:val="afffffffffffffd"/>
        <w:tabs>
          <w:tab w:val="left" w:pos="708"/>
        </w:tabs>
        <w:suppressAutoHyphens/>
        <w:snapToGrid w:val="0"/>
        <w:spacing w:line="360" w:lineRule="auto"/>
        <w:ind w:firstLine="0"/>
        <w:jc w:val="right"/>
      </w:pPr>
    </w:p>
    <w:p w14:paraId="29CA2081" w14:textId="710C4256" w:rsidR="00980AF8" w:rsidRDefault="00D0689E" w:rsidP="00980AF8">
      <w:pPr>
        <w:pStyle w:val="Head1"/>
      </w:pPr>
      <w:bookmarkStart w:id="47" w:name="_Toc176274565"/>
      <w:bookmarkStart w:id="48" w:name="_Toc224572509"/>
      <w:bookmarkEnd w:id="31"/>
      <w:bookmarkEnd w:id="32"/>
      <w:bookmarkEnd w:id="45"/>
      <w:r>
        <w:lastRenderedPageBreak/>
        <w:t xml:space="preserve">Принципы безопасной работы </w:t>
      </w:r>
      <w:r w:rsidRPr="00817213">
        <w:t>ППО «Адаптер СМЭВ3»</w:t>
      </w:r>
      <w:bookmarkEnd w:id="47"/>
      <w:bookmarkEnd w:id="48"/>
    </w:p>
    <w:p w14:paraId="6DA5665C" w14:textId="77777777" w:rsidR="00D0689E" w:rsidRPr="00386E44" w:rsidRDefault="00D0689E" w:rsidP="00D0689E">
      <w:pPr>
        <w:pStyle w:val="affffffffffffff"/>
        <w:spacing w:line="360" w:lineRule="auto"/>
        <w:rPr>
          <w:sz w:val="24"/>
        </w:rPr>
      </w:pPr>
      <w:r w:rsidRPr="00386E44">
        <w:rPr>
          <w:sz w:val="24"/>
        </w:rPr>
        <w:t xml:space="preserve">Безопасная работа </w:t>
      </w:r>
      <w:r w:rsidRPr="00817213">
        <w:rPr>
          <w:sz w:val="24"/>
        </w:rPr>
        <w:t>ППО «Адаптер СМЭВ3»</w:t>
      </w:r>
      <w:r w:rsidRPr="00A25368">
        <w:rPr>
          <w:sz w:val="24"/>
        </w:rPr>
        <w:t xml:space="preserve"> </w:t>
      </w:r>
      <w:r w:rsidRPr="00386E44">
        <w:rPr>
          <w:sz w:val="24"/>
        </w:rPr>
        <w:t>основана на механизмах:</w:t>
      </w:r>
    </w:p>
    <w:p w14:paraId="7D54C8EF" w14:textId="77777777" w:rsidR="00D0689E" w:rsidRPr="00386E44" w:rsidRDefault="00D0689E" w:rsidP="00D0689E">
      <w:pPr>
        <w:pStyle w:val="16"/>
        <w:numPr>
          <w:ilvl w:val="5"/>
          <w:numId w:val="69"/>
        </w:numPr>
        <w:tabs>
          <w:tab w:val="left" w:pos="993"/>
        </w:tabs>
        <w:spacing w:line="360" w:lineRule="auto"/>
        <w:rPr>
          <w:sz w:val="24"/>
        </w:rPr>
      </w:pPr>
      <w:r w:rsidRPr="00386E44">
        <w:rPr>
          <w:sz w:val="24"/>
        </w:rPr>
        <w:t>идентификации и аутентификации;</w:t>
      </w:r>
    </w:p>
    <w:p w14:paraId="38AD8038" w14:textId="77777777" w:rsidR="00D0689E" w:rsidRPr="00386E44" w:rsidRDefault="00D0689E" w:rsidP="00D0689E">
      <w:pPr>
        <w:pStyle w:val="16"/>
        <w:numPr>
          <w:ilvl w:val="5"/>
          <w:numId w:val="69"/>
        </w:numPr>
        <w:tabs>
          <w:tab w:val="left" w:pos="993"/>
        </w:tabs>
        <w:spacing w:line="360" w:lineRule="auto"/>
        <w:rPr>
          <w:sz w:val="24"/>
        </w:rPr>
      </w:pPr>
      <w:r w:rsidRPr="00386E44">
        <w:rPr>
          <w:sz w:val="24"/>
        </w:rPr>
        <w:t>разграничени</w:t>
      </w:r>
      <w:r>
        <w:rPr>
          <w:sz w:val="24"/>
        </w:rPr>
        <w:t>и</w:t>
      </w:r>
      <w:r w:rsidRPr="00386E44">
        <w:rPr>
          <w:sz w:val="24"/>
        </w:rPr>
        <w:t xml:space="preserve"> доступа;</w:t>
      </w:r>
    </w:p>
    <w:p w14:paraId="731CC6DF" w14:textId="77777777" w:rsidR="00D0689E" w:rsidRPr="00386E44" w:rsidRDefault="00D0689E" w:rsidP="00D0689E">
      <w:pPr>
        <w:pStyle w:val="16"/>
        <w:numPr>
          <w:ilvl w:val="5"/>
          <w:numId w:val="69"/>
        </w:numPr>
        <w:tabs>
          <w:tab w:val="left" w:pos="993"/>
        </w:tabs>
        <w:spacing w:line="360" w:lineRule="auto"/>
        <w:rPr>
          <w:sz w:val="24"/>
        </w:rPr>
      </w:pPr>
      <w:r w:rsidRPr="00386E44">
        <w:rPr>
          <w:sz w:val="24"/>
        </w:rPr>
        <w:t>регистрации событий безопасности.</w:t>
      </w:r>
    </w:p>
    <w:p w14:paraId="320653BF" w14:textId="77777777" w:rsidR="00D0689E" w:rsidRPr="00386E44" w:rsidRDefault="00D0689E" w:rsidP="00D0689E">
      <w:pPr>
        <w:pStyle w:val="affffffffffffff1"/>
        <w:tabs>
          <w:tab w:val="left" w:pos="426"/>
          <w:tab w:val="left" w:pos="567"/>
        </w:tabs>
        <w:ind w:firstLine="709"/>
      </w:pPr>
      <w:r w:rsidRPr="00817213">
        <w:t>ППО «Адаптер СМЭВ3»</w:t>
      </w:r>
      <w:r w:rsidRPr="00A25368">
        <w:t xml:space="preserve"> </w:t>
      </w:r>
      <w:r w:rsidRPr="00386E44">
        <w:t>содержит следующие меры защиты согласно требованиями документа «Требования о защите информации, не составляющей государственную тайну, содержащейся в государственных информационных системах</w:t>
      </w:r>
      <w:r>
        <w:t>»</w:t>
      </w:r>
      <w:r w:rsidRPr="00386E44">
        <w:t xml:space="preserve"> (введен в действие приказом ФСТЭК России № 17 от 11 февраля 2013 г.):</w:t>
      </w:r>
    </w:p>
    <w:p w14:paraId="37C78E3E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идентификация и аутентификация пользователей, являющихся работниками оператора (ИАФ.1);</w:t>
      </w:r>
    </w:p>
    <w:p w14:paraId="7DA8C1C7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управление идентификаторами, в том числе создание, присвоение, уничтожение идентификаторов (ИАФ.3);</w:t>
      </w:r>
    </w:p>
    <w:p w14:paraId="4E1EE6A7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 (ИАФ.4);</w:t>
      </w:r>
    </w:p>
    <w:p w14:paraId="12837C26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 xml:space="preserve">защита обратной связи при вводе </w:t>
      </w:r>
      <w:proofErr w:type="spellStart"/>
      <w:r w:rsidRPr="001077D3">
        <w:t>аутентификационной</w:t>
      </w:r>
      <w:proofErr w:type="spellEnd"/>
      <w:r w:rsidRPr="001077D3">
        <w:t xml:space="preserve"> информации (ИАФ.5);</w:t>
      </w:r>
    </w:p>
    <w:p w14:paraId="593E6B5C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управление (заведение, активация, блокирование и уничтожение) учетными записями пользователей, в том числе внешних пользователей (УПД.1);</w:t>
      </w:r>
    </w:p>
    <w:p w14:paraId="4AA9930B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реализация необходимых методов управления доступом (ролевой модели) и правил разграничения доступа (УПД.2);</w:t>
      </w:r>
    </w:p>
    <w:p w14:paraId="667AF90A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разделение полномочий (ролей) пользователей, администраторов и лиц, обеспечивающих функционирование информационной системы (УПД.4);</w:t>
      </w:r>
    </w:p>
    <w:p w14:paraId="16B0F1FE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назначение минимально необходимых прав и привилегий пользователям, администраторам и лицам, обеспечивающим функционирование информационной системы (УПД.5);</w:t>
      </w:r>
    </w:p>
    <w:p w14:paraId="1D404C55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ограничение неуспешных попыток входа в информационную систему (доступа к информационной системе) (УПД.6);</w:t>
      </w:r>
    </w:p>
    <w:p w14:paraId="46BD0F0D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ограничение числа параллельных сеансов доступа для каждой учетной записи пользователя информационной системы (УПД.9);</w:t>
      </w:r>
    </w:p>
    <w:p w14:paraId="5DF74C13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блокирование сеанса доступа в информационную систему после установленного времени бездействия (неактивности) пользователя или по его запросу (УПД.10);</w:t>
      </w:r>
    </w:p>
    <w:p w14:paraId="732E5362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разрешение (запрет) действий пользователей, разрешенных до идентификации и аутентификации (УПД.11);</w:t>
      </w:r>
    </w:p>
    <w:p w14:paraId="5341D8AD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lastRenderedPageBreak/>
        <w:t>определение событий безопасности, подлежащих регистрации, и сроков их хранения (РСБ.1);</w:t>
      </w:r>
    </w:p>
    <w:p w14:paraId="20224B47" w14:textId="77777777" w:rsidR="00D0689E" w:rsidRPr="001077D3" w:rsidRDefault="00D0689E" w:rsidP="00D0689E">
      <w:pPr>
        <w:pStyle w:val="a0"/>
        <w:numPr>
          <w:ilvl w:val="0"/>
          <w:numId w:val="70"/>
        </w:numPr>
        <w:tabs>
          <w:tab w:val="left" w:pos="708"/>
        </w:tabs>
        <w:suppressAutoHyphens/>
        <w:contextualSpacing/>
      </w:pPr>
      <w:r w:rsidRPr="001077D3">
        <w:t>определение состава и содержания информации о событиях безопасности, подлежащих регистрации (РСБ.2);</w:t>
      </w:r>
    </w:p>
    <w:p w14:paraId="5EAEA1E2" w14:textId="77777777" w:rsidR="00D0689E" w:rsidRPr="001077D3" w:rsidRDefault="00D0689E" w:rsidP="00D0689E">
      <w:pPr>
        <w:pStyle w:val="0"/>
        <w:numPr>
          <w:ilvl w:val="0"/>
          <w:numId w:val="70"/>
        </w:numPr>
        <w:spacing w:after="0" w:line="360" w:lineRule="auto"/>
        <w:rPr>
          <w:rFonts w:ascii="Times New Roman" w:hAnsi="Times New Roman"/>
        </w:rPr>
      </w:pPr>
      <w:r w:rsidRPr="001077D3">
        <w:rPr>
          <w:rFonts w:ascii="Times New Roman" w:hAnsi="Times New Roman"/>
        </w:rPr>
        <w:t>сбор, запись и хранение информации о событиях безопасности в течение установленного времени хранения (РСБ.3);</w:t>
      </w:r>
    </w:p>
    <w:p w14:paraId="6C8532B1" w14:textId="77777777" w:rsidR="00D0689E" w:rsidRPr="001077D3" w:rsidRDefault="00D0689E" w:rsidP="00D0689E">
      <w:pPr>
        <w:pStyle w:val="0"/>
        <w:numPr>
          <w:ilvl w:val="0"/>
          <w:numId w:val="70"/>
        </w:numPr>
        <w:spacing w:after="0" w:line="360" w:lineRule="auto"/>
        <w:rPr>
          <w:rFonts w:ascii="Times New Roman" w:hAnsi="Times New Roman"/>
        </w:rPr>
      </w:pPr>
      <w:r w:rsidRPr="001077D3">
        <w:rPr>
          <w:rFonts w:ascii="Times New Roman" w:hAnsi="Times New Roman"/>
          <w:bCs/>
        </w:rPr>
        <w:t>сбор, запись и хранение информации о событиях безопасности в течение установленного времени хранения (РСБ.3);</w:t>
      </w:r>
    </w:p>
    <w:p w14:paraId="4CF6971A" w14:textId="77777777" w:rsidR="00D0689E" w:rsidRDefault="00D0689E" w:rsidP="00D0689E">
      <w:pPr>
        <w:pStyle w:val="0"/>
        <w:numPr>
          <w:ilvl w:val="0"/>
          <w:numId w:val="70"/>
        </w:numPr>
        <w:spacing w:after="0" w:line="360" w:lineRule="auto"/>
        <w:rPr>
          <w:rFonts w:ascii="Times New Roman" w:hAnsi="Times New Roman"/>
        </w:rPr>
      </w:pPr>
      <w:r w:rsidRPr="001077D3">
        <w:rPr>
          <w:rFonts w:ascii="Times New Roman" w:hAnsi="Times New Roman"/>
        </w:rPr>
        <w:t>генерирование временных меток в информационной системе (РСБ.6);</w:t>
      </w:r>
    </w:p>
    <w:p w14:paraId="2B0FA261" w14:textId="77777777" w:rsidR="00D0689E" w:rsidRPr="00817213" w:rsidRDefault="00D0689E" w:rsidP="00D0689E">
      <w:pPr>
        <w:pStyle w:val="0"/>
        <w:numPr>
          <w:ilvl w:val="0"/>
          <w:numId w:val="70"/>
        </w:numPr>
        <w:spacing w:after="0" w:line="360" w:lineRule="auto"/>
        <w:rPr>
          <w:rFonts w:ascii="Times New Roman" w:hAnsi="Times New Roman"/>
        </w:rPr>
      </w:pPr>
      <w:r w:rsidRPr="00817213">
        <w:rPr>
          <w:rFonts w:ascii="Times New Roman" w:hAnsi="Times New Roman"/>
          <w:bCs/>
        </w:rPr>
        <w:t>защита информации о событиях безопасности (РСБ.7).</w:t>
      </w:r>
    </w:p>
    <w:p w14:paraId="15AA4E18" w14:textId="77777777" w:rsidR="00D0689E" w:rsidRPr="00D0689E" w:rsidRDefault="00D0689E" w:rsidP="00D0689E">
      <w:pPr>
        <w:pStyle w:val="PlainText"/>
      </w:pPr>
    </w:p>
    <w:p w14:paraId="0F4035C6" w14:textId="63A7EBB9" w:rsidR="00817213" w:rsidRDefault="00D0689E" w:rsidP="00AC746A">
      <w:pPr>
        <w:pStyle w:val="Head1"/>
      </w:pPr>
      <w:bookmarkStart w:id="49" w:name="_Toc224572510"/>
      <w:bookmarkStart w:id="50" w:name="_Toc503365139"/>
      <w:bookmarkStart w:id="51" w:name="_Toc374437987"/>
      <w:bookmarkStart w:id="52" w:name="_Toc435022167"/>
      <w:bookmarkEnd w:id="33"/>
      <w:r w:rsidRPr="00CD7AE6">
        <w:lastRenderedPageBreak/>
        <w:t>Подготовка к работе</w:t>
      </w:r>
      <w:bookmarkEnd w:id="49"/>
    </w:p>
    <w:p w14:paraId="6078C50E" w14:textId="77777777" w:rsidR="00D0689E" w:rsidRDefault="00D0689E" w:rsidP="00D0689E">
      <w:r>
        <w:t xml:space="preserve">Развертывание, запуск и настройка </w:t>
      </w:r>
      <w:r w:rsidRPr="00060AB7">
        <w:t xml:space="preserve">ППО «Адаптер СМЭВ3» </w:t>
      </w:r>
      <w:r>
        <w:t>осуществляется Администратором с помощью Руководства администратора.</w:t>
      </w:r>
    </w:p>
    <w:p w14:paraId="142C9EC1" w14:textId="37C67B94" w:rsidR="00D0689E" w:rsidRPr="00454C41" w:rsidRDefault="00D0689E" w:rsidP="00D0689E">
      <w:pPr>
        <w:pStyle w:val="PlainText"/>
        <w:ind w:firstLine="709"/>
        <w:rPr>
          <w:rFonts w:eastAsia="Calibri"/>
        </w:rPr>
      </w:pPr>
      <w:r w:rsidRPr="00386E44">
        <w:rPr>
          <w:rFonts w:eastAsia="Calibri"/>
        </w:rPr>
        <w:t xml:space="preserve">Пользовательский </w:t>
      </w:r>
      <w:r w:rsidRPr="00A25368">
        <w:rPr>
          <w:rFonts w:eastAsia="Calibri"/>
        </w:rPr>
        <w:t xml:space="preserve">интерфейс </w:t>
      </w:r>
      <w:r w:rsidRPr="00060AB7">
        <w:rPr>
          <w:szCs w:val="24"/>
        </w:rPr>
        <w:t xml:space="preserve">ППО «Адаптер СМЭВ3» </w:t>
      </w:r>
      <w:r w:rsidRPr="00386E44">
        <w:rPr>
          <w:rFonts w:eastAsia="Calibri"/>
        </w:rPr>
        <w:t xml:space="preserve">реализован в виде </w:t>
      </w:r>
      <w:proofErr w:type="spellStart"/>
      <w:r w:rsidRPr="00386E44">
        <w:rPr>
          <w:rFonts w:eastAsia="Calibri"/>
        </w:rPr>
        <w:t>web</w:t>
      </w:r>
      <w:proofErr w:type="spellEnd"/>
      <w:r w:rsidRPr="00386E44">
        <w:rPr>
          <w:rFonts w:eastAsia="Calibri"/>
        </w:rPr>
        <w:t xml:space="preserve">-приложения, поэтому для начала работы пользователь должен запустить на персональном компьютере </w:t>
      </w:r>
      <w:proofErr w:type="spellStart"/>
      <w:r w:rsidRPr="00386E44">
        <w:rPr>
          <w:rFonts w:eastAsia="Calibri"/>
        </w:rPr>
        <w:t>web</w:t>
      </w:r>
      <w:proofErr w:type="spellEnd"/>
      <w:r w:rsidRPr="00386E44">
        <w:rPr>
          <w:rFonts w:eastAsia="Calibri"/>
        </w:rPr>
        <w:t xml:space="preserve">-браузер. </w:t>
      </w:r>
      <w:proofErr w:type="spellStart"/>
      <w:r w:rsidRPr="00386E44">
        <w:rPr>
          <w:rFonts w:eastAsia="Calibri"/>
        </w:rPr>
        <w:t>Web</w:t>
      </w:r>
      <w:proofErr w:type="spellEnd"/>
      <w:r w:rsidRPr="00386E44">
        <w:rPr>
          <w:rFonts w:eastAsia="Calibri"/>
        </w:rPr>
        <w:t>-</w:t>
      </w:r>
      <w:r w:rsidRPr="00A25368">
        <w:rPr>
          <w:rFonts w:eastAsia="Calibri"/>
        </w:rPr>
        <w:t xml:space="preserve">версия </w:t>
      </w:r>
      <w:r w:rsidRPr="00060AB7">
        <w:rPr>
          <w:szCs w:val="24"/>
        </w:rPr>
        <w:t xml:space="preserve">ППО «Адаптер СМЭВ3» </w:t>
      </w:r>
      <w:r w:rsidRPr="00A25368">
        <w:rPr>
          <w:rFonts w:eastAsia="Calibri"/>
        </w:rPr>
        <w:t>предоставляет</w:t>
      </w:r>
      <w:r w:rsidRPr="00386E44">
        <w:rPr>
          <w:rFonts w:eastAsia="Calibri"/>
        </w:rPr>
        <w:t xml:space="preserve"> возможность получения доступа к функциональности </w:t>
      </w:r>
      <w:r w:rsidRPr="00060AB7">
        <w:rPr>
          <w:szCs w:val="24"/>
        </w:rPr>
        <w:t xml:space="preserve">ППО «Адаптер СМЭВ3» </w:t>
      </w:r>
      <w:r w:rsidRPr="00386E44">
        <w:rPr>
          <w:rFonts w:eastAsia="Calibri"/>
        </w:rPr>
        <w:t xml:space="preserve">через </w:t>
      </w:r>
      <w:proofErr w:type="spellStart"/>
      <w:r w:rsidRPr="00386E44">
        <w:rPr>
          <w:rFonts w:eastAsia="Calibri"/>
        </w:rPr>
        <w:t>web</w:t>
      </w:r>
      <w:proofErr w:type="spellEnd"/>
      <w:r w:rsidRPr="00386E44">
        <w:rPr>
          <w:rFonts w:eastAsia="Calibri"/>
        </w:rPr>
        <w:t>-браузеры</w:t>
      </w:r>
      <w:r>
        <w:rPr>
          <w:rFonts w:eastAsia="Calibri"/>
        </w:rPr>
        <w:t>:</w:t>
      </w:r>
    </w:p>
    <w:p w14:paraId="0ED2FE79" w14:textId="77777777" w:rsidR="00D0689E" w:rsidRDefault="00D0689E" w:rsidP="00D0689E">
      <w:pPr>
        <w:pStyle w:val="341"/>
        <w:rPr>
          <w:lang w:val="ru-RU"/>
        </w:rPr>
      </w:pPr>
      <w:r w:rsidRPr="00B60753">
        <w:t>Google</w:t>
      </w:r>
      <w:r w:rsidRPr="0033403D">
        <w:rPr>
          <w:lang w:val="ru-RU"/>
        </w:rPr>
        <w:t xml:space="preserve"> </w:t>
      </w:r>
      <w:r w:rsidRPr="00B60753">
        <w:t>Chrome</w:t>
      </w:r>
      <w:r w:rsidRPr="00396940">
        <w:rPr>
          <w:lang w:val="ru-RU"/>
        </w:rPr>
        <w:t xml:space="preserve"> </w:t>
      </w:r>
      <w:r>
        <w:rPr>
          <w:lang w:val="ru-RU"/>
        </w:rPr>
        <w:t>(не ниже 90.0);</w:t>
      </w:r>
    </w:p>
    <w:p w14:paraId="4F792FD0" w14:textId="77777777" w:rsidR="00D0689E" w:rsidRDefault="00D0689E" w:rsidP="00D0689E">
      <w:pPr>
        <w:pStyle w:val="341"/>
      </w:pPr>
      <w:r w:rsidRPr="00B60753">
        <w:t>Yandex</w:t>
      </w:r>
      <w:r w:rsidRPr="0033403D">
        <w:rPr>
          <w:lang w:val="ru-RU"/>
        </w:rPr>
        <w:t xml:space="preserve"> </w:t>
      </w:r>
      <w:r w:rsidRPr="00B60753">
        <w:t>Browser</w:t>
      </w:r>
      <w:r w:rsidRPr="00396940">
        <w:rPr>
          <w:lang w:val="ru-RU"/>
        </w:rPr>
        <w:t xml:space="preserve"> (</w:t>
      </w:r>
      <w:r>
        <w:rPr>
          <w:lang w:val="ru-RU"/>
        </w:rPr>
        <w:t>не</w:t>
      </w:r>
      <w:r w:rsidRPr="00396940">
        <w:rPr>
          <w:lang w:val="ru-RU"/>
        </w:rPr>
        <w:t xml:space="preserve"> </w:t>
      </w:r>
      <w:r>
        <w:rPr>
          <w:lang w:val="ru-RU"/>
        </w:rPr>
        <w:t>ниже</w:t>
      </w:r>
      <w:r w:rsidRPr="00396940">
        <w:rPr>
          <w:lang w:val="ru-RU"/>
        </w:rPr>
        <w:t xml:space="preserve"> 21.11)</w:t>
      </w:r>
      <w:r>
        <w:rPr>
          <w:lang w:val="ru-RU"/>
        </w:rPr>
        <w:t>;</w:t>
      </w:r>
    </w:p>
    <w:p w14:paraId="772C1FD1" w14:textId="77777777" w:rsidR="00D0689E" w:rsidRPr="003860C0" w:rsidRDefault="00D0689E" w:rsidP="00D0689E">
      <w:pPr>
        <w:pStyle w:val="341"/>
      </w:pPr>
      <w:r w:rsidRPr="00B60753">
        <w:t>Edge</w:t>
      </w:r>
      <w:r>
        <w:rPr>
          <w:lang w:val="ru-RU"/>
        </w:rPr>
        <w:t xml:space="preserve"> (не ниже 117.0);</w:t>
      </w:r>
    </w:p>
    <w:p w14:paraId="72CD8C49" w14:textId="77777777" w:rsidR="00D0689E" w:rsidRDefault="00D0689E" w:rsidP="00D0689E">
      <w:pPr>
        <w:pStyle w:val="341"/>
      </w:pPr>
      <w:r w:rsidRPr="0086738C">
        <w:t>Mozilla Firefox</w:t>
      </w:r>
      <w:r>
        <w:rPr>
          <w:lang w:val="ru-RU"/>
        </w:rPr>
        <w:t xml:space="preserve"> (не ниже 121.0)</w:t>
      </w:r>
      <w:r w:rsidRPr="0086738C">
        <w:t>;</w:t>
      </w:r>
    </w:p>
    <w:p w14:paraId="528BB3FF" w14:textId="77777777" w:rsidR="00D0689E" w:rsidRPr="00191345" w:rsidRDefault="00D0689E" w:rsidP="00D0689E">
      <w:pPr>
        <w:pStyle w:val="341"/>
      </w:pPr>
      <w:r>
        <w:t>Opera</w:t>
      </w:r>
      <w:r>
        <w:rPr>
          <w:lang w:val="ru-RU"/>
        </w:rPr>
        <w:t xml:space="preserve"> (не ниже 106.0)</w:t>
      </w:r>
      <w:r w:rsidRPr="00191345">
        <w:rPr>
          <w:lang w:val="ru-RU"/>
        </w:rPr>
        <w:t>.</w:t>
      </w:r>
    </w:p>
    <w:p w14:paraId="548511A1" w14:textId="77777777" w:rsidR="00D0689E" w:rsidRPr="00F97DD0" w:rsidRDefault="00D0689E" w:rsidP="00D0689E">
      <w:pPr>
        <w:pStyle w:val="PlainText"/>
        <w:spacing w:line="276" w:lineRule="auto"/>
        <w:ind w:firstLine="709"/>
        <w:rPr>
          <w:rFonts w:eastAsia="Calibri"/>
          <w:szCs w:val="24"/>
        </w:rPr>
      </w:pPr>
      <w:r w:rsidRPr="00F97DD0">
        <w:rPr>
          <w:rFonts w:eastAsia="Calibri"/>
          <w:szCs w:val="24"/>
        </w:rPr>
        <w:t xml:space="preserve">Пользовательский интерфейс реализован в виде </w:t>
      </w:r>
      <w:r w:rsidRPr="00F97DD0">
        <w:rPr>
          <w:rFonts w:eastAsia="Calibri"/>
          <w:szCs w:val="24"/>
          <w:lang w:val="en-US"/>
        </w:rPr>
        <w:t>web</w:t>
      </w:r>
      <w:r w:rsidRPr="00F97DD0">
        <w:rPr>
          <w:rFonts w:eastAsia="Calibri"/>
          <w:szCs w:val="24"/>
        </w:rPr>
        <w:t>-приложения. Для начала работы необходимо:</w:t>
      </w:r>
    </w:p>
    <w:p w14:paraId="10023F15" w14:textId="77777777" w:rsidR="00D0689E" w:rsidRPr="00F97DD0" w:rsidRDefault="00D0689E" w:rsidP="00D0689E">
      <w:pPr>
        <w:pStyle w:val="43"/>
        <w:spacing w:line="276" w:lineRule="auto"/>
        <w:ind w:left="0" w:firstLine="709"/>
        <w:rPr>
          <w:rFonts w:eastAsia="Calibri"/>
          <w:sz w:val="24"/>
        </w:rPr>
      </w:pPr>
      <w:r w:rsidRPr="00F97DD0">
        <w:rPr>
          <w:rFonts w:eastAsia="Calibri"/>
          <w:sz w:val="24"/>
        </w:rPr>
        <w:t xml:space="preserve"> открыть на персональном компьютере один из поддерживаемых браузеров (см. п.1.2);</w:t>
      </w:r>
    </w:p>
    <w:p w14:paraId="413ACA31" w14:textId="77777777" w:rsidR="00D0689E" w:rsidRPr="00F97DD0" w:rsidRDefault="00D0689E" w:rsidP="00D0689E">
      <w:pPr>
        <w:pStyle w:val="43"/>
        <w:spacing w:line="276" w:lineRule="auto"/>
        <w:ind w:left="0" w:firstLine="709"/>
        <w:rPr>
          <w:rFonts w:eastAsia="Calibri"/>
          <w:sz w:val="24"/>
        </w:rPr>
      </w:pPr>
      <w:r w:rsidRPr="00F97DD0">
        <w:rPr>
          <w:rFonts w:eastAsia="Calibri"/>
          <w:sz w:val="24"/>
        </w:rPr>
        <w:t xml:space="preserve">перейти по </w:t>
      </w:r>
      <w:r w:rsidRPr="00F97DD0">
        <w:rPr>
          <w:rFonts w:eastAsia="Calibri"/>
          <w:sz w:val="24"/>
          <w:lang w:val="en-US"/>
        </w:rPr>
        <w:t>URL</w:t>
      </w:r>
      <w:r w:rsidRPr="00F97DD0">
        <w:rPr>
          <w:rFonts w:eastAsia="Calibri"/>
          <w:sz w:val="24"/>
        </w:rPr>
        <w:t>, предоставленному Администратором адаптера;</w:t>
      </w:r>
    </w:p>
    <w:p w14:paraId="076B912C" w14:textId="77777777" w:rsidR="00D0689E" w:rsidRPr="00F97DD0" w:rsidRDefault="00D0689E" w:rsidP="00D0689E">
      <w:pPr>
        <w:pStyle w:val="43"/>
        <w:spacing w:line="276" w:lineRule="auto"/>
        <w:ind w:left="0" w:firstLine="709"/>
        <w:rPr>
          <w:rFonts w:eastAsia="Calibri"/>
          <w:sz w:val="24"/>
        </w:rPr>
      </w:pPr>
      <w:r w:rsidRPr="00F97DD0">
        <w:rPr>
          <w:rFonts w:eastAsia="Calibri"/>
          <w:sz w:val="24"/>
        </w:rPr>
        <w:t xml:space="preserve">авторизоваться, используя логин и пароль, выданные Администратором адаптера, а также </w:t>
      </w:r>
      <w:proofErr w:type="spellStart"/>
      <w:r w:rsidRPr="00F97DD0">
        <w:rPr>
          <w:sz w:val="24"/>
        </w:rPr>
        <w:t>totp</w:t>
      </w:r>
      <w:proofErr w:type="spellEnd"/>
      <w:r w:rsidRPr="00F97DD0">
        <w:rPr>
          <w:sz w:val="24"/>
        </w:rPr>
        <w:t>-код (см. п.7)</w:t>
      </w:r>
    </w:p>
    <w:p w14:paraId="44ACF085" w14:textId="77777777" w:rsidR="00D0689E" w:rsidRPr="00F97DD0" w:rsidRDefault="00D0689E" w:rsidP="00D0689E">
      <w:pPr>
        <w:pStyle w:val="PlainText"/>
        <w:spacing w:line="276" w:lineRule="auto"/>
        <w:ind w:firstLine="709"/>
        <w:rPr>
          <w:szCs w:val="24"/>
        </w:rPr>
      </w:pPr>
      <w:r w:rsidRPr="00F97DD0">
        <w:rPr>
          <w:szCs w:val="24"/>
        </w:rPr>
        <w:t>Дополнительная загрузка данных не требуется.</w:t>
      </w:r>
    </w:p>
    <w:p w14:paraId="24E42C00" w14:textId="77777777" w:rsidR="00D0689E" w:rsidRPr="00D0689E" w:rsidRDefault="00D0689E" w:rsidP="00D0689E">
      <w:pPr>
        <w:pStyle w:val="PlainText"/>
      </w:pPr>
    </w:p>
    <w:p w14:paraId="0BDACD5F" w14:textId="77777777" w:rsidR="00B94C09" w:rsidRDefault="00B94C09" w:rsidP="00AC746A">
      <w:pPr>
        <w:pStyle w:val="Head1"/>
      </w:pPr>
      <w:bookmarkStart w:id="53" w:name="_Toc176274566"/>
      <w:bookmarkStart w:id="54" w:name="_Toc224572511"/>
      <w:r>
        <w:lastRenderedPageBreak/>
        <w:t xml:space="preserve">Режимы работы </w:t>
      </w:r>
      <w:r w:rsidRPr="00817213">
        <w:t>ППО «Адаптер СМЭВ3»</w:t>
      </w:r>
      <w:bookmarkEnd w:id="53"/>
      <w:bookmarkEnd w:id="54"/>
    </w:p>
    <w:p w14:paraId="64057D71" w14:textId="77777777" w:rsidR="00B94C09" w:rsidRDefault="00B94C09" w:rsidP="00B94C09">
      <w:pPr>
        <w:pStyle w:val="affffffffffffff1"/>
        <w:tabs>
          <w:tab w:val="left" w:pos="426"/>
          <w:tab w:val="left" w:pos="567"/>
        </w:tabs>
        <w:ind w:firstLine="709"/>
      </w:pPr>
      <w:r w:rsidRPr="00B94C09">
        <w:t>ППО «Адаптер СМЭВ3»</w:t>
      </w:r>
      <w:r>
        <w:t xml:space="preserve"> функционирует в следующих режимах:</w:t>
      </w:r>
    </w:p>
    <w:p w14:paraId="41AA4047" w14:textId="77777777" w:rsidR="00B94C09" w:rsidRPr="00D056EE" w:rsidRDefault="00B94C09" w:rsidP="007E0E3B">
      <w:pPr>
        <w:pStyle w:val="a3"/>
      </w:pPr>
      <w:r w:rsidRPr="00D056EE">
        <w:t>штатный режим регулярной работы, при котором обеспечивается выполнение задач в объеме функций, предусмотренных техническими условиями и обеспечиваемый регулярной загрузкой данных из источников;</w:t>
      </w:r>
    </w:p>
    <w:p w14:paraId="3B70B0AC" w14:textId="77777777" w:rsidR="00B94C09" w:rsidRPr="00D056EE" w:rsidRDefault="00B94C09" w:rsidP="007E0E3B">
      <w:pPr>
        <w:pStyle w:val="a3"/>
      </w:pPr>
      <w:r w:rsidRPr="00D056EE">
        <w:t xml:space="preserve">сервисный режим, необходимый для проведения обслуживания, реконфигурации и пополнения технических и программных средств </w:t>
      </w:r>
      <w:r w:rsidRPr="00B94C09">
        <w:t>ППО «Адаптер СМЭВ3»</w:t>
      </w:r>
      <w:r w:rsidRPr="00D056EE">
        <w:t xml:space="preserve"> новыми компонентами;</w:t>
      </w:r>
    </w:p>
    <w:p w14:paraId="6D3677E5" w14:textId="77777777" w:rsidR="00B94C09" w:rsidRPr="00D056EE" w:rsidRDefault="00B94C09" w:rsidP="007E0E3B">
      <w:pPr>
        <w:pStyle w:val="a3"/>
      </w:pPr>
      <w:r w:rsidRPr="00D056EE">
        <w:t>аварийный режим работы.</w:t>
      </w:r>
    </w:p>
    <w:p w14:paraId="5DA27BFC" w14:textId="77777777" w:rsidR="00B94C09" w:rsidRDefault="00B94C09" w:rsidP="00B94C09">
      <w:pPr>
        <w:pStyle w:val="affffffffffffff1"/>
        <w:tabs>
          <w:tab w:val="left" w:pos="426"/>
          <w:tab w:val="left" w:pos="567"/>
        </w:tabs>
        <w:ind w:firstLine="709"/>
      </w:pPr>
      <w:r w:rsidRPr="00DB6842">
        <w:t xml:space="preserve">В штатном режиме функционирования </w:t>
      </w:r>
      <w:r w:rsidRPr="00B94C09">
        <w:t>ППО «Адаптер СМЭВ3»</w:t>
      </w:r>
      <w:r>
        <w:t xml:space="preserve"> </w:t>
      </w:r>
      <w:r w:rsidRPr="00DB6842">
        <w:t>обеспечивает следующий режим работы: доступность функций системы</w:t>
      </w:r>
      <w:r>
        <w:t xml:space="preserve"> </w:t>
      </w:r>
      <w:r w:rsidRPr="00386E44">
        <w:t>24/7</w:t>
      </w:r>
      <w:r w:rsidRPr="00DB6842">
        <w:t xml:space="preserve">, </w:t>
      </w:r>
      <w:r>
        <w:t>составляющая не менее 95% в год</w:t>
      </w:r>
      <w:r w:rsidRPr="00386E44">
        <w:t>.</w:t>
      </w:r>
    </w:p>
    <w:p w14:paraId="3D7B4CB0" w14:textId="77777777" w:rsidR="00B94C09" w:rsidRPr="00DB6842" w:rsidRDefault="00B94C09" w:rsidP="00B94C09">
      <w:pPr>
        <w:pStyle w:val="affffffffffffff1"/>
        <w:tabs>
          <w:tab w:val="left" w:pos="426"/>
          <w:tab w:val="left" w:pos="567"/>
        </w:tabs>
        <w:ind w:firstLine="709"/>
      </w:pPr>
      <w:r w:rsidRPr="00DB6842">
        <w:t xml:space="preserve">В сервисном режиме </w:t>
      </w:r>
      <w:r w:rsidRPr="00B94C09">
        <w:t>ППО «Адаптер СМЭВ3»</w:t>
      </w:r>
      <w:r>
        <w:t xml:space="preserve"> </w:t>
      </w:r>
      <w:r w:rsidRPr="00DB6842">
        <w:t>обеспечивает возможность проведения следующих работ:</w:t>
      </w:r>
    </w:p>
    <w:p w14:paraId="3E39C31F" w14:textId="77777777" w:rsidR="00B94C09" w:rsidRPr="005B1EBB" w:rsidRDefault="00B94C09" w:rsidP="007E0E3B">
      <w:pPr>
        <w:pStyle w:val="a3"/>
      </w:pPr>
      <w:r w:rsidRPr="005B1EBB">
        <w:t>техническое обслуживание;</w:t>
      </w:r>
    </w:p>
    <w:p w14:paraId="48FF452B" w14:textId="77777777" w:rsidR="00B94C09" w:rsidRPr="005B1EBB" w:rsidRDefault="00B94C09" w:rsidP="007E0E3B">
      <w:pPr>
        <w:pStyle w:val="a3"/>
      </w:pPr>
      <w:r w:rsidRPr="005B1EBB">
        <w:t>модернизацию аппаратно-программного комплекса;</w:t>
      </w:r>
    </w:p>
    <w:p w14:paraId="040D5259" w14:textId="77777777" w:rsidR="00B94C09" w:rsidRPr="005B1EBB" w:rsidRDefault="00B94C09" w:rsidP="007E0E3B">
      <w:pPr>
        <w:pStyle w:val="a3"/>
      </w:pPr>
      <w:r w:rsidRPr="005B1EBB">
        <w:t>устранение аварийных ситуаций.</w:t>
      </w:r>
    </w:p>
    <w:p w14:paraId="0E1CDE00" w14:textId="3034A7D1" w:rsidR="00B94C09" w:rsidRPr="00DB6842" w:rsidRDefault="00B94C09" w:rsidP="00B94C09">
      <w:pPr>
        <w:pStyle w:val="affffffffffffff1"/>
        <w:tabs>
          <w:tab w:val="left" w:pos="426"/>
          <w:tab w:val="left" w:pos="567"/>
        </w:tabs>
        <w:ind w:firstLine="709"/>
      </w:pPr>
      <w:r w:rsidRPr="00B94C09">
        <w:t>ППО «Адаптер СМЭВ3»</w:t>
      </w:r>
      <w:r>
        <w:t xml:space="preserve"> </w:t>
      </w:r>
      <w:r w:rsidRPr="00DB6842">
        <w:t xml:space="preserve">переходит в аварийный режим при возникновении нештатной ситуации и невозможности штатной работы. В случае перехода </w:t>
      </w:r>
      <w:r w:rsidRPr="00B94C09">
        <w:t>ППО «Адаптер СМЭВ3»</w:t>
      </w:r>
      <w:r>
        <w:t xml:space="preserve"> </w:t>
      </w:r>
      <w:r w:rsidRPr="00DB6842">
        <w:t xml:space="preserve">в аварийный режим, </w:t>
      </w:r>
      <w:r>
        <w:t xml:space="preserve">администратору </w:t>
      </w:r>
      <w:r w:rsidRPr="00B94C09">
        <w:t>ППО «Адаптер СМЭВ3»</w:t>
      </w:r>
      <w:r>
        <w:t xml:space="preserve"> необходимо провести диагностику аппаратного обеспечения и </w:t>
      </w:r>
      <w:r w:rsidRPr="00DB6842">
        <w:t xml:space="preserve">общесистемного </w:t>
      </w:r>
      <w:r>
        <w:t>программного обеспечения</w:t>
      </w:r>
      <w:r w:rsidR="0083156B">
        <w:t>.</w:t>
      </w:r>
      <w:r>
        <w:t xml:space="preserve"> </w:t>
      </w:r>
      <w:r w:rsidR="0083156B">
        <w:t>П</w:t>
      </w:r>
      <w:r>
        <w:t xml:space="preserve">о итогам </w:t>
      </w:r>
      <w:r w:rsidR="0083156B">
        <w:t>данной диагностики</w:t>
      </w:r>
      <w:r>
        <w:t xml:space="preserve"> предприн</w:t>
      </w:r>
      <w:r w:rsidR="0083156B">
        <w:t>ять</w:t>
      </w:r>
      <w:r>
        <w:t xml:space="preserve"> шаги по переводу </w:t>
      </w:r>
      <w:r w:rsidRPr="00B94C09">
        <w:t>ППО «Адаптер СМЭВ3»</w:t>
      </w:r>
      <w:r>
        <w:t xml:space="preserve"> в сервисный режим</w:t>
      </w:r>
      <w:r w:rsidRPr="00DB6842">
        <w:t>.</w:t>
      </w:r>
    </w:p>
    <w:p w14:paraId="047D6C49" w14:textId="77777777" w:rsidR="00B94C09" w:rsidRPr="00B94C09" w:rsidRDefault="00B94C09" w:rsidP="00B94C09">
      <w:pPr>
        <w:pStyle w:val="PlainText"/>
      </w:pPr>
      <w:r w:rsidRPr="00DB6842">
        <w:t xml:space="preserve">Функционирование </w:t>
      </w:r>
      <w:r w:rsidRPr="00B94C09">
        <w:rPr>
          <w:szCs w:val="24"/>
        </w:rPr>
        <w:t>ППО «Адаптер СМЭВ3»</w:t>
      </w:r>
      <w:r>
        <w:t xml:space="preserve"> </w:t>
      </w:r>
      <w:r w:rsidRPr="00DB6842">
        <w:t xml:space="preserve">при отказах и сбоях серверного общесистемного программного обеспечения и оборудования, в том числе структурных узлов </w:t>
      </w:r>
      <w:r w:rsidRPr="00B94C09">
        <w:rPr>
          <w:szCs w:val="24"/>
        </w:rPr>
        <w:t>ППО «Ад</w:t>
      </w:r>
      <w:r>
        <w:rPr>
          <w:szCs w:val="24"/>
        </w:rPr>
        <w:t>аптер СМЭВ3</w:t>
      </w:r>
      <w:r w:rsidRPr="00A25368">
        <w:t>»</w:t>
      </w:r>
      <w:r w:rsidRPr="00DB6842">
        <w:t>, не предусматривается.</w:t>
      </w:r>
    </w:p>
    <w:p w14:paraId="5AAFEE88" w14:textId="77777777" w:rsidR="00DB7507" w:rsidRDefault="00DB7507" w:rsidP="00AC746A">
      <w:pPr>
        <w:pStyle w:val="Head1"/>
      </w:pPr>
      <w:bookmarkStart w:id="55" w:name="_Toc176274567"/>
      <w:bookmarkStart w:id="56" w:name="_Toc224572512"/>
      <w:r>
        <w:lastRenderedPageBreak/>
        <w:t xml:space="preserve">Описание </w:t>
      </w:r>
      <w:bookmarkEnd w:id="50"/>
      <w:r w:rsidR="003869EE">
        <w:t>операций</w:t>
      </w:r>
      <w:bookmarkEnd w:id="55"/>
      <w:bookmarkEnd w:id="56"/>
      <w:r w:rsidR="00E83C92">
        <w:t xml:space="preserve"> </w:t>
      </w:r>
    </w:p>
    <w:p w14:paraId="2A5EB239" w14:textId="77777777" w:rsidR="004E489A" w:rsidRPr="00D51732" w:rsidRDefault="004E489A" w:rsidP="004E489A">
      <w:pPr>
        <w:pStyle w:val="PlainText"/>
      </w:pPr>
      <w:r>
        <w:t xml:space="preserve">Доступ в пользовательскую часть </w:t>
      </w:r>
      <w:r w:rsidR="00AD0A17">
        <w:t>веб-</w:t>
      </w:r>
      <w:r>
        <w:t xml:space="preserve">интерфейса </w:t>
      </w:r>
      <w:r w:rsidR="003869EE" w:rsidRPr="00B94C09">
        <w:rPr>
          <w:szCs w:val="24"/>
        </w:rPr>
        <w:t>ППО «Адаптер СМЭВ3»</w:t>
      </w:r>
      <w:r w:rsidR="003869EE">
        <w:t xml:space="preserve"> </w:t>
      </w:r>
      <w:r>
        <w:t>со всей его функциональностью доступен только пользователям с ролью «Пользователь адаптера».</w:t>
      </w:r>
    </w:p>
    <w:p w14:paraId="0DE7EDE1" w14:textId="6F16D3B1" w:rsidR="00A377F6" w:rsidRPr="00DD20EF" w:rsidRDefault="00A377F6" w:rsidP="00A377F6">
      <w:pPr>
        <w:pStyle w:val="PlainText"/>
        <w:ind w:firstLine="0"/>
      </w:pPr>
      <w:r>
        <w:tab/>
      </w:r>
      <w:r w:rsidR="003C6887">
        <w:t>Логин и пароль для доступа в пользовательскую часть</w:t>
      </w:r>
      <w:r w:rsidR="00D51732" w:rsidRPr="00D51732">
        <w:t xml:space="preserve"> зада</w:t>
      </w:r>
      <w:r w:rsidR="00AC7AC2">
        <w:t>е</w:t>
      </w:r>
      <w:r w:rsidR="00D51732" w:rsidRPr="00D51732">
        <w:t>тся Администратором Адаптера</w:t>
      </w:r>
      <w:r w:rsidR="00DD20EF">
        <w:t>.</w:t>
      </w:r>
    </w:p>
    <w:p w14:paraId="159D9AEC" w14:textId="77777777" w:rsidR="00DB7507" w:rsidRPr="00CF51D4" w:rsidRDefault="004E489A" w:rsidP="004E489A">
      <w:r>
        <w:t xml:space="preserve">Пользовательская часть </w:t>
      </w:r>
      <w:r w:rsidR="003F27D8">
        <w:t>веб-</w:t>
      </w:r>
      <w:r>
        <w:t xml:space="preserve">интерфейса </w:t>
      </w:r>
      <w:r w:rsidR="003869EE" w:rsidRPr="00B94C09">
        <w:t>ППО «Адаптер СМЭВ3»</w:t>
      </w:r>
      <w:r w:rsidR="003869EE">
        <w:t xml:space="preserve"> </w:t>
      </w:r>
      <w:r>
        <w:t>состоит из следующих разделов:</w:t>
      </w:r>
    </w:p>
    <w:p w14:paraId="5A4CFC77" w14:textId="77777777" w:rsidR="0024471B" w:rsidRPr="0024471B" w:rsidRDefault="0024471B" w:rsidP="0024471B">
      <w:pPr>
        <w:pStyle w:val="a3"/>
        <w:ind w:left="709" w:firstLine="0"/>
        <w:rPr>
          <w:lang w:val="en-US"/>
        </w:rPr>
      </w:pPr>
      <w:r>
        <w:rPr>
          <w:lang w:val="ru-RU"/>
        </w:rPr>
        <w:t>«</w:t>
      </w:r>
      <w:r w:rsidR="00D51732">
        <w:rPr>
          <w:lang w:val="ru-RU"/>
        </w:rPr>
        <w:t>Исходящие</w:t>
      </w:r>
      <w:r>
        <w:rPr>
          <w:lang w:val="ru-RU"/>
        </w:rPr>
        <w:t>»;</w:t>
      </w:r>
    </w:p>
    <w:p w14:paraId="567E4BED" w14:textId="77777777" w:rsidR="0024471B" w:rsidRPr="00751661" w:rsidRDefault="0024471B" w:rsidP="00D77707">
      <w:pPr>
        <w:pStyle w:val="a3"/>
        <w:ind w:left="709" w:firstLine="0"/>
        <w:rPr>
          <w:lang w:val="en-US"/>
        </w:rPr>
      </w:pPr>
      <w:r w:rsidRPr="00751661">
        <w:rPr>
          <w:lang w:val="ru-RU"/>
        </w:rPr>
        <w:t>«</w:t>
      </w:r>
      <w:r w:rsidR="00D51732" w:rsidRPr="00751661">
        <w:rPr>
          <w:lang w:val="ru-RU"/>
        </w:rPr>
        <w:t>Входящие</w:t>
      </w:r>
      <w:r w:rsidRPr="00751661">
        <w:rPr>
          <w:lang w:val="ru-RU"/>
        </w:rPr>
        <w:t>»</w:t>
      </w:r>
      <w:r w:rsidR="001A629E" w:rsidRPr="00751661">
        <w:rPr>
          <w:lang w:val="en-US"/>
        </w:rPr>
        <w:t>.</w:t>
      </w:r>
    </w:p>
    <w:p w14:paraId="4633B61D" w14:textId="77777777" w:rsidR="0024471B" w:rsidRDefault="0024471B" w:rsidP="00AC746A">
      <w:pPr>
        <w:pStyle w:val="Head2"/>
      </w:pPr>
      <w:bookmarkStart w:id="57" w:name="_Toc503365140"/>
      <w:bookmarkStart w:id="58" w:name="_Toc176274568"/>
      <w:bookmarkStart w:id="59" w:name="_Toc224572513"/>
      <w:r>
        <w:t xml:space="preserve">Описание раздела </w:t>
      </w:r>
      <w:r w:rsidRPr="00832251">
        <w:t>«</w:t>
      </w:r>
      <w:r w:rsidR="00D51732">
        <w:t>Исходящие</w:t>
      </w:r>
      <w:r w:rsidRPr="00832251">
        <w:t>»</w:t>
      </w:r>
      <w:r>
        <w:t xml:space="preserve"> пользовательской части </w:t>
      </w:r>
      <w:r w:rsidR="00E83C92">
        <w:t>веб-</w:t>
      </w:r>
      <w:r>
        <w:t>интерфейса</w:t>
      </w:r>
      <w:bookmarkEnd w:id="57"/>
      <w:r w:rsidR="003869EE">
        <w:t xml:space="preserve"> </w:t>
      </w:r>
      <w:r w:rsidR="003869EE" w:rsidRPr="003869EE">
        <w:t>ППО «Адаптер СМЭВ3»</w:t>
      </w:r>
      <w:bookmarkEnd w:id="58"/>
      <w:bookmarkEnd w:id="59"/>
    </w:p>
    <w:p w14:paraId="48DE4968" w14:textId="05BE94FD" w:rsidR="0024471B" w:rsidRDefault="00E17125" w:rsidP="0024471B">
      <w:pPr>
        <w:pStyle w:val="a3"/>
        <w:numPr>
          <w:ilvl w:val="0"/>
          <w:numId w:val="0"/>
        </w:numPr>
        <w:ind w:left="709"/>
        <w:rPr>
          <w:lang w:val="ru-RU"/>
        </w:rPr>
      </w:pPr>
      <w:r w:rsidRPr="00E17125">
        <w:rPr>
          <w:lang w:val="ru-RU"/>
        </w:rPr>
        <w:t>Раздел «</w:t>
      </w:r>
      <w:r w:rsidR="00D51732">
        <w:rPr>
          <w:lang w:val="ru-RU"/>
        </w:rPr>
        <w:t>И</w:t>
      </w:r>
      <w:r w:rsidR="003D5F29">
        <w:rPr>
          <w:lang w:val="ru-RU"/>
        </w:rPr>
        <w:t>с</w:t>
      </w:r>
      <w:r w:rsidR="00D51732">
        <w:rPr>
          <w:lang w:val="ru-RU"/>
        </w:rPr>
        <w:t>ходящие</w:t>
      </w:r>
      <w:r w:rsidR="0008107A">
        <w:rPr>
          <w:lang w:val="ru-RU"/>
        </w:rPr>
        <w:t xml:space="preserve">» приведен </w:t>
      </w:r>
      <w:r w:rsidR="003676E2">
        <w:rPr>
          <w:lang w:val="ru-RU"/>
        </w:rPr>
        <w:t xml:space="preserve">ниже (см. </w:t>
      </w:r>
      <w:r w:rsidR="003676E2">
        <w:rPr>
          <w:lang w:val="ru-RU"/>
        </w:rPr>
        <w:fldChar w:fldCharType="begin"/>
      </w:r>
      <w:r w:rsidR="003676E2">
        <w:rPr>
          <w:lang w:val="ru-RU"/>
        </w:rPr>
        <w:instrText xml:space="preserve"> REF _Ref205404862 \h </w:instrText>
      </w:r>
      <w:r w:rsidR="003676E2">
        <w:rPr>
          <w:lang w:val="ru-RU"/>
        </w:rPr>
      </w:r>
      <w:r w:rsidR="003676E2">
        <w:rPr>
          <w:lang w:val="ru-RU"/>
        </w:rPr>
        <w:fldChar w:fldCharType="separate"/>
      </w:r>
      <w:r w:rsidR="00FD5D66" w:rsidRPr="00FB5834">
        <w:t xml:space="preserve">Рисунок </w:t>
      </w:r>
      <w:r w:rsidR="00FD5D66">
        <w:rPr>
          <w:noProof/>
        </w:rPr>
        <w:t>1</w:t>
      </w:r>
      <w:r w:rsidR="003676E2">
        <w:rPr>
          <w:lang w:val="ru-RU"/>
        </w:rPr>
        <w:fldChar w:fldCharType="end"/>
      </w:r>
      <w:r w:rsidR="003676E2">
        <w:rPr>
          <w:lang w:val="ru-RU"/>
        </w:rPr>
        <w:t>)</w:t>
      </w:r>
      <w:r>
        <w:rPr>
          <w:lang w:val="ru-RU"/>
        </w:rPr>
        <w:t>.</w:t>
      </w:r>
    </w:p>
    <w:p w14:paraId="12B2F094" w14:textId="77777777" w:rsidR="00637FD1" w:rsidRDefault="00286FCB" w:rsidP="001B7F3E">
      <w:pPr>
        <w:pStyle w:val="a3"/>
        <w:keepNext/>
        <w:numPr>
          <w:ilvl w:val="0"/>
          <w:numId w:val="0"/>
        </w:numPr>
        <w:jc w:val="center"/>
      </w:pPr>
      <w:r w:rsidRPr="00D770BF">
        <w:rPr>
          <w:noProof/>
        </w:rPr>
        <w:drawing>
          <wp:inline distT="0" distB="0" distL="0" distR="0" wp14:anchorId="7B88DBB8" wp14:editId="4C622CD6">
            <wp:extent cx="5932805" cy="4104005"/>
            <wp:effectExtent l="0" t="0" r="0" b="0"/>
            <wp:docPr id="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4106A" w14:textId="27AF5293" w:rsidR="00637FD1" w:rsidRPr="00FB5834" w:rsidRDefault="00FB5834" w:rsidP="007E0E3B">
      <w:pPr>
        <w:pStyle w:val="afffffffffffff0"/>
        <w:rPr>
          <w:shd w:val="clear" w:color="auto" w:fill="FFFFFF"/>
        </w:rPr>
      </w:pPr>
      <w:bookmarkStart w:id="60" w:name="_Ref205404862"/>
      <w:r w:rsidRPr="00FB5834"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</w:t>
      </w:r>
      <w:r w:rsidR="00692A1F">
        <w:rPr>
          <w:noProof/>
        </w:rPr>
        <w:fldChar w:fldCharType="end"/>
      </w:r>
      <w:bookmarkEnd w:id="60"/>
      <w:r w:rsidR="00637FD1" w:rsidRPr="00FB5834">
        <w:rPr>
          <w:shd w:val="clear" w:color="auto" w:fill="FFFFFF"/>
        </w:rPr>
        <w:t>– Раздел «Исходящие»</w:t>
      </w:r>
    </w:p>
    <w:p w14:paraId="7DB6AA9D" w14:textId="77777777" w:rsidR="00E23B94" w:rsidRDefault="00E23B94" w:rsidP="001B7F3E">
      <w:r>
        <w:t>Раздел включает следующие элементы:</w:t>
      </w:r>
    </w:p>
    <w:p w14:paraId="63BC4FD4" w14:textId="77777777" w:rsidR="00E23B94" w:rsidRPr="00BD768E" w:rsidRDefault="00E23B94" w:rsidP="001B7F3E">
      <w:pPr>
        <w:pStyle w:val="a3"/>
      </w:pPr>
      <w:r>
        <w:rPr>
          <w:lang w:val="ru-RU"/>
        </w:rPr>
        <w:t>Список отправленных</w:t>
      </w:r>
      <w:r w:rsidR="00133CB5">
        <w:rPr>
          <w:lang w:val="ru-RU"/>
        </w:rPr>
        <w:t xml:space="preserve"> сообщений</w:t>
      </w:r>
      <w:r w:rsidR="009142FA">
        <w:rPr>
          <w:lang w:val="en-US"/>
        </w:rPr>
        <w:t>;</w:t>
      </w:r>
    </w:p>
    <w:p w14:paraId="4A4F6F87" w14:textId="77777777" w:rsidR="00E23B94" w:rsidRPr="007F6D8E" w:rsidRDefault="00E23B94" w:rsidP="001B7F3E">
      <w:pPr>
        <w:pStyle w:val="a3"/>
        <w:rPr>
          <w:lang w:val="ru-RU"/>
        </w:rPr>
      </w:pPr>
      <w:r>
        <w:rPr>
          <w:lang w:val="ru-RU"/>
        </w:rPr>
        <w:t>Форма поиска</w:t>
      </w:r>
      <w:r w:rsidR="00133CB5">
        <w:rPr>
          <w:lang w:val="ru-RU"/>
        </w:rPr>
        <w:t xml:space="preserve"> (Фильтр перечня)</w:t>
      </w:r>
      <w:r>
        <w:rPr>
          <w:lang w:val="ru-RU"/>
        </w:rPr>
        <w:t xml:space="preserve"> по списку отправленных </w:t>
      </w:r>
      <w:r w:rsidR="00133CB5">
        <w:rPr>
          <w:lang w:val="ru-RU"/>
        </w:rPr>
        <w:t>сообщений</w:t>
      </w:r>
      <w:r w:rsidR="009142FA" w:rsidRPr="00513BAE">
        <w:rPr>
          <w:lang w:val="ru-RU"/>
        </w:rPr>
        <w:t>;</w:t>
      </w:r>
    </w:p>
    <w:p w14:paraId="64765D04" w14:textId="77777777" w:rsidR="00E23B94" w:rsidRPr="00BD768E" w:rsidRDefault="00E23B94" w:rsidP="001B7F3E">
      <w:pPr>
        <w:pStyle w:val="a3"/>
      </w:pPr>
      <w:r>
        <w:rPr>
          <w:lang w:val="ru-RU"/>
        </w:rPr>
        <w:t>Кнопка «</w:t>
      </w:r>
      <w:r w:rsidR="00133CB5">
        <w:rPr>
          <w:lang w:val="ru-RU"/>
        </w:rPr>
        <w:t>Создать</w:t>
      </w:r>
      <w:r>
        <w:rPr>
          <w:lang w:val="ru-RU"/>
        </w:rPr>
        <w:t>»</w:t>
      </w:r>
      <w:r w:rsidR="001B671F">
        <w:rPr>
          <w:lang w:val="ru-RU"/>
        </w:rPr>
        <w:t>.</w:t>
      </w:r>
    </w:p>
    <w:p w14:paraId="2BDB4D87" w14:textId="77777777" w:rsidR="00E23B94" w:rsidRDefault="00E23B94" w:rsidP="001B7F3E">
      <w:r>
        <w:lastRenderedPageBreak/>
        <w:t xml:space="preserve">Список </w:t>
      </w:r>
      <w:r w:rsidR="00133CB5">
        <w:t>«Исходящие</w:t>
      </w:r>
      <w:r w:rsidR="00CB4A7D">
        <w:t xml:space="preserve"> взаимодействия</w:t>
      </w:r>
      <w:r w:rsidR="00133CB5">
        <w:t>»</w:t>
      </w:r>
      <w:r>
        <w:t xml:space="preserve"> представляет собой таблицу со следующими столбцами:</w:t>
      </w:r>
    </w:p>
    <w:p w14:paraId="1739FD2D" w14:textId="77777777" w:rsidR="00E23B94" w:rsidRPr="00A9363A" w:rsidRDefault="00654BEE" w:rsidP="001B7F3E">
      <w:pPr>
        <w:pStyle w:val="a3"/>
      </w:pPr>
      <w:r>
        <w:rPr>
          <w:lang w:val="ru-RU"/>
        </w:rPr>
        <w:t xml:space="preserve">Дата (дата отправки </w:t>
      </w:r>
      <w:r w:rsidR="003C640D">
        <w:rPr>
          <w:lang w:val="ru-RU"/>
        </w:rPr>
        <w:t>сообщения</w:t>
      </w:r>
      <w:r w:rsidR="00375D9A">
        <w:rPr>
          <w:lang w:val="ru-RU"/>
        </w:rPr>
        <w:t>);</w:t>
      </w:r>
    </w:p>
    <w:p w14:paraId="26B2659D" w14:textId="77777777" w:rsidR="00E23B94" w:rsidRPr="003C640D" w:rsidRDefault="00E3118A" w:rsidP="001B7F3E">
      <w:pPr>
        <w:pStyle w:val="a3"/>
      </w:pPr>
      <w:r>
        <w:rPr>
          <w:lang w:val="ru-RU"/>
        </w:rPr>
        <w:t>Вид сведений</w:t>
      </w:r>
      <w:r w:rsidR="00E23B94">
        <w:rPr>
          <w:lang w:val="ru-RU"/>
        </w:rPr>
        <w:t xml:space="preserve"> (</w:t>
      </w:r>
      <w:r>
        <w:rPr>
          <w:lang w:val="ru-RU"/>
        </w:rPr>
        <w:t>вид сведений, по которому отправлен</w:t>
      </w:r>
      <w:r w:rsidR="003C640D">
        <w:rPr>
          <w:lang w:val="ru-RU"/>
        </w:rPr>
        <w:t>о</w:t>
      </w:r>
      <w:r>
        <w:rPr>
          <w:lang w:val="ru-RU"/>
        </w:rPr>
        <w:t xml:space="preserve"> </w:t>
      </w:r>
      <w:r w:rsidR="003C640D">
        <w:rPr>
          <w:lang w:val="ru-RU"/>
        </w:rPr>
        <w:t>сообщение</w:t>
      </w:r>
      <w:r w:rsidR="00375D9A">
        <w:rPr>
          <w:lang w:val="ru-RU"/>
        </w:rPr>
        <w:t>);</w:t>
      </w:r>
    </w:p>
    <w:p w14:paraId="24F10FB4" w14:textId="77777777" w:rsidR="003C640D" w:rsidRPr="00375D9A" w:rsidRDefault="003C640D" w:rsidP="001B7F3E">
      <w:pPr>
        <w:pStyle w:val="a3"/>
      </w:pPr>
      <w:r>
        <w:rPr>
          <w:lang w:val="ru-RU"/>
        </w:rPr>
        <w:t>Версия</w:t>
      </w:r>
      <w:r w:rsidR="00375D9A">
        <w:rPr>
          <w:lang w:val="ru-RU"/>
        </w:rPr>
        <w:t xml:space="preserve"> ВС</w:t>
      </w:r>
      <w:r>
        <w:rPr>
          <w:lang w:val="ru-RU"/>
        </w:rPr>
        <w:t xml:space="preserve"> (версия вида сведени</w:t>
      </w:r>
      <w:r w:rsidR="00CF0A1C">
        <w:rPr>
          <w:lang w:val="ru-RU"/>
        </w:rPr>
        <w:t>й</w:t>
      </w:r>
      <w:r>
        <w:rPr>
          <w:lang w:val="ru-RU"/>
        </w:rPr>
        <w:t>)</w:t>
      </w:r>
      <w:r w:rsidR="00375D9A">
        <w:rPr>
          <w:lang w:val="ru-RU"/>
        </w:rPr>
        <w:t>;</w:t>
      </w:r>
    </w:p>
    <w:p w14:paraId="4EF433CC" w14:textId="77777777" w:rsidR="00375D9A" w:rsidRPr="00CB4A7D" w:rsidRDefault="00375D9A" w:rsidP="001B7F3E">
      <w:pPr>
        <w:pStyle w:val="a3"/>
      </w:pPr>
      <w:r>
        <w:rPr>
          <w:lang w:val="ru-RU"/>
        </w:rPr>
        <w:t xml:space="preserve">Тип </w:t>
      </w:r>
      <w:r w:rsidR="00CB4A7D">
        <w:rPr>
          <w:lang w:val="ru-RU"/>
        </w:rPr>
        <w:t>взаимодействия</w:t>
      </w:r>
      <w:r>
        <w:rPr>
          <w:lang w:val="ru-RU"/>
        </w:rPr>
        <w:t xml:space="preserve"> (запрос</w:t>
      </w:r>
      <w:r w:rsidR="00CF0A1C">
        <w:rPr>
          <w:lang w:val="ru-RU"/>
        </w:rPr>
        <w:t xml:space="preserve"> – ответ</w:t>
      </w:r>
      <w:r w:rsidR="009142FA" w:rsidRPr="00513BAE">
        <w:rPr>
          <w:lang w:val="ru-RU"/>
        </w:rPr>
        <w:t xml:space="preserve"> </w:t>
      </w:r>
      <w:r>
        <w:rPr>
          <w:lang w:val="ru-RU"/>
        </w:rPr>
        <w:t>/ рассылка)</w:t>
      </w:r>
      <w:r w:rsidR="00CB4A7D">
        <w:rPr>
          <w:lang w:val="ru-RU"/>
        </w:rPr>
        <w:t>;</w:t>
      </w:r>
    </w:p>
    <w:p w14:paraId="0973F6EC" w14:textId="77777777" w:rsidR="00CB4A7D" w:rsidRPr="00E3118A" w:rsidRDefault="00304142" w:rsidP="001B7F3E">
      <w:pPr>
        <w:pStyle w:val="a3"/>
      </w:pPr>
      <w:r>
        <w:rPr>
          <w:lang w:val="ru-RU"/>
        </w:rPr>
        <w:t>И</w:t>
      </w:r>
      <w:r w:rsidR="009142FA">
        <w:rPr>
          <w:lang w:val="ru-RU"/>
        </w:rPr>
        <w:t>дентификатор сообщения</w:t>
      </w:r>
      <w:r>
        <w:rPr>
          <w:lang w:val="ru-RU"/>
        </w:rPr>
        <w:t xml:space="preserve"> (</w:t>
      </w:r>
      <w:proofErr w:type="spellStart"/>
      <w:r>
        <w:rPr>
          <w:lang w:val="en-US"/>
        </w:rPr>
        <w:t>MessageID</w:t>
      </w:r>
      <w:proofErr w:type="spellEnd"/>
      <w:r w:rsidR="009142FA">
        <w:rPr>
          <w:lang w:val="ru-RU"/>
        </w:rPr>
        <w:t>)</w:t>
      </w:r>
      <w:r w:rsidR="00CB4A7D">
        <w:rPr>
          <w:lang w:val="ru-RU"/>
        </w:rPr>
        <w:t>;</w:t>
      </w:r>
    </w:p>
    <w:p w14:paraId="40D47F18" w14:textId="77777777" w:rsidR="00E3118A" w:rsidRPr="00544A7E" w:rsidRDefault="00E3118A" w:rsidP="001B7F3E">
      <w:pPr>
        <w:pStyle w:val="a3"/>
      </w:pPr>
      <w:r>
        <w:rPr>
          <w:lang w:val="ru-RU"/>
        </w:rPr>
        <w:t xml:space="preserve">Статус </w:t>
      </w:r>
      <w:r w:rsidR="00544A7E">
        <w:rPr>
          <w:lang w:val="ru-RU"/>
        </w:rPr>
        <w:t>(возможны следующие статусы:</w:t>
      </w:r>
      <w:r w:rsidR="003C640D">
        <w:rPr>
          <w:lang w:val="ru-RU"/>
        </w:rPr>
        <w:t xml:space="preserve"> «</w:t>
      </w:r>
      <w:r w:rsidR="00CB4A7D">
        <w:rPr>
          <w:lang w:val="ru-RU"/>
        </w:rPr>
        <w:t>Черновик</w:t>
      </w:r>
      <w:r w:rsidR="003C640D">
        <w:rPr>
          <w:lang w:val="ru-RU"/>
        </w:rPr>
        <w:t>»</w:t>
      </w:r>
      <w:r w:rsidR="003A0128">
        <w:rPr>
          <w:lang w:val="ru-RU"/>
        </w:rPr>
        <w:t>,</w:t>
      </w:r>
      <w:r w:rsidR="00544A7E">
        <w:rPr>
          <w:lang w:val="ru-RU"/>
        </w:rPr>
        <w:t xml:space="preserve"> «</w:t>
      </w:r>
      <w:r w:rsidR="006A1461">
        <w:rPr>
          <w:lang w:val="ru-RU"/>
        </w:rPr>
        <w:t>Отправлено</w:t>
      </w:r>
      <w:r w:rsidR="00544A7E">
        <w:rPr>
          <w:lang w:val="ru-RU"/>
        </w:rPr>
        <w:t xml:space="preserve">», </w:t>
      </w:r>
      <w:r w:rsidR="00527B37">
        <w:rPr>
          <w:lang w:val="ru-RU"/>
        </w:rPr>
        <w:t>«</w:t>
      </w:r>
      <w:r w:rsidR="006A1461">
        <w:rPr>
          <w:lang w:val="ru-RU"/>
        </w:rPr>
        <w:t>Получено</w:t>
      </w:r>
      <w:r w:rsidR="00527B37">
        <w:rPr>
          <w:lang w:val="ru-RU"/>
        </w:rPr>
        <w:t xml:space="preserve">», </w:t>
      </w:r>
      <w:r w:rsidR="00544A7E">
        <w:rPr>
          <w:lang w:val="ru-RU"/>
        </w:rPr>
        <w:t>«</w:t>
      </w:r>
      <w:r w:rsidR="006A1461">
        <w:rPr>
          <w:lang w:val="ru-RU"/>
        </w:rPr>
        <w:t>Не отправлено»</w:t>
      </w:r>
      <w:r w:rsidR="00544A7E">
        <w:rPr>
          <w:lang w:val="ru-RU"/>
        </w:rPr>
        <w:t>)</w:t>
      </w:r>
      <w:r w:rsidR="00513BAE">
        <w:rPr>
          <w:lang w:val="ru-RU"/>
        </w:rPr>
        <w:t>.</w:t>
      </w:r>
    </w:p>
    <w:p w14:paraId="331CA0E0" w14:textId="77777777" w:rsidR="00E23B94" w:rsidRDefault="00E23B94" w:rsidP="001B7F3E">
      <w:r>
        <w:t xml:space="preserve">Форма </w:t>
      </w:r>
      <w:r w:rsidR="00E3118A">
        <w:t>поиска</w:t>
      </w:r>
      <w:r w:rsidR="00290E75">
        <w:t xml:space="preserve"> по списку отправленных запросов</w:t>
      </w:r>
      <w:r>
        <w:t xml:space="preserve"> </w:t>
      </w:r>
      <w:r w:rsidR="00261441">
        <w:t xml:space="preserve">(Фильтр </w:t>
      </w:r>
      <w:r w:rsidR="00083DC9">
        <w:t>п</w:t>
      </w:r>
      <w:r w:rsidR="00261441">
        <w:t xml:space="preserve">еречня) </w:t>
      </w:r>
      <w:r>
        <w:t>включает следующие элементы:</w:t>
      </w:r>
    </w:p>
    <w:p w14:paraId="6C546D17" w14:textId="6781FBEA" w:rsidR="00E23B94" w:rsidRDefault="00E23B94" w:rsidP="001B7F3E">
      <w:pPr>
        <w:pStyle w:val="a3"/>
        <w:rPr>
          <w:lang w:val="ru-RU"/>
        </w:rPr>
      </w:pPr>
      <w:r w:rsidRPr="00290E75">
        <w:rPr>
          <w:lang w:val="ru-RU"/>
        </w:rPr>
        <w:t>Поле «</w:t>
      </w:r>
      <w:r w:rsidR="00290E75">
        <w:rPr>
          <w:lang w:val="ru-RU"/>
        </w:rPr>
        <w:t>Дата</w:t>
      </w:r>
      <w:r w:rsidR="00375D9A">
        <w:rPr>
          <w:lang w:val="ru-RU"/>
        </w:rPr>
        <w:t xml:space="preserve"> создания» (</w:t>
      </w:r>
      <w:r w:rsidR="009C64CD">
        <w:rPr>
          <w:lang w:val="ru-RU"/>
        </w:rPr>
        <w:t>выпадающий</w:t>
      </w:r>
      <w:r w:rsidR="00375D9A">
        <w:rPr>
          <w:lang w:val="ru-RU"/>
        </w:rPr>
        <w:t xml:space="preserve"> список </w:t>
      </w:r>
      <w:r w:rsidR="00375D9A" w:rsidRPr="009A0BE2">
        <w:rPr>
          <w:lang w:val="ru-RU"/>
        </w:rPr>
        <w:t xml:space="preserve">с возможностью выбора пункта </w:t>
      </w:r>
      <w:r w:rsidR="00375D9A">
        <w:rPr>
          <w:lang w:val="ru-RU"/>
        </w:rPr>
        <w:t>«У</w:t>
      </w:r>
      <w:r w:rsidR="00375D9A" w:rsidRPr="009A0BE2">
        <w:rPr>
          <w:lang w:val="ru-RU"/>
        </w:rPr>
        <w:t>казать период</w:t>
      </w:r>
      <w:r w:rsidR="00375D9A">
        <w:rPr>
          <w:lang w:val="ru-RU"/>
        </w:rPr>
        <w:t>»</w:t>
      </w:r>
      <w:r w:rsidR="00375D9A" w:rsidRPr="009A0BE2">
        <w:rPr>
          <w:lang w:val="ru-RU"/>
        </w:rPr>
        <w:t>, после чего указать временные рамки</w:t>
      </w:r>
      <w:r w:rsidR="006A1461">
        <w:rPr>
          <w:lang w:val="ru-RU"/>
        </w:rPr>
        <w:t>, «За все время», «Сегодня»</w:t>
      </w:r>
      <w:proofErr w:type="gramStart"/>
      <w:r w:rsidR="006A1461">
        <w:rPr>
          <w:lang w:val="ru-RU"/>
        </w:rPr>
        <w:t>, Последние</w:t>
      </w:r>
      <w:proofErr w:type="gramEnd"/>
      <w:r w:rsidR="00FB5834">
        <w:rPr>
          <w:lang w:val="ru-RU"/>
        </w:rPr>
        <w:t xml:space="preserve"> </w:t>
      </w:r>
      <w:r w:rsidR="006A1461">
        <w:rPr>
          <w:lang w:val="ru-RU"/>
        </w:rPr>
        <w:t>7 дней», «П</w:t>
      </w:r>
      <w:r w:rsidR="0083156B">
        <w:rPr>
          <w:lang w:val="ru-RU"/>
        </w:rPr>
        <w:t>о</w:t>
      </w:r>
      <w:r w:rsidR="006A1461">
        <w:rPr>
          <w:lang w:val="ru-RU"/>
        </w:rPr>
        <w:t>следние 30дней».</w:t>
      </w:r>
      <w:r w:rsidR="00375D9A">
        <w:rPr>
          <w:lang w:val="ru-RU"/>
        </w:rPr>
        <w:t>);</w:t>
      </w:r>
    </w:p>
    <w:p w14:paraId="7DEA02A3" w14:textId="77777777" w:rsidR="00375D9A" w:rsidRDefault="00375D9A" w:rsidP="001B7F3E">
      <w:pPr>
        <w:pStyle w:val="a3"/>
        <w:rPr>
          <w:lang w:val="ru-RU"/>
        </w:rPr>
      </w:pPr>
      <w:r>
        <w:rPr>
          <w:lang w:val="ru-RU"/>
        </w:rPr>
        <w:t xml:space="preserve">Поле «Вид сведений» (выбор из </w:t>
      </w:r>
      <w:r w:rsidR="00261441">
        <w:rPr>
          <w:lang w:val="ru-RU"/>
        </w:rPr>
        <w:t xml:space="preserve">выпадающего </w:t>
      </w:r>
      <w:r>
        <w:rPr>
          <w:lang w:val="ru-RU"/>
        </w:rPr>
        <w:t>списка версий ВС</w:t>
      </w:r>
      <w:r w:rsidR="006268CD">
        <w:rPr>
          <w:lang w:val="ru-RU"/>
        </w:rPr>
        <w:t>,</w:t>
      </w:r>
      <w:r>
        <w:rPr>
          <w:lang w:val="ru-RU"/>
        </w:rPr>
        <w:t xml:space="preserve"> зарегистрированных в экземпляре </w:t>
      </w:r>
      <w:r w:rsidR="003869EE" w:rsidRPr="00B94C09">
        <w:t>ППО «Адаптер СМЭВ3»</w:t>
      </w:r>
      <w:r>
        <w:rPr>
          <w:lang w:val="ru-RU"/>
        </w:rPr>
        <w:t>);</w:t>
      </w:r>
    </w:p>
    <w:p w14:paraId="15742E04" w14:textId="77777777" w:rsidR="00375D9A" w:rsidRDefault="00375D9A" w:rsidP="001B7F3E">
      <w:pPr>
        <w:pStyle w:val="a3"/>
        <w:rPr>
          <w:lang w:val="ru-RU"/>
        </w:rPr>
      </w:pPr>
      <w:r>
        <w:rPr>
          <w:lang w:val="ru-RU"/>
        </w:rPr>
        <w:t>Поле «Тип запроса</w:t>
      </w:r>
      <w:r w:rsidRPr="0041419D">
        <w:rPr>
          <w:lang w:val="ru-RU"/>
        </w:rPr>
        <w:t xml:space="preserve"> вида сведений</w:t>
      </w:r>
      <w:r>
        <w:rPr>
          <w:lang w:val="ru-RU"/>
        </w:rPr>
        <w:t>» (выбор из списка вариантов «Запрос» или «Рассылка»);</w:t>
      </w:r>
    </w:p>
    <w:p w14:paraId="2515FA3D" w14:textId="77777777" w:rsidR="00304142" w:rsidRDefault="00304142" w:rsidP="001B7F3E">
      <w:pPr>
        <w:pStyle w:val="a3"/>
        <w:rPr>
          <w:lang w:val="ru-RU"/>
        </w:rPr>
      </w:pPr>
      <w:r>
        <w:rPr>
          <w:lang w:val="ru-RU"/>
        </w:rPr>
        <w:t xml:space="preserve">Поле «Поиск по содержимому», с помощью которого можно осуществить поиск по названию вложения или по его содержимому (в случае, если вложение представляет из себя </w:t>
      </w:r>
      <w:r>
        <w:rPr>
          <w:lang w:val="en-US"/>
        </w:rPr>
        <w:t>XML</w:t>
      </w:r>
      <w:r w:rsidRPr="00513BAE">
        <w:rPr>
          <w:lang w:val="ru-RU"/>
        </w:rPr>
        <w:t xml:space="preserve"> </w:t>
      </w:r>
      <w:r>
        <w:rPr>
          <w:lang w:val="ru-RU"/>
        </w:rPr>
        <w:t>– файл)</w:t>
      </w:r>
      <w:r w:rsidRPr="00513BAE">
        <w:rPr>
          <w:lang w:val="ru-RU"/>
        </w:rPr>
        <w:t>;</w:t>
      </w:r>
    </w:p>
    <w:p w14:paraId="572DC522" w14:textId="77777777" w:rsidR="00304142" w:rsidRDefault="00304142" w:rsidP="001B7F3E">
      <w:pPr>
        <w:pStyle w:val="a3"/>
        <w:rPr>
          <w:lang w:val="ru-RU"/>
        </w:rPr>
      </w:pPr>
      <w:r>
        <w:rPr>
          <w:lang w:val="ru-RU"/>
        </w:rPr>
        <w:t>Поле «Статус сообщения»</w:t>
      </w:r>
      <w:r w:rsidR="00FD5D66">
        <w:rPr>
          <w:lang w:val="ru-RU"/>
        </w:rPr>
        <w:t xml:space="preserve"> </w:t>
      </w:r>
      <w:r w:rsidR="00FD5D66" w:rsidRPr="00F97DD0">
        <w:rPr>
          <w:lang w:val="ru-RU"/>
        </w:rPr>
        <w:t>— выпадающий список с возможностью выбора статуса взаимодействия: «Черновик», «Отправлено», «Получено» и «Не отправлено»;</w:t>
      </w:r>
    </w:p>
    <w:p w14:paraId="11F0946D" w14:textId="77777777" w:rsidR="00375D9A" w:rsidRDefault="00375D9A" w:rsidP="001B7F3E">
      <w:pPr>
        <w:pStyle w:val="a3"/>
        <w:rPr>
          <w:lang w:val="ru-RU"/>
        </w:rPr>
      </w:pPr>
      <w:r>
        <w:rPr>
          <w:lang w:val="ru-RU"/>
        </w:rPr>
        <w:t>Флаг</w:t>
      </w:r>
      <w:r w:rsidRPr="00290E75">
        <w:rPr>
          <w:lang w:val="ru-RU"/>
        </w:rPr>
        <w:t xml:space="preserve"> «</w:t>
      </w:r>
      <w:r>
        <w:rPr>
          <w:lang w:val="ru-RU"/>
        </w:rPr>
        <w:t>Отображать только не отвеченные</w:t>
      </w:r>
      <w:r w:rsidRPr="00290E75">
        <w:rPr>
          <w:lang w:val="ru-RU"/>
        </w:rPr>
        <w:t>» (</w:t>
      </w:r>
      <w:r>
        <w:rPr>
          <w:lang w:val="ru-RU"/>
        </w:rPr>
        <w:t>элемент управления типа «</w:t>
      </w:r>
      <w:r>
        <w:rPr>
          <w:lang w:val="en-US"/>
        </w:rPr>
        <w:t>checkbox</w:t>
      </w:r>
      <w:r>
        <w:rPr>
          <w:lang w:val="ru-RU"/>
        </w:rPr>
        <w:t>», указывающего на входящие сообщения, ответ на которые еще не формировали</w:t>
      </w:r>
      <w:r w:rsidRPr="00290E75">
        <w:rPr>
          <w:lang w:val="ru-RU"/>
        </w:rPr>
        <w:t>)</w:t>
      </w:r>
      <w:r>
        <w:rPr>
          <w:lang w:val="ru-RU"/>
        </w:rPr>
        <w:t>;</w:t>
      </w:r>
    </w:p>
    <w:p w14:paraId="557AE2BA" w14:textId="77777777" w:rsidR="00375D9A" w:rsidRDefault="00375D9A" w:rsidP="001B7F3E">
      <w:pPr>
        <w:pStyle w:val="a3"/>
        <w:rPr>
          <w:lang w:val="ru-RU"/>
        </w:rPr>
      </w:pPr>
      <w:r>
        <w:rPr>
          <w:lang w:val="ru-RU"/>
        </w:rPr>
        <w:t xml:space="preserve">Кнопка «Применить» (кнопочный элемент управления применения критериев поиска к списку исходящих </w:t>
      </w:r>
      <w:r w:rsidR="00261441">
        <w:rPr>
          <w:lang w:val="ru-RU"/>
        </w:rPr>
        <w:t>взаимодействий</w:t>
      </w:r>
      <w:r>
        <w:rPr>
          <w:lang w:val="ru-RU"/>
        </w:rPr>
        <w:t>);</w:t>
      </w:r>
    </w:p>
    <w:p w14:paraId="6658DE32" w14:textId="77777777" w:rsidR="00375D9A" w:rsidRDefault="00375D9A" w:rsidP="001B7F3E">
      <w:pPr>
        <w:pStyle w:val="a3"/>
        <w:rPr>
          <w:lang w:val="ru-RU"/>
        </w:rPr>
      </w:pPr>
      <w:r>
        <w:rPr>
          <w:lang w:val="ru-RU"/>
        </w:rPr>
        <w:t xml:space="preserve">Кнопка «Сбросить» (кнопочный элемент управления сброса критериев поиска к списку исходящих </w:t>
      </w:r>
      <w:r w:rsidR="00261441">
        <w:rPr>
          <w:lang w:val="ru-RU"/>
        </w:rPr>
        <w:t>взаимодействий</w:t>
      </w:r>
      <w:r>
        <w:rPr>
          <w:lang w:val="ru-RU"/>
        </w:rPr>
        <w:t>).</w:t>
      </w:r>
    </w:p>
    <w:p w14:paraId="7A512231" w14:textId="13C035F7" w:rsidR="006268CD" w:rsidRDefault="00B8154B" w:rsidP="001B7F3E">
      <w:r>
        <w:t>Форма просмотра</w:t>
      </w:r>
      <w:r w:rsidR="00C87C7B">
        <w:t xml:space="preserve"> карточки исходящего</w:t>
      </w:r>
      <w:r>
        <w:t xml:space="preserve"> </w:t>
      </w:r>
      <w:r w:rsidR="00AC214A">
        <w:t>сообщения</w:t>
      </w:r>
      <w:r w:rsidR="0008107A">
        <w:t xml:space="preserve"> приведена </w:t>
      </w:r>
      <w:r w:rsidR="007B1809">
        <w:t xml:space="preserve">ниже (см. </w:t>
      </w:r>
      <w:r w:rsidR="007B1809">
        <w:fldChar w:fldCharType="begin"/>
      </w:r>
      <w:r w:rsidR="007B1809">
        <w:instrText xml:space="preserve"> REF _Ref205404968 \h </w:instrText>
      </w:r>
      <w:r w:rsidR="007B1809">
        <w:fldChar w:fldCharType="separate"/>
      </w:r>
      <w:r w:rsidR="00FD5D66">
        <w:t xml:space="preserve">Рисунок </w:t>
      </w:r>
      <w:r w:rsidR="00FD5D66">
        <w:rPr>
          <w:noProof/>
        </w:rPr>
        <w:t>2</w:t>
      </w:r>
      <w:r w:rsidR="007B1809">
        <w:fldChar w:fldCharType="end"/>
      </w:r>
      <w:r w:rsidR="007B1809">
        <w:t>)</w:t>
      </w:r>
      <w:r>
        <w:t xml:space="preserve"> и включает</w:t>
      </w:r>
      <w:r w:rsidR="006268CD">
        <w:t>:</w:t>
      </w:r>
    </w:p>
    <w:p w14:paraId="15999F93" w14:textId="77777777" w:rsidR="00304142" w:rsidRPr="00A9363A" w:rsidRDefault="00304142" w:rsidP="001B7F3E">
      <w:pPr>
        <w:pStyle w:val="a3"/>
      </w:pPr>
      <w:r>
        <w:rPr>
          <w:lang w:val="ru-RU"/>
        </w:rPr>
        <w:t>Вид сведений;</w:t>
      </w:r>
    </w:p>
    <w:p w14:paraId="418B81ED" w14:textId="77777777" w:rsidR="00F5355A" w:rsidRDefault="00F5355A" w:rsidP="001B7F3E">
      <w:pPr>
        <w:pStyle w:val="a3"/>
        <w:rPr>
          <w:lang w:val="ru-RU"/>
        </w:rPr>
      </w:pPr>
      <w:r>
        <w:rPr>
          <w:lang w:val="ru-RU"/>
        </w:rPr>
        <w:t xml:space="preserve">Тип </w:t>
      </w:r>
      <w:r w:rsidRPr="00523EF5">
        <w:rPr>
          <w:lang w:val="ru-RU"/>
        </w:rPr>
        <w:t>взаимодействия</w:t>
      </w:r>
      <w:r>
        <w:rPr>
          <w:lang w:val="ru-RU"/>
        </w:rPr>
        <w:t xml:space="preserve"> («Запрос» или «Рассылка»);</w:t>
      </w:r>
    </w:p>
    <w:p w14:paraId="20042B6E" w14:textId="77777777" w:rsidR="00F5355A" w:rsidRPr="00304142" w:rsidRDefault="000F55E1" w:rsidP="001B7F3E">
      <w:pPr>
        <w:pStyle w:val="a3"/>
        <w:rPr>
          <w:lang w:val="ru-RU"/>
        </w:rPr>
      </w:pPr>
      <w:r>
        <w:rPr>
          <w:lang w:val="ru-RU"/>
        </w:rPr>
        <w:t>Блок «Запрос»</w:t>
      </w:r>
      <w:r>
        <w:rPr>
          <w:lang w:val="en-US"/>
        </w:rPr>
        <w:t>;</w:t>
      </w:r>
    </w:p>
    <w:p w14:paraId="5B02D5A1" w14:textId="77777777" w:rsidR="00375D9A" w:rsidRPr="00304142" w:rsidRDefault="00F5355A" w:rsidP="001B7F3E">
      <w:pPr>
        <w:pStyle w:val="a3"/>
        <w:rPr>
          <w:lang w:val="ru-RU"/>
        </w:rPr>
      </w:pPr>
      <w:r>
        <w:rPr>
          <w:lang w:val="ru-RU"/>
        </w:rPr>
        <w:lastRenderedPageBreak/>
        <w:t xml:space="preserve">Кнопка </w:t>
      </w:r>
      <w:r w:rsidR="00375D9A">
        <w:rPr>
          <w:lang w:val="ru-RU"/>
        </w:rPr>
        <w:t xml:space="preserve">«Открыть» </w:t>
      </w:r>
      <w:r w:rsidR="00C64D4B">
        <w:rPr>
          <w:lang w:val="ru-RU"/>
        </w:rPr>
        <w:t>(</w:t>
      </w:r>
      <w:r w:rsidR="00375D9A">
        <w:rPr>
          <w:lang w:val="ru-RU"/>
        </w:rPr>
        <w:t>позволяет просмотреть текст от</w:t>
      </w:r>
      <w:r>
        <w:rPr>
          <w:lang w:val="ru-RU"/>
        </w:rPr>
        <w:t>правленного</w:t>
      </w:r>
      <w:r w:rsidR="00A73CFF">
        <w:rPr>
          <w:lang w:val="ru-RU"/>
        </w:rPr>
        <w:t xml:space="preserve"> </w:t>
      </w:r>
      <w:r>
        <w:rPr>
          <w:lang w:val="ru-RU"/>
        </w:rPr>
        <w:t>/</w:t>
      </w:r>
      <w:r w:rsidR="00C64D4B">
        <w:rPr>
          <w:lang w:val="ru-RU"/>
        </w:rPr>
        <w:t xml:space="preserve"> </w:t>
      </w:r>
      <w:r>
        <w:rPr>
          <w:lang w:val="ru-RU"/>
        </w:rPr>
        <w:t>полученного запроса</w:t>
      </w:r>
      <w:r w:rsidR="00C64D4B">
        <w:rPr>
          <w:lang w:val="ru-RU"/>
        </w:rPr>
        <w:t>)</w:t>
      </w:r>
      <w:r w:rsidR="00375D9A">
        <w:rPr>
          <w:lang w:val="ru-RU"/>
        </w:rPr>
        <w:t>;</w:t>
      </w:r>
    </w:p>
    <w:p w14:paraId="16CA63F2" w14:textId="77777777" w:rsidR="00304142" w:rsidRDefault="00304142" w:rsidP="001B7F3E">
      <w:pPr>
        <w:pStyle w:val="a3"/>
        <w:rPr>
          <w:lang w:val="ru-RU"/>
        </w:rPr>
      </w:pPr>
      <w:r>
        <w:rPr>
          <w:lang w:val="ru-RU"/>
        </w:rPr>
        <w:t>Кнопка «Отправить» (позволяет отправить запрос);</w:t>
      </w:r>
    </w:p>
    <w:p w14:paraId="6D690850" w14:textId="77777777" w:rsidR="00CC05FC" w:rsidRDefault="00CC05FC" w:rsidP="001B7F3E">
      <w:pPr>
        <w:pStyle w:val="a3"/>
        <w:rPr>
          <w:lang w:val="ru-RU"/>
        </w:rPr>
      </w:pPr>
      <w:r>
        <w:rPr>
          <w:lang w:val="ru-RU"/>
        </w:rPr>
        <w:t>Вернуться к списку исходящих сообщений можно с помощью интерактивной ссылки названия раздела</w:t>
      </w:r>
      <w:r w:rsidR="001D4718">
        <w:rPr>
          <w:lang w:val="ru-RU"/>
        </w:rPr>
        <w:t xml:space="preserve"> («Исходящие сообщения»)</w:t>
      </w:r>
      <w:r w:rsidR="005E6A62" w:rsidRPr="000F55E1">
        <w:rPr>
          <w:lang w:val="ru-RU"/>
        </w:rPr>
        <w:t>;</w:t>
      </w:r>
    </w:p>
    <w:p w14:paraId="7170D740" w14:textId="77777777" w:rsidR="00F5355A" w:rsidRDefault="00F5355A" w:rsidP="001B7F3E">
      <w:pPr>
        <w:pStyle w:val="a3"/>
        <w:rPr>
          <w:lang w:val="ru-RU"/>
        </w:rPr>
      </w:pPr>
      <w:r>
        <w:rPr>
          <w:lang w:val="ru-RU"/>
        </w:rPr>
        <w:t xml:space="preserve">Блок </w:t>
      </w:r>
      <w:r w:rsidR="00B25B1B">
        <w:rPr>
          <w:lang w:val="ru-RU"/>
        </w:rPr>
        <w:t>«</w:t>
      </w:r>
      <w:r>
        <w:rPr>
          <w:lang w:val="ru-RU"/>
        </w:rPr>
        <w:t>Статус</w:t>
      </w:r>
      <w:r w:rsidR="00B25B1B">
        <w:rPr>
          <w:lang w:val="ru-RU"/>
        </w:rPr>
        <w:t>»;</w:t>
      </w:r>
    </w:p>
    <w:p w14:paraId="10FEAB90" w14:textId="77777777" w:rsidR="00A73CFF" w:rsidRPr="000F55E1" w:rsidRDefault="00F5355A" w:rsidP="001B7F3E">
      <w:pPr>
        <w:pStyle w:val="a3"/>
        <w:rPr>
          <w:lang w:val="ru-RU"/>
        </w:rPr>
      </w:pPr>
      <w:r>
        <w:rPr>
          <w:lang w:val="ru-RU"/>
        </w:rPr>
        <w:t xml:space="preserve">Блок </w:t>
      </w:r>
      <w:r w:rsidR="00B25B1B">
        <w:rPr>
          <w:lang w:val="ru-RU"/>
        </w:rPr>
        <w:t>«</w:t>
      </w:r>
      <w:r>
        <w:rPr>
          <w:lang w:val="ru-RU"/>
        </w:rPr>
        <w:t>Ошибка</w:t>
      </w:r>
      <w:r w:rsidR="00B25B1B">
        <w:rPr>
          <w:lang w:val="ru-RU"/>
        </w:rPr>
        <w:t>»</w:t>
      </w:r>
      <w:r w:rsidR="008F6372" w:rsidRPr="000F55E1">
        <w:rPr>
          <w:lang w:val="ru-RU"/>
        </w:rPr>
        <w:t xml:space="preserve"> (</w:t>
      </w:r>
      <w:r w:rsidR="008F6372">
        <w:rPr>
          <w:lang w:val="ru-RU"/>
        </w:rPr>
        <w:t>блок появляется, если сообщение в статусе «Ошибка отправления запроса)</w:t>
      </w:r>
      <w:r w:rsidR="00A73CFF" w:rsidRPr="000F55E1">
        <w:rPr>
          <w:lang w:val="ru-RU"/>
        </w:rPr>
        <w:t>;</w:t>
      </w:r>
    </w:p>
    <w:p w14:paraId="150869CA" w14:textId="77777777" w:rsidR="002B10F1" w:rsidRDefault="00A73CFF" w:rsidP="001B7F3E">
      <w:pPr>
        <w:pStyle w:val="a3"/>
        <w:rPr>
          <w:lang w:val="ru-RU"/>
        </w:rPr>
      </w:pPr>
      <w:r>
        <w:rPr>
          <w:lang w:val="ru-RU"/>
        </w:rPr>
        <w:t>Блок «Отказ»</w:t>
      </w:r>
      <w:r w:rsidR="008F6372">
        <w:rPr>
          <w:lang w:val="ru-RU"/>
        </w:rPr>
        <w:t xml:space="preserve"> (блок появляется, если сообщение в статусе «</w:t>
      </w:r>
      <w:r w:rsidR="00F155B6">
        <w:rPr>
          <w:lang w:val="ru-RU"/>
        </w:rPr>
        <w:t>Число отказов</w:t>
      </w:r>
      <w:r w:rsidR="008F6372">
        <w:rPr>
          <w:lang w:val="ru-RU"/>
        </w:rPr>
        <w:t>»)</w:t>
      </w:r>
      <w:r>
        <w:rPr>
          <w:lang w:val="ru-RU"/>
        </w:rPr>
        <w:t>.</w:t>
      </w:r>
    </w:p>
    <w:p w14:paraId="7ECF1FE1" w14:textId="77777777" w:rsidR="00F5355A" w:rsidRDefault="002B10F1" w:rsidP="001B7F3E">
      <w:pPr>
        <w:pStyle w:val="a3"/>
        <w:rPr>
          <w:lang w:val="ru-RU"/>
        </w:rPr>
      </w:pPr>
      <w:r>
        <w:rPr>
          <w:lang w:val="ru-RU"/>
        </w:rPr>
        <w:t>Блок «Ответ» (блок появляется в случае получения ответа на запрос)</w:t>
      </w:r>
      <w:r w:rsidR="000F55E1">
        <w:rPr>
          <w:lang w:val="ru-RU"/>
        </w:rPr>
        <w:t>.</w:t>
      </w:r>
    </w:p>
    <w:p w14:paraId="6B06EF1A" w14:textId="77777777" w:rsidR="00CC05FC" w:rsidRDefault="00CC05FC" w:rsidP="00CC05FC">
      <w:pPr>
        <w:pStyle w:val="a3"/>
        <w:numPr>
          <w:ilvl w:val="0"/>
          <w:numId w:val="0"/>
        </w:numPr>
        <w:ind w:left="1134"/>
        <w:rPr>
          <w:lang w:val="ru-RU"/>
        </w:rPr>
      </w:pPr>
    </w:p>
    <w:p w14:paraId="040F95BC" w14:textId="77777777" w:rsidR="00CF38AB" w:rsidRDefault="00286FCB" w:rsidP="001B7F3E">
      <w:pPr>
        <w:pStyle w:val="a3"/>
        <w:numPr>
          <w:ilvl w:val="0"/>
          <w:numId w:val="0"/>
        </w:numPr>
        <w:ind w:firstLine="142"/>
        <w:jc w:val="center"/>
        <w:rPr>
          <w:lang w:val="ru-RU"/>
        </w:rPr>
      </w:pPr>
      <w:r>
        <w:rPr>
          <w:noProof/>
        </w:rPr>
        <w:drawing>
          <wp:inline distT="0" distB="0" distL="0" distR="0" wp14:anchorId="6D5EE57B" wp14:editId="6C96946B">
            <wp:extent cx="5943600" cy="3407410"/>
            <wp:effectExtent l="0" t="0" r="0" b="0"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00651" w14:textId="77777777" w:rsidR="00CF38AB" w:rsidRPr="003869EE" w:rsidRDefault="00FB5834" w:rsidP="00FD5D66">
      <w:pPr>
        <w:pStyle w:val="afffffffffffff0"/>
      </w:pPr>
      <w:bookmarkStart w:id="61" w:name="_Ref205404968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</w:t>
      </w:r>
      <w:r w:rsidR="00692A1F">
        <w:rPr>
          <w:noProof/>
        </w:rPr>
        <w:fldChar w:fldCharType="end"/>
      </w:r>
      <w:bookmarkEnd w:id="61"/>
      <w:r w:rsidR="007B1809">
        <w:t xml:space="preserve"> </w:t>
      </w:r>
      <w:r w:rsidR="00CF38AB" w:rsidRPr="003869EE">
        <w:rPr>
          <w:shd w:val="clear" w:color="auto" w:fill="FFFFFF"/>
        </w:rPr>
        <w:t>– Форма просмотра карточки исходящего сообщения</w:t>
      </w:r>
    </w:p>
    <w:p w14:paraId="672F3408" w14:textId="77777777" w:rsidR="00F45287" w:rsidRDefault="00F45287" w:rsidP="001B7F3E">
      <w:pPr>
        <w:pStyle w:val="a3"/>
        <w:numPr>
          <w:ilvl w:val="0"/>
          <w:numId w:val="0"/>
        </w:numPr>
        <w:ind w:firstLine="709"/>
        <w:rPr>
          <w:lang w:val="ru-RU"/>
        </w:rPr>
      </w:pPr>
      <w:r>
        <w:rPr>
          <w:lang w:val="ru-RU"/>
        </w:rPr>
        <w:t>Блок «Запрос» включает в себя:</w:t>
      </w:r>
    </w:p>
    <w:p w14:paraId="18EBF23F" w14:textId="77777777" w:rsidR="004068E6" w:rsidRDefault="004068E6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t>Дата</w:t>
      </w:r>
      <w:r>
        <w:rPr>
          <w:lang w:val="ru-RU"/>
        </w:rPr>
        <w:t xml:space="preserve"> (дата отправки сообщения)</w:t>
      </w:r>
      <w:r>
        <w:rPr>
          <w:lang w:val="en-US"/>
        </w:rPr>
        <w:t>;</w:t>
      </w:r>
    </w:p>
    <w:p w14:paraId="2EB91E79" w14:textId="77777777" w:rsidR="00193956" w:rsidRPr="000F55E1" w:rsidRDefault="00193956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Идентификатор СМЭВ</w:t>
      </w:r>
      <w:r w:rsidR="00EC5231">
        <w:rPr>
          <w:lang w:val="ru-RU"/>
        </w:rPr>
        <w:t xml:space="preserve"> (идентификатор сообщения в СМЭВ)</w:t>
      </w:r>
      <w:r w:rsidRPr="000F55E1">
        <w:rPr>
          <w:lang w:val="ru-RU"/>
        </w:rPr>
        <w:t>;</w:t>
      </w:r>
    </w:p>
    <w:p w14:paraId="0ED2DBA8" w14:textId="77777777" w:rsidR="00193956" w:rsidRPr="00EB453A" w:rsidRDefault="00193956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Вид действия</w:t>
      </w:r>
      <w:r w:rsidR="00312FF7">
        <w:rPr>
          <w:lang w:val="ru-RU"/>
        </w:rPr>
        <w:t xml:space="preserve"> (если по данному ВС есть возможность добавить несколько действий, появляется выпадающий список с выбором нескольких вариантов действий, доступных для заполнения)</w:t>
      </w:r>
      <w:r>
        <w:rPr>
          <w:lang w:val="ru-RU"/>
        </w:rPr>
        <w:t>;</w:t>
      </w:r>
    </w:p>
    <w:p w14:paraId="4A416B63" w14:textId="77777777" w:rsidR="00F45287" w:rsidRDefault="00F45287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Кнопка «Открыть» (позволяет просмотреть текст отправленного / полученного запроса</w:t>
      </w:r>
      <w:r w:rsidR="00EB453A">
        <w:rPr>
          <w:lang w:val="ru-RU"/>
        </w:rPr>
        <w:t xml:space="preserve"> и описания вложений, если вложения имеются</w:t>
      </w:r>
      <w:r>
        <w:rPr>
          <w:lang w:val="ru-RU"/>
        </w:rPr>
        <w:t>);</w:t>
      </w:r>
    </w:p>
    <w:p w14:paraId="4AC18703" w14:textId="77777777" w:rsidR="00312FF7" w:rsidRDefault="00312FF7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lastRenderedPageBreak/>
        <w:t>Кнопка «Изменить» (если сообщение в статусе «Черновик», при нажатии на кнопку появляется возможность изменить значения полей отправляемого сообщения)</w:t>
      </w:r>
      <w:r w:rsidRPr="000F55E1">
        <w:rPr>
          <w:lang w:val="ru-RU"/>
        </w:rPr>
        <w:t>;</w:t>
      </w:r>
    </w:p>
    <w:p w14:paraId="7D6553F4" w14:textId="4FE2F193" w:rsidR="00312FF7" w:rsidRDefault="00312FF7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Кнопка «Отправить» (если сообщение находится в статусе «Черновик», при нажатии на кнопку произойд</w:t>
      </w:r>
      <w:r w:rsidR="00AC7AC2">
        <w:rPr>
          <w:lang w:val="ru-RU"/>
        </w:rPr>
        <w:t>е</w:t>
      </w:r>
      <w:r>
        <w:rPr>
          <w:lang w:val="ru-RU"/>
        </w:rPr>
        <w:t>т отправка сообщения</w:t>
      </w:r>
      <w:r w:rsidRPr="000F55E1">
        <w:rPr>
          <w:lang w:val="ru-RU"/>
        </w:rPr>
        <w:t xml:space="preserve">; </w:t>
      </w:r>
      <w:r>
        <w:rPr>
          <w:lang w:val="ru-RU"/>
        </w:rPr>
        <w:t>если статус сообщения отличается от «Черновик», данная кнопка не отображается.</w:t>
      </w:r>
    </w:p>
    <w:p w14:paraId="3352BDFD" w14:textId="397BF420" w:rsidR="008F6372" w:rsidRDefault="008F6372" w:rsidP="001B7F3E">
      <w:pPr>
        <w:pStyle w:val="a3"/>
        <w:numPr>
          <w:ilvl w:val="0"/>
          <w:numId w:val="0"/>
        </w:numPr>
        <w:ind w:firstLine="709"/>
        <w:rPr>
          <w:lang w:val="ru-RU"/>
        </w:rPr>
      </w:pPr>
      <w:r>
        <w:rPr>
          <w:lang w:val="ru-RU"/>
        </w:rPr>
        <w:t>Блок «Ошибка» включает в себя</w:t>
      </w:r>
      <w:r w:rsidR="00CF38AB" w:rsidRPr="000F55E1">
        <w:rPr>
          <w:lang w:val="ru-RU"/>
        </w:rPr>
        <w:t xml:space="preserve"> (</w:t>
      </w:r>
      <w:r w:rsidR="001D1AA7">
        <w:rPr>
          <w:lang w:val="ru-RU"/>
        </w:rPr>
        <w:t xml:space="preserve">см. </w:t>
      </w:r>
      <w:r w:rsidR="001D1AA7">
        <w:rPr>
          <w:lang w:val="ru-RU"/>
        </w:rPr>
        <w:fldChar w:fldCharType="begin"/>
      </w:r>
      <w:r w:rsidR="001D1AA7">
        <w:rPr>
          <w:lang w:val="ru-RU"/>
        </w:rPr>
        <w:instrText xml:space="preserve"> REF _Ref205405002 \h </w:instrText>
      </w:r>
      <w:r w:rsidR="001D1AA7">
        <w:rPr>
          <w:lang w:val="ru-RU"/>
        </w:rPr>
      </w:r>
      <w:r w:rsidR="001D1AA7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3</w:t>
      </w:r>
      <w:r w:rsidR="001D1AA7">
        <w:rPr>
          <w:lang w:val="ru-RU"/>
        </w:rPr>
        <w:fldChar w:fldCharType="end"/>
      </w:r>
      <w:r w:rsidR="00CF38AB">
        <w:rPr>
          <w:lang w:val="ru-RU"/>
        </w:rPr>
        <w:t>)</w:t>
      </w:r>
      <w:r>
        <w:rPr>
          <w:lang w:val="ru-RU"/>
        </w:rPr>
        <w:t>:</w:t>
      </w:r>
    </w:p>
    <w:p w14:paraId="084F609D" w14:textId="77777777" w:rsidR="004068E6" w:rsidRDefault="004068E6" w:rsidP="0054707C">
      <w:pPr>
        <w:pStyle w:val="a3"/>
        <w:numPr>
          <w:ilvl w:val="0"/>
          <w:numId w:val="62"/>
        </w:numPr>
        <w:ind w:left="0" w:firstLine="709"/>
        <w:rPr>
          <w:lang w:val="ru-RU"/>
        </w:rPr>
      </w:pPr>
      <w:r>
        <w:rPr>
          <w:lang w:val="ru-RU"/>
        </w:rPr>
        <w:t>Дата (дата возникновения ошибки)</w:t>
      </w:r>
      <w:r>
        <w:rPr>
          <w:lang w:val="en-US"/>
        </w:rPr>
        <w:t>;</w:t>
      </w:r>
    </w:p>
    <w:p w14:paraId="683A285F" w14:textId="77777777" w:rsidR="009B520A" w:rsidRPr="00696A86" w:rsidRDefault="008F6372" w:rsidP="0054707C">
      <w:pPr>
        <w:pStyle w:val="a3"/>
        <w:numPr>
          <w:ilvl w:val="0"/>
          <w:numId w:val="61"/>
        </w:numPr>
        <w:ind w:left="0" w:firstLine="709"/>
        <w:rPr>
          <w:lang w:val="ru-RU"/>
        </w:rPr>
      </w:pPr>
      <w:r>
        <w:rPr>
          <w:lang w:val="ru-RU"/>
        </w:rPr>
        <w:t>Поле с текстом ошибки</w:t>
      </w:r>
      <w:r w:rsidR="00696A86">
        <w:rPr>
          <w:lang w:val="ru-RU"/>
        </w:rPr>
        <w:t>.</w:t>
      </w:r>
    </w:p>
    <w:p w14:paraId="1A2BAD57" w14:textId="77777777" w:rsidR="004068E6" w:rsidRDefault="00286FCB" w:rsidP="00CA4863">
      <w:pPr>
        <w:pStyle w:val="a3"/>
        <w:numPr>
          <w:ilvl w:val="0"/>
          <w:numId w:val="0"/>
        </w:numPr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67C8CD12" wp14:editId="1D7023A7">
            <wp:extent cx="5943600" cy="1153795"/>
            <wp:effectExtent l="0" t="0" r="0" b="0"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59A81" w14:textId="60C860BF" w:rsidR="009B520A" w:rsidRPr="003869EE" w:rsidRDefault="00FB5834" w:rsidP="007E0E3B">
      <w:pPr>
        <w:pStyle w:val="afffffffffffff0"/>
      </w:pPr>
      <w:bookmarkStart w:id="62" w:name="_Ref205405002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3</w:t>
      </w:r>
      <w:r w:rsidR="00692A1F">
        <w:rPr>
          <w:noProof/>
        </w:rPr>
        <w:fldChar w:fldCharType="end"/>
      </w:r>
      <w:bookmarkEnd w:id="62"/>
      <w:r w:rsidR="009B520A" w:rsidRPr="003869EE">
        <w:rPr>
          <w:shd w:val="clear" w:color="auto" w:fill="FFFFFF"/>
        </w:rPr>
        <w:t>– Блок «Ошибка» карточки сообщения</w:t>
      </w:r>
    </w:p>
    <w:p w14:paraId="24250DAC" w14:textId="32887B9B" w:rsidR="004068E6" w:rsidRDefault="004068E6" w:rsidP="001B7F3E">
      <w:pPr>
        <w:pStyle w:val="a3"/>
        <w:numPr>
          <w:ilvl w:val="0"/>
          <w:numId w:val="0"/>
        </w:numPr>
        <w:ind w:firstLine="709"/>
        <w:rPr>
          <w:lang w:val="ru-RU"/>
        </w:rPr>
      </w:pPr>
      <w:r>
        <w:rPr>
          <w:lang w:val="ru-RU"/>
        </w:rPr>
        <w:t>Блок «Отказ» включает в себя</w:t>
      </w:r>
      <w:r w:rsidR="00F15791">
        <w:rPr>
          <w:lang w:val="ru-RU"/>
        </w:rPr>
        <w:t xml:space="preserve"> (</w:t>
      </w:r>
      <w:r w:rsidR="00FB5834">
        <w:rPr>
          <w:lang w:val="ru-RU"/>
        </w:rPr>
        <w:t>см.</w:t>
      </w:r>
      <w:r w:rsidR="001835D4">
        <w:rPr>
          <w:lang w:val="ru-RU"/>
        </w:rPr>
        <w:t xml:space="preserve"> </w:t>
      </w:r>
      <w:r w:rsidR="001835D4">
        <w:rPr>
          <w:lang w:val="ru-RU"/>
        </w:rPr>
        <w:fldChar w:fldCharType="begin"/>
      </w:r>
      <w:r w:rsidR="001835D4">
        <w:rPr>
          <w:lang w:val="ru-RU"/>
        </w:rPr>
        <w:instrText xml:space="preserve"> REF _Ref205403428 \h </w:instrText>
      </w:r>
      <w:r w:rsidR="001835D4">
        <w:rPr>
          <w:lang w:val="ru-RU"/>
        </w:rPr>
      </w:r>
      <w:r w:rsidR="001835D4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4</w:t>
      </w:r>
      <w:r w:rsidR="001835D4">
        <w:rPr>
          <w:lang w:val="ru-RU"/>
        </w:rPr>
        <w:fldChar w:fldCharType="end"/>
      </w:r>
      <w:r w:rsidR="00F15791">
        <w:rPr>
          <w:lang w:val="ru-RU"/>
        </w:rPr>
        <w:t>)</w:t>
      </w:r>
      <w:r>
        <w:rPr>
          <w:lang w:val="ru-RU"/>
        </w:rPr>
        <w:t>:</w:t>
      </w:r>
    </w:p>
    <w:p w14:paraId="3C8A4BE9" w14:textId="77777777" w:rsidR="004068E6" w:rsidRDefault="004068E6" w:rsidP="0054707C">
      <w:pPr>
        <w:pStyle w:val="a3"/>
        <w:numPr>
          <w:ilvl w:val="0"/>
          <w:numId w:val="63"/>
        </w:numPr>
        <w:ind w:left="0" w:firstLine="709"/>
        <w:rPr>
          <w:lang w:val="ru-RU"/>
        </w:rPr>
      </w:pPr>
      <w:r>
        <w:rPr>
          <w:lang w:val="ru-RU"/>
        </w:rPr>
        <w:t>Дата (дата ошибки отправления запроса)</w:t>
      </w:r>
      <w:r w:rsidRPr="000F55E1">
        <w:rPr>
          <w:lang w:val="ru-RU"/>
        </w:rPr>
        <w:t>;</w:t>
      </w:r>
    </w:p>
    <w:p w14:paraId="208F0DFA" w14:textId="77777777" w:rsidR="004068E6" w:rsidRDefault="004068E6" w:rsidP="0054707C">
      <w:pPr>
        <w:pStyle w:val="a3"/>
        <w:numPr>
          <w:ilvl w:val="0"/>
          <w:numId w:val="63"/>
        </w:numPr>
        <w:ind w:left="0" w:firstLine="709"/>
        <w:rPr>
          <w:lang w:val="ru-RU"/>
        </w:rPr>
      </w:pPr>
      <w:r>
        <w:rPr>
          <w:lang w:val="ru-RU"/>
        </w:rPr>
        <w:t>Идентификатор СМЭВ</w:t>
      </w:r>
      <w:r w:rsidR="00400604">
        <w:rPr>
          <w:lang w:val="ru-RU"/>
        </w:rPr>
        <w:t xml:space="preserve"> (</w:t>
      </w:r>
      <w:proofErr w:type="spellStart"/>
      <w:r w:rsidR="00400604">
        <w:rPr>
          <w:lang w:val="en-US"/>
        </w:rPr>
        <w:t>Message_Id</w:t>
      </w:r>
      <w:proofErr w:type="spellEnd"/>
      <w:r w:rsidR="00400604">
        <w:rPr>
          <w:lang w:val="ru-RU"/>
        </w:rPr>
        <w:t>)</w:t>
      </w:r>
      <w:r w:rsidR="00696A86">
        <w:rPr>
          <w:lang w:val="ru-RU"/>
        </w:rPr>
        <w:t>.</w:t>
      </w:r>
    </w:p>
    <w:p w14:paraId="2B17EB9D" w14:textId="77777777" w:rsidR="001D4718" w:rsidRDefault="00286FCB" w:rsidP="001D4718">
      <w:pPr>
        <w:pStyle w:val="a3"/>
        <w:numPr>
          <w:ilvl w:val="0"/>
          <w:numId w:val="0"/>
        </w:numPr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721477A9" wp14:editId="163F7EDD">
            <wp:extent cx="6292215" cy="1186815"/>
            <wp:effectExtent l="0" t="0" r="0" b="0"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6BDED" w14:textId="38FAC493" w:rsidR="001D4718" w:rsidRPr="003869EE" w:rsidRDefault="001835D4" w:rsidP="007E0E3B">
      <w:pPr>
        <w:pStyle w:val="afffffffffffff0"/>
      </w:pPr>
      <w:bookmarkStart w:id="63" w:name="_Ref205403428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4</w:t>
      </w:r>
      <w:r w:rsidR="00692A1F">
        <w:rPr>
          <w:noProof/>
        </w:rPr>
        <w:fldChar w:fldCharType="end"/>
      </w:r>
      <w:bookmarkEnd w:id="63"/>
      <w:r>
        <w:t xml:space="preserve"> </w:t>
      </w:r>
      <w:r w:rsidR="001D4718" w:rsidRPr="003869EE">
        <w:rPr>
          <w:shd w:val="clear" w:color="auto" w:fill="FFFFFF"/>
        </w:rPr>
        <w:t>– Блок «Отказ» карточки сообщения</w:t>
      </w:r>
    </w:p>
    <w:p w14:paraId="30A10969" w14:textId="07540F07" w:rsidR="00C36EDE" w:rsidRDefault="00C36EDE" w:rsidP="001B7F3E">
      <w:pPr>
        <w:pStyle w:val="a3"/>
        <w:numPr>
          <w:ilvl w:val="0"/>
          <w:numId w:val="0"/>
        </w:numPr>
        <w:ind w:firstLine="709"/>
        <w:rPr>
          <w:lang w:val="ru-RU"/>
        </w:rPr>
      </w:pPr>
      <w:r>
        <w:rPr>
          <w:lang w:val="ru-RU"/>
        </w:rPr>
        <w:t>Блок «Статус» включает в себя</w:t>
      </w:r>
      <w:r w:rsidR="001D4718">
        <w:rPr>
          <w:lang w:val="ru-RU"/>
        </w:rPr>
        <w:t xml:space="preserve"> (</w:t>
      </w:r>
      <w:r w:rsidR="00827F10">
        <w:rPr>
          <w:lang w:val="ru-RU"/>
        </w:rPr>
        <w:t xml:space="preserve">см. </w:t>
      </w:r>
      <w:r w:rsidR="00827F10">
        <w:rPr>
          <w:lang w:val="ru-RU"/>
        </w:rPr>
        <w:fldChar w:fldCharType="begin"/>
      </w:r>
      <w:r w:rsidR="00827F10">
        <w:rPr>
          <w:lang w:val="ru-RU"/>
        </w:rPr>
        <w:instrText xml:space="preserve"> REF _Ref205403479 \h </w:instrText>
      </w:r>
      <w:r w:rsidR="00827F10">
        <w:rPr>
          <w:lang w:val="ru-RU"/>
        </w:rPr>
      </w:r>
      <w:r w:rsidR="00827F10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5</w:t>
      </w:r>
      <w:r w:rsidR="00827F10">
        <w:rPr>
          <w:lang w:val="ru-RU"/>
        </w:rPr>
        <w:fldChar w:fldCharType="end"/>
      </w:r>
      <w:r w:rsidR="001D4718">
        <w:rPr>
          <w:lang w:val="ru-RU"/>
        </w:rPr>
        <w:t>)</w:t>
      </w:r>
      <w:r>
        <w:rPr>
          <w:lang w:val="ru-RU"/>
        </w:rPr>
        <w:t>:</w:t>
      </w:r>
    </w:p>
    <w:p w14:paraId="2CF2D298" w14:textId="77777777" w:rsidR="00C36EDE" w:rsidRDefault="00C36EDE" w:rsidP="0054707C">
      <w:pPr>
        <w:pStyle w:val="a3"/>
        <w:numPr>
          <w:ilvl w:val="0"/>
          <w:numId w:val="64"/>
        </w:numPr>
        <w:ind w:left="0" w:firstLine="709"/>
        <w:rPr>
          <w:lang w:val="ru-RU"/>
        </w:rPr>
      </w:pPr>
      <w:r>
        <w:rPr>
          <w:lang w:val="ru-RU"/>
        </w:rPr>
        <w:t>Дата (дата получения статуса сообщения)</w:t>
      </w:r>
      <w:r w:rsidRPr="000F55E1">
        <w:rPr>
          <w:lang w:val="ru-RU"/>
        </w:rPr>
        <w:t>;</w:t>
      </w:r>
    </w:p>
    <w:p w14:paraId="7A85D5B3" w14:textId="77777777" w:rsidR="00C36EDE" w:rsidRDefault="00C36EDE" w:rsidP="0054707C">
      <w:pPr>
        <w:pStyle w:val="a3"/>
        <w:numPr>
          <w:ilvl w:val="0"/>
          <w:numId w:val="64"/>
        </w:numPr>
        <w:ind w:left="0" w:firstLine="709"/>
        <w:rPr>
          <w:lang w:val="ru-RU"/>
        </w:rPr>
      </w:pPr>
      <w:r>
        <w:rPr>
          <w:lang w:val="ru-RU"/>
        </w:rPr>
        <w:t>Идентификатор СМЭВ (поле отображается в случае, если сообщение успешно отправлено)</w:t>
      </w:r>
      <w:r w:rsidRPr="000F55E1">
        <w:rPr>
          <w:lang w:val="ru-RU"/>
        </w:rPr>
        <w:t>;</w:t>
      </w:r>
    </w:p>
    <w:p w14:paraId="7B6434FA" w14:textId="77777777" w:rsidR="00F45287" w:rsidRDefault="00C36EDE" w:rsidP="0054707C">
      <w:pPr>
        <w:pStyle w:val="a3"/>
        <w:numPr>
          <w:ilvl w:val="0"/>
          <w:numId w:val="64"/>
        </w:numPr>
        <w:ind w:left="0" w:firstLine="709"/>
        <w:rPr>
          <w:lang w:val="ru-RU"/>
        </w:rPr>
      </w:pPr>
      <w:r>
        <w:rPr>
          <w:lang w:val="ru-RU"/>
        </w:rPr>
        <w:t>Статус отправки сообщения.</w:t>
      </w:r>
    </w:p>
    <w:p w14:paraId="4E514BE3" w14:textId="77777777" w:rsidR="001D4718" w:rsidRDefault="00286FCB" w:rsidP="001D4718">
      <w:pPr>
        <w:pStyle w:val="a3"/>
        <w:numPr>
          <w:ilvl w:val="0"/>
          <w:numId w:val="0"/>
        </w:numPr>
        <w:jc w:val="center"/>
        <w:rPr>
          <w:lang w:val="ru-RU"/>
        </w:rPr>
      </w:pPr>
      <w:r w:rsidRPr="00D770BF">
        <w:rPr>
          <w:noProof/>
        </w:rPr>
        <w:drawing>
          <wp:inline distT="0" distB="0" distL="0" distR="0" wp14:anchorId="1CF2B07D" wp14:editId="25697AD6">
            <wp:extent cx="5943600" cy="1132205"/>
            <wp:effectExtent l="0" t="0" r="0" b="0"/>
            <wp:docPr id="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9210D" w14:textId="3ED127EE" w:rsidR="001D4718" w:rsidRPr="003869EE" w:rsidRDefault="001835D4" w:rsidP="007E0E3B">
      <w:pPr>
        <w:pStyle w:val="afffffffffffff0"/>
      </w:pPr>
      <w:bookmarkStart w:id="64" w:name="_Ref205403479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5</w:t>
      </w:r>
      <w:r w:rsidR="00692A1F">
        <w:rPr>
          <w:noProof/>
        </w:rPr>
        <w:fldChar w:fldCharType="end"/>
      </w:r>
      <w:bookmarkEnd w:id="64"/>
      <w:r>
        <w:t xml:space="preserve"> </w:t>
      </w:r>
      <w:r w:rsidR="001D4718" w:rsidRPr="003869EE">
        <w:rPr>
          <w:shd w:val="clear" w:color="auto" w:fill="FFFFFF"/>
        </w:rPr>
        <w:t>– Блок «Статус» карточки сообщения</w:t>
      </w:r>
    </w:p>
    <w:p w14:paraId="67D5C48A" w14:textId="1ACC560B" w:rsidR="002F7E18" w:rsidRDefault="002F7E18" w:rsidP="002F7E18">
      <w:r>
        <w:lastRenderedPageBreak/>
        <w:t>Форма просмотра карточки исходящего сообщения,</w:t>
      </w:r>
      <w:r w:rsidRPr="002F7E18">
        <w:t xml:space="preserve"> </w:t>
      </w:r>
      <w:r>
        <w:t>содержащая признак Тестов</w:t>
      </w:r>
      <w:r w:rsidRPr="002F7E18">
        <w:t>ый режим</w:t>
      </w:r>
      <w:r>
        <w:t xml:space="preserve">, приведена </w:t>
      </w:r>
      <w:r w:rsidR="0000453C">
        <w:t xml:space="preserve">ниже (см. </w:t>
      </w:r>
      <w:r w:rsidR="0000453C">
        <w:fldChar w:fldCharType="begin"/>
      </w:r>
      <w:r w:rsidR="0000453C">
        <w:instrText xml:space="preserve"> REF _Ref205403543 \h </w:instrText>
      </w:r>
      <w:r w:rsidR="0000453C">
        <w:fldChar w:fldCharType="separate"/>
      </w:r>
      <w:r w:rsidR="00FD5D66">
        <w:t xml:space="preserve">Рисунок </w:t>
      </w:r>
      <w:r w:rsidR="00FD5D66">
        <w:rPr>
          <w:noProof/>
        </w:rPr>
        <w:t>6</w:t>
      </w:r>
      <w:r w:rsidR="0000453C">
        <w:fldChar w:fldCharType="end"/>
      </w:r>
      <w:r w:rsidR="0000453C">
        <w:t>)</w:t>
      </w:r>
      <w:r w:rsidR="007C42D9">
        <w:t xml:space="preserve"> </w:t>
      </w:r>
      <w:r>
        <w:t>и включает следующие элементы:</w:t>
      </w:r>
    </w:p>
    <w:p w14:paraId="0EE1D3A7" w14:textId="77777777" w:rsidR="009A37FA" w:rsidRDefault="009A37FA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t>Дата</w:t>
      </w:r>
      <w:r>
        <w:rPr>
          <w:lang w:val="ru-RU"/>
        </w:rPr>
        <w:t xml:space="preserve"> (дата отправки сообщения)</w:t>
      </w:r>
      <w:r>
        <w:rPr>
          <w:lang w:val="en-US"/>
        </w:rPr>
        <w:t>;</w:t>
      </w:r>
    </w:p>
    <w:p w14:paraId="08816844" w14:textId="77777777" w:rsidR="00400604" w:rsidRDefault="00400604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Идентификатор СМЭВ (</w:t>
      </w:r>
      <w:proofErr w:type="spellStart"/>
      <w:r>
        <w:rPr>
          <w:lang w:val="en-US"/>
        </w:rPr>
        <w:t>Message_Id</w:t>
      </w:r>
      <w:proofErr w:type="spellEnd"/>
      <w:r>
        <w:rPr>
          <w:lang w:val="ru-RU"/>
        </w:rPr>
        <w:t>).</w:t>
      </w:r>
    </w:p>
    <w:p w14:paraId="6789ADD3" w14:textId="77777777" w:rsidR="009A37FA" w:rsidRDefault="009A37FA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Кнопка «Открыть» (позволяет просмотреть текст отправленного / полученного запроса и описания вложений, если вложения имеются);</w:t>
      </w:r>
    </w:p>
    <w:p w14:paraId="27DE6F8A" w14:textId="77777777" w:rsidR="009A37FA" w:rsidRDefault="009A37FA" w:rsidP="001B7F3E">
      <w:pPr>
        <w:pStyle w:val="a3"/>
        <w:numPr>
          <w:ilvl w:val="0"/>
          <w:numId w:val="59"/>
        </w:numPr>
        <w:ind w:left="0" w:firstLine="709"/>
        <w:rPr>
          <w:lang w:val="ru-RU"/>
        </w:rPr>
      </w:pPr>
      <w:r>
        <w:rPr>
          <w:lang w:val="ru-RU"/>
        </w:rPr>
        <w:t>Вернуться к списку исходящих сообщений можно с помощью интерактивной ссылки названия раздела.</w:t>
      </w:r>
    </w:p>
    <w:p w14:paraId="1B69CC97" w14:textId="77777777" w:rsidR="00711747" w:rsidRDefault="00286FCB" w:rsidP="00400604">
      <w:pPr>
        <w:keepNext/>
        <w:ind w:firstLine="0"/>
        <w:jc w:val="center"/>
      </w:pPr>
      <w:r w:rsidRPr="00D770BF">
        <w:rPr>
          <w:noProof/>
        </w:rPr>
        <w:drawing>
          <wp:inline distT="0" distB="0" distL="0" distR="0" wp14:anchorId="5A9A2BE6" wp14:editId="6792ED52">
            <wp:extent cx="5943600" cy="1959610"/>
            <wp:effectExtent l="0" t="0" r="0" b="0"/>
            <wp:docPr id="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A6CF6" w14:textId="7D167B65" w:rsidR="002F7E18" w:rsidRPr="003869EE" w:rsidRDefault="0000453C" w:rsidP="007E0E3B">
      <w:pPr>
        <w:pStyle w:val="afffffffffffff0"/>
        <w:rPr>
          <w:shd w:val="clear" w:color="auto" w:fill="FFFFFF"/>
        </w:rPr>
      </w:pPr>
      <w:bookmarkStart w:id="65" w:name="_Ref205403543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6</w:t>
      </w:r>
      <w:r w:rsidR="00692A1F">
        <w:rPr>
          <w:noProof/>
        </w:rPr>
        <w:fldChar w:fldCharType="end"/>
      </w:r>
      <w:bookmarkEnd w:id="65"/>
      <w:r>
        <w:t xml:space="preserve"> </w:t>
      </w:r>
      <w:r w:rsidR="00711747" w:rsidRPr="003869EE">
        <w:rPr>
          <w:shd w:val="clear" w:color="auto" w:fill="FFFFFF"/>
        </w:rPr>
        <w:t>– Форма просмотра карточки запроса по ВС с включ</w:t>
      </w:r>
      <w:r w:rsidR="00AC7AC2">
        <w:rPr>
          <w:shd w:val="clear" w:color="auto" w:fill="FFFFFF"/>
        </w:rPr>
        <w:t>е</w:t>
      </w:r>
      <w:r w:rsidR="00711747" w:rsidRPr="003869EE">
        <w:rPr>
          <w:shd w:val="clear" w:color="auto" w:fill="FFFFFF"/>
        </w:rPr>
        <w:t>нным признаком «Тестовый режим»</w:t>
      </w:r>
    </w:p>
    <w:p w14:paraId="0A92E460" w14:textId="68CCB0DE" w:rsidR="00711747" w:rsidRDefault="00711747" w:rsidP="00711747">
      <w:pPr>
        <w:rPr>
          <w:noProof/>
        </w:rPr>
      </w:pPr>
      <w:r>
        <w:rPr>
          <w:noProof/>
        </w:rPr>
        <w:t>Сообщения</w:t>
      </w:r>
      <w:r w:rsidR="00DC6F7E">
        <w:rPr>
          <w:noProof/>
        </w:rPr>
        <w:t>,</w:t>
      </w:r>
      <w:r>
        <w:rPr>
          <w:noProof/>
        </w:rPr>
        <w:t xml:space="preserve"> созданные в период</w:t>
      </w:r>
      <w:r w:rsidR="00067970">
        <w:rPr>
          <w:noProof/>
        </w:rPr>
        <w:t>,</w:t>
      </w:r>
      <w:r>
        <w:rPr>
          <w:noProof/>
        </w:rPr>
        <w:t xml:space="preserve"> когда у ВС был включ</w:t>
      </w:r>
      <w:r w:rsidR="00AC7AC2">
        <w:rPr>
          <w:noProof/>
        </w:rPr>
        <w:t>е</w:t>
      </w:r>
      <w:r>
        <w:rPr>
          <w:noProof/>
        </w:rPr>
        <w:t>н признак «Тестовый режим»</w:t>
      </w:r>
      <w:r w:rsidR="00067970">
        <w:rPr>
          <w:noProof/>
        </w:rPr>
        <w:t>,</w:t>
      </w:r>
      <w:r>
        <w:rPr>
          <w:noProof/>
        </w:rPr>
        <w:t xml:space="preserve"> остаются тестовыми после его отключения. Сообщения</w:t>
      </w:r>
      <w:r w:rsidR="00DC6F7E">
        <w:rPr>
          <w:noProof/>
        </w:rPr>
        <w:t>,</w:t>
      </w:r>
      <w:r>
        <w:rPr>
          <w:noProof/>
        </w:rPr>
        <w:t xml:space="preserve"> создаваемы</w:t>
      </w:r>
      <w:r w:rsidR="007448A0">
        <w:rPr>
          <w:noProof/>
        </w:rPr>
        <w:t>е</w:t>
      </w:r>
      <w:r>
        <w:rPr>
          <w:noProof/>
        </w:rPr>
        <w:t xml:space="preserve"> после отключения у ВС признака «Тестовый режим»</w:t>
      </w:r>
      <w:r w:rsidR="007448A0">
        <w:rPr>
          <w:noProof/>
        </w:rPr>
        <w:t>,</w:t>
      </w:r>
      <w:r>
        <w:rPr>
          <w:noProof/>
        </w:rPr>
        <w:t xml:space="preserve"> тестовыми не являются.</w:t>
      </w:r>
    </w:p>
    <w:p w14:paraId="404FE388" w14:textId="77777777" w:rsidR="00B13732" w:rsidRPr="003869EE" w:rsidRDefault="00B13732" w:rsidP="00B13732">
      <w:pPr>
        <w:pStyle w:val="Head3"/>
        <w:rPr>
          <w:sz w:val="24"/>
          <w:szCs w:val="24"/>
        </w:rPr>
      </w:pPr>
      <w:bookmarkStart w:id="66" w:name="_Toc176274569"/>
      <w:bookmarkStart w:id="67" w:name="_Toc224572514"/>
      <w:r w:rsidRPr="003869EE">
        <w:rPr>
          <w:sz w:val="24"/>
          <w:szCs w:val="24"/>
        </w:rPr>
        <w:t>Создание нового взаимодействия</w:t>
      </w:r>
      <w:r w:rsidR="00337928" w:rsidRPr="003869EE">
        <w:rPr>
          <w:sz w:val="24"/>
          <w:szCs w:val="24"/>
        </w:rPr>
        <w:t xml:space="preserve"> (сообщения)</w:t>
      </w:r>
      <w:bookmarkEnd w:id="66"/>
      <w:bookmarkEnd w:id="67"/>
    </w:p>
    <w:p w14:paraId="53D8BC23" w14:textId="02541EA9" w:rsidR="007171FD" w:rsidRDefault="007171FD" w:rsidP="00F63F23">
      <w:r>
        <w:t>Нажатием кнопки</w:t>
      </w:r>
      <w:r w:rsidR="00F63F23">
        <w:t xml:space="preserve"> «</w:t>
      </w:r>
      <w:r w:rsidR="00C87C7B">
        <w:t>Создать</w:t>
      </w:r>
      <w:r w:rsidR="00F63F23">
        <w:t>»</w:t>
      </w:r>
      <w:r>
        <w:t xml:space="preserve"> осуществляется переход к форме создания нового </w:t>
      </w:r>
      <w:r w:rsidR="003C2796">
        <w:t>взаимодействия</w:t>
      </w:r>
      <w:r>
        <w:t xml:space="preserve">, которая приведена </w:t>
      </w:r>
      <w:r w:rsidR="0000453C">
        <w:t xml:space="preserve">ниже (см. </w:t>
      </w:r>
      <w:r w:rsidR="0000453C">
        <w:fldChar w:fldCharType="begin"/>
      </w:r>
      <w:r w:rsidR="0000453C">
        <w:instrText xml:space="preserve"> REF _Ref205403602 \h </w:instrText>
      </w:r>
      <w:r w:rsidR="0000453C">
        <w:fldChar w:fldCharType="separate"/>
      </w:r>
      <w:r w:rsidR="00FD5D66">
        <w:t xml:space="preserve">Рисунок </w:t>
      </w:r>
      <w:r w:rsidR="00FD5D66">
        <w:rPr>
          <w:noProof/>
        </w:rPr>
        <w:t>7</w:t>
      </w:r>
      <w:r w:rsidR="0000453C">
        <w:fldChar w:fldCharType="end"/>
      </w:r>
      <w:r w:rsidR="0000453C">
        <w:t>)</w:t>
      </w:r>
      <w:r>
        <w:t>.</w:t>
      </w:r>
    </w:p>
    <w:p w14:paraId="3CB65B7D" w14:textId="77777777" w:rsidR="00637FD1" w:rsidRDefault="00286FCB" w:rsidP="00637FD1">
      <w:pPr>
        <w:keepNext/>
        <w:ind w:firstLine="0"/>
        <w:jc w:val="center"/>
      </w:pPr>
      <w:r w:rsidRPr="00D770BF">
        <w:rPr>
          <w:noProof/>
        </w:rPr>
        <w:drawing>
          <wp:inline distT="0" distB="0" distL="0" distR="0" wp14:anchorId="0AA749AB" wp14:editId="4EC1E7A8">
            <wp:extent cx="4180205" cy="2025015"/>
            <wp:effectExtent l="0" t="0" r="0" b="0"/>
            <wp:docPr id="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205" cy="202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09CE8" w14:textId="6E4D4A96" w:rsidR="00637FD1" w:rsidRPr="003869EE" w:rsidRDefault="0000453C" w:rsidP="007E0E3B">
      <w:pPr>
        <w:pStyle w:val="afffffffffffff0"/>
        <w:rPr>
          <w:shd w:val="clear" w:color="auto" w:fill="FFFFFF"/>
        </w:rPr>
      </w:pPr>
      <w:bookmarkStart w:id="68" w:name="_Ref205403602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7</w:t>
      </w:r>
      <w:r w:rsidR="00692A1F">
        <w:rPr>
          <w:noProof/>
        </w:rPr>
        <w:fldChar w:fldCharType="end"/>
      </w:r>
      <w:bookmarkEnd w:id="68"/>
      <w:r>
        <w:t xml:space="preserve"> </w:t>
      </w:r>
      <w:r w:rsidR="00637FD1" w:rsidRPr="003869EE">
        <w:rPr>
          <w:shd w:val="clear" w:color="auto" w:fill="FFFFFF"/>
        </w:rPr>
        <w:t xml:space="preserve">– Форма создания </w:t>
      </w:r>
      <w:r w:rsidR="00B25B1B" w:rsidRPr="003869EE">
        <w:rPr>
          <w:shd w:val="clear" w:color="auto" w:fill="FFFFFF"/>
        </w:rPr>
        <w:t>нового взаимодействия</w:t>
      </w:r>
    </w:p>
    <w:p w14:paraId="55F04998" w14:textId="77777777" w:rsidR="008E137E" w:rsidRDefault="008E137E" w:rsidP="001B7F3E">
      <w:r>
        <w:t xml:space="preserve">Форма </w:t>
      </w:r>
      <w:r w:rsidR="00AB0C75">
        <w:t xml:space="preserve">создания нового </w:t>
      </w:r>
      <w:r w:rsidR="003C2796">
        <w:t>взаимодействия</w:t>
      </w:r>
      <w:r>
        <w:t xml:space="preserve"> включает следующие элементы:</w:t>
      </w:r>
    </w:p>
    <w:p w14:paraId="7E4439D6" w14:textId="77777777" w:rsidR="008E137E" w:rsidRPr="00290E75" w:rsidRDefault="00AB0C75" w:rsidP="001B7F3E">
      <w:pPr>
        <w:pStyle w:val="a3"/>
        <w:rPr>
          <w:lang w:val="ru-RU"/>
        </w:rPr>
      </w:pPr>
      <w:r>
        <w:rPr>
          <w:lang w:val="ru-RU"/>
        </w:rPr>
        <w:lastRenderedPageBreak/>
        <w:t>Выпадающий список</w:t>
      </w:r>
      <w:r w:rsidR="008E137E" w:rsidRPr="00290E75">
        <w:rPr>
          <w:lang w:val="ru-RU"/>
        </w:rPr>
        <w:t xml:space="preserve"> «</w:t>
      </w:r>
      <w:r w:rsidR="003C2796">
        <w:rPr>
          <w:lang w:val="ru-RU"/>
        </w:rPr>
        <w:t>Все в</w:t>
      </w:r>
      <w:r>
        <w:rPr>
          <w:lang w:val="ru-RU"/>
        </w:rPr>
        <w:t>ид</w:t>
      </w:r>
      <w:r w:rsidR="003C2796">
        <w:rPr>
          <w:lang w:val="ru-RU"/>
        </w:rPr>
        <w:t>ы</w:t>
      </w:r>
      <w:r>
        <w:rPr>
          <w:lang w:val="ru-RU"/>
        </w:rPr>
        <w:t xml:space="preserve"> сведений</w:t>
      </w:r>
      <w:r w:rsidR="008E137E">
        <w:rPr>
          <w:lang w:val="ru-RU"/>
        </w:rPr>
        <w:t xml:space="preserve">» </w:t>
      </w:r>
      <w:r w:rsidR="008E137E" w:rsidRPr="00290E75">
        <w:rPr>
          <w:lang w:val="ru-RU"/>
        </w:rPr>
        <w:t>(</w:t>
      </w:r>
      <w:r w:rsidR="008E137E">
        <w:rPr>
          <w:lang w:val="ru-RU"/>
        </w:rPr>
        <w:t>поле выпадающего списка</w:t>
      </w:r>
      <w:r w:rsidR="008E137E" w:rsidRPr="00290E75">
        <w:rPr>
          <w:lang w:val="ru-RU"/>
        </w:rPr>
        <w:t xml:space="preserve"> </w:t>
      </w:r>
      <w:r>
        <w:rPr>
          <w:lang w:val="ru-RU"/>
        </w:rPr>
        <w:t>наименований</w:t>
      </w:r>
      <w:r w:rsidR="008E137E" w:rsidRPr="00290E75">
        <w:rPr>
          <w:lang w:val="ru-RU"/>
        </w:rPr>
        <w:t xml:space="preserve"> </w:t>
      </w:r>
      <w:r>
        <w:rPr>
          <w:lang w:val="ru-RU"/>
        </w:rPr>
        <w:t>видов сведений</w:t>
      </w:r>
      <w:r w:rsidR="008E137E" w:rsidRPr="00290E75">
        <w:rPr>
          <w:lang w:val="ru-RU"/>
        </w:rPr>
        <w:t>)</w:t>
      </w:r>
      <w:r w:rsidR="007C42D9" w:rsidRPr="000F55E1">
        <w:rPr>
          <w:lang w:val="ru-RU"/>
        </w:rPr>
        <w:t>;</w:t>
      </w:r>
    </w:p>
    <w:p w14:paraId="1A6BBCFB" w14:textId="1AC5B26E" w:rsidR="008E137E" w:rsidRDefault="00AB0C75" w:rsidP="001B7F3E">
      <w:pPr>
        <w:pStyle w:val="a3"/>
        <w:rPr>
          <w:lang w:val="ru-RU"/>
        </w:rPr>
      </w:pPr>
      <w:r>
        <w:rPr>
          <w:lang w:val="ru-RU"/>
        </w:rPr>
        <w:t>Кнопка «</w:t>
      </w:r>
      <w:r w:rsidR="00400604">
        <w:rPr>
          <w:lang w:val="ru-RU"/>
        </w:rPr>
        <w:t>Добавить</w:t>
      </w:r>
      <w:r>
        <w:rPr>
          <w:lang w:val="ru-RU"/>
        </w:rPr>
        <w:t>»</w:t>
      </w:r>
      <w:r w:rsidR="008E137E" w:rsidRPr="00290E75">
        <w:rPr>
          <w:lang w:val="ru-RU"/>
        </w:rPr>
        <w:t xml:space="preserve"> (</w:t>
      </w:r>
      <w:r>
        <w:rPr>
          <w:lang w:val="ru-RU"/>
        </w:rPr>
        <w:t>кнопочный элемент управления открывает форму выбранного вида сведений</w:t>
      </w:r>
      <w:r w:rsidR="00637FD1">
        <w:rPr>
          <w:lang w:val="ru-RU"/>
        </w:rPr>
        <w:t xml:space="preserve"> (</w:t>
      </w:r>
      <w:r w:rsidR="00FA3872">
        <w:rPr>
          <w:lang w:val="ru-RU"/>
        </w:rPr>
        <w:t xml:space="preserve">см. </w:t>
      </w:r>
      <w:r w:rsidR="00FA3872">
        <w:rPr>
          <w:lang w:val="ru-RU"/>
        </w:rPr>
        <w:fldChar w:fldCharType="begin"/>
      </w:r>
      <w:r w:rsidR="00FA3872">
        <w:rPr>
          <w:lang w:val="ru-RU"/>
        </w:rPr>
        <w:instrText xml:space="preserve"> REF _Ref205403691 \h </w:instrText>
      </w:r>
      <w:r w:rsidR="00FA3872">
        <w:rPr>
          <w:lang w:val="ru-RU"/>
        </w:rPr>
      </w:r>
      <w:r w:rsidR="00FA3872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8</w:t>
      </w:r>
      <w:r w:rsidR="00FA3872">
        <w:rPr>
          <w:lang w:val="ru-RU"/>
        </w:rPr>
        <w:fldChar w:fldCharType="end"/>
      </w:r>
      <w:r w:rsidR="008E137E" w:rsidRPr="00290E75">
        <w:rPr>
          <w:lang w:val="ru-RU"/>
        </w:rPr>
        <w:t>)</w:t>
      </w:r>
      <w:r w:rsidR="007C42D9" w:rsidRPr="000F55E1">
        <w:rPr>
          <w:lang w:val="ru-RU"/>
        </w:rPr>
        <w:t>;</w:t>
      </w:r>
    </w:p>
    <w:p w14:paraId="323DB4F0" w14:textId="77777777" w:rsidR="003C2796" w:rsidRDefault="00B25B1B" w:rsidP="001B7F3E">
      <w:pPr>
        <w:pStyle w:val="a3"/>
        <w:rPr>
          <w:lang w:val="ru-RU"/>
        </w:rPr>
      </w:pPr>
      <w:r>
        <w:rPr>
          <w:lang w:val="ru-RU"/>
        </w:rPr>
        <w:t>Кнопка</w:t>
      </w:r>
      <w:r w:rsidR="003C2796">
        <w:rPr>
          <w:lang w:val="ru-RU"/>
        </w:rPr>
        <w:t xml:space="preserve"> «</w:t>
      </w:r>
      <w:r w:rsidR="00400604">
        <w:rPr>
          <w:lang w:val="ru-RU"/>
        </w:rPr>
        <w:t>Х</w:t>
      </w:r>
      <w:r w:rsidR="003C2796">
        <w:rPr>
          <w:lang w:val="ru-RU"/>
        </w:rPr>
        <w:t xml:space="preserve">» </w:t>
      </w:r>
      <w:r w:rsidR="003C2796" w:rsidRPr="00290E75">
        <w:rPr>
          <w:lang w:val="ru-RU"/>
        </w:rPr>
        <w:t>(</w:t>
      </w:r>
      <w:r w:rsidR="003C2796">
        <w:rPr>
          <w:lang w:val="ru-RU"/>
        </w:rPr>
        <w:t xml:space="preserve">кнопочный элемент управления </w:t>
      </w:r>
      <w:r w:rsidR="00400604">
        <w:rPr>
          <w:lang w:val="ru-RU"/>
        </w:rPr>
        <w:t>закрывает</w:t>
      </w:r>
      <w:r w:rsidR="003C2796">
        <w:rPr>
          <w:lang w:val="ru-RU"/>
        </w:rPr>
        <w:t xml:space="preserve"> форму создания нового взаимодействия</w:t>
      </w:r>
      <w:r w:rsidR="001A2196" w:rsidRPr="000F55E1">
        <w:rPr>
          <w:lang w:val="ru-RU"/>
        </w:rPr>
        <w:t>)</w:t>
      </w:r>
      <w:r w:rsidR="007C42D9">
        <w:rPr>
          <w:lang w:val="ru-RU"/>
        </w:rPr>
        <w:t>.</w:t>
      </w:r>
    </w:p>
    <w:p w14:paraId="0453272B" w14:textId="0226C159" w:rsidR="00711747" w:rsidRPr="00711747" w:rsidRDefault="00711747" w:rsidP="001B7F3E">
      <w:pPr>
        <w:pStyle w:val="a3"/>
        <w:numPr>
          <w:ilvl w:val="0"/>
          <w:numId w:val="0"/>
        </w:numPr>
        <w:spacing w:before="120" w:after="120"/>
        <w:ind w:firstLine="709"/>
        <w:contextualSpacing w:val="0"/>
        <w:rPr>
          <w:lang w:val="ru-RU"/>
        </w:rPr>
      </w:pPr>
      <w:r>
        <w:t>ВС</w:t>
      </w:r>
      <w:r w:rsidR="00DC1DDF">
        <w:rPr>
          <w:lang w:val="ru-RU"/>
        </w:rPr>
        <w:t>,</w:t>
      </w:r>
      <w:r>
        <w:t xml:space="preserve"> имеющие в настройках ВС включ</w:t>
      </w:r>
      <w:r w:rsidR="00AC7AC2">
        <w:t>е</w:t>
      </w:r>
      <w:r>
        <w:t xml:space="preserve">нный </w:t>
      </w:r>
      <w:r w:rsidR="0066765D">
        <w:t>признак</w:t>
      </w:r>
      <w:r>
        <w:t xml:space="preserve"> «Тестовый режим» в списке выбора ВС</w:t>
      </w:r>
      <w:r w:rsidR="00DC1DDF">
        <w:rPr>
          <w:lang w:val="ru-RU"/>
        </w:rPr>
        <w:t>,</w:t>
      </w:r>
      <w:r>
        <w:t xml:space="preserve"> отображаются с отображением данного признака (</w:t>
      </w:r>
      <w:r w:rsidR="0000453C">
        <w:rPr>
          <w:lang w:val="ru-RU"/>
        </w:rPr>
        <w:t xml:space="preserve">см. </w:t>
      </w:r>
      <w:r w:rsidR="0000453C">
        <w:rPr>
          <w:lang w:val="ru-RU"/>
        </w:rPr>
        <w:fldChar w:fldCharType="begin"/>
      </w:r>
      <w:r w:rsidR="0000453C">
        <w:rPr>
          <w:lang w:val="ru-RU"/>
        </w:rPr>
        <w:instrText xml:space="preserve"> REF _Ref205403691 \h </w:instrText>
      </w:r>
      <w:r w:rsidR="0000453C">
        <w:rPr>
          <w:lang w:val="ru-RU"/>
        </w:rPr>
      </w:r>
      <w:r w:rsidR="0000453C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8</w:t>
      </w:r>
      <w:r w:rsidR="0000453C">
        <w:rPr>
          <w:lang w:val="ru-RU"/>
        </w:rPr>
        <w:fldChar w:fldCharType="end"/>
      </w:r>
      <w:r>
        <w:rPr>
          <w:lang w:val="ru-RU"/>
        </w:rPr>
        <w:t>)</w:t>
      </w:r>
      <w:r w:rsidR="00DC1DDF">
        <w:rPr>
          <w:lang w:val="ru-RU"/>
        </w:rPr>
        <w:t>.</w:t>
      </w:r>
    </w:p>
    <w:p w14:paraId="05125725" w14:textId="77777777" w:rsidR="00711747" w:rsidRDefault="00286FCB" w:rsidP="00D57AC1">
      <w:pPr>
        <w:keepNext/>
        <w:ind w:firstLine="0"/>
        <w:jc w:val="center"/>
      </w:pPr>
      <w:r w:rsidRPr="00D770BF">
        <w:rPr>
          <w:noProof/>
        </w:rPr>
        <w:drawing>
          <wp:inline distT="0" distB="0" distL="0" distR="0" wp14:anchorId="7FE0FD41" wp14:editId="7560B606">
            <wp:extent cx="4311015" cy="1959610"/>
            <wp:effectExtent l="0" t="0" r="0" b="0"/>
            <wp:docPr id="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15" cy="1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9C73A" w14:textId="1EF4A46C" w:rsidR="00711747" w:rsidRPr="003869EE" w:rsidRDefault="0000453C" w:rsidP="0000453C">
      <w:pPr>
        <w:pStyle w:val="afffffffffffff0"/>
        <w:rPr>
          <w:shd w:val="clear" w:color="auto" w:fill="FFFFFF"/>
        </w:rPr>
      </w:pPr>
      <w:bookmarkStart w:id="69" w:name="_Ref205403691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8</w:t>
      </w:r>
      <w:r w:rsidR="00692A1F">
        <w:rPr>
          <w:noProof/>
        </w:rPr>
        <w:fldChar w:fldCharType="end"/>
      </w:r>
      <w:bookmarkEnd w:id="69"/>
      <w:r>
        <w:t xml:space="preserve"> </w:t>
      </w:r>
      <w:r w:rsidR="00711747" w:rsidRPr="003869EE">
        <w:rPr>
          <w:shd w:val="clear" w:color="auto" w:fill="FFFFFF"/>
        </w:rPr>
        <w:t xml:space="preserve">– </w:t>
      </w:r>
      <w:r w:rsidR="00400604" w:rsidRPr="003869EE">
        <w:rPr>
          <w:shd w:val="clear" w:color="auto" w:fill="FFFFFF"/>
        </w:rPr>
        <w:t>Список версий видов сведений при в</w:t>
      </w:r>
      <w:r w:rsidR="00711747" w:rsidRPr="003869EE">
        <w:rPr>
          <w:shd w:val="clear" w:color="auto" w:fill="FFFFFF"/>
        </w:rPr>
        <w:t>ключ</w:t>
      </w:r>
      <w:r w:rsidR="00AC7AC2">
        <w:rPr>
          <w:shd w:val="clear" w:color="auto" w:fill="FFFFFF"/>
        </w:rPr>
        <w:t>е</w:t>
      </w:r>
      <w:r w:rsidR="00711747" w:rsidRPr="003869EE">
        <w:rPr>
          <w:shd w:val="clear" w:color="auto" w:fill="FFFFFF"/>
        </w:rPr>
        <w:t>нн</w:t>
      </w:r>
      <w:r w:rsidR="00400604" w:rsidRPr="003869EE">
        <w:rPr>
          <w:shd w:val="clear" w:color="auto" w:fill="FFFFFF"/>
        </w:rPr>
        <w:t>ом</w:t>
      </w:r>
      <w:r>
        <w:rPr>
          <w:shd w:val="clear" w:color="auto" w:fill="FFFFFF"/>
        </w:rPr>
        <w:t xml:space="preserve"> </w:t>
      </w:r>
      <w:r w:rsidR="00711747" w:rsidRPr="003869EE">
        <w:rPr>
          <w:shd w:val="clear" w:color="auto" w:fill="FFFFFF"/>
        </w:rPr>
        <w:t>признак</w:t>
      </w:r>
      <w:r w:rsidR="00400604" w:rsidRPr="003869EE">
        <w:rPr>
          <w:shd w:val="clear" w:color="auto" w:fill="FFFFFF"/>
        </w:rPr>
        <w:t>е</w:t>
      </w:r>
      <w:r w:rsidR="00711747" w:rsidRPr="003869EE">
        <w:rPr>
          <w:shd w:val="clear" w:color="auto" w:fill="FFFFFF"/>
        </w:rPr>
        <w:t xml:space="preserve"> «Тестовый режим</w:t>
      </w:r>
      <w:r w:rsidR="00DC1DDF" w:rsidRPr="003869EE">
        <w:rPr>
          <w:shd w:val="clear" w:color="auto" w:fill="FFFFFF"/>
        </w:rPr>
        <w:t>»</w:t>
      </w:r>
    </w:p>
    <w:p w14:paraId="24BCC727" w14:textId="77777777" w:rsidR="00B13732" w:rsidRPr="003869EE" w:rsidRDefault="00673732" w:rsidP="00B13732">
      <w:pPr>
        <w:pStyle w:val="Head3"/>
        <w:rPr>
          <w:sz w:val="24"/>
          <w:szCs w:val="24"/>
        </w:rPr>
      </w:pPr>
      <w:bookmarkStart w:id="70" w:name="_Toc176274570"/>
      <w:bookmarkStart w:id="71" w:name="_Toc224572515"/>
      <w:r w:rsidRPr="003869EE">
        <w:rPr>
          <w:sz w:val="24"/>
          <w:szCs w:val="24"/>
        </w:rPr>
        <w:t>Сообщения,</w:t>
      </w:r>
      <w:r w:rsidR="00F56E3C" w:rsidRPr="003869EE">
        <w:rPr>
          <w:sz w:val="24"/>
          <w:szCs w:val="24"/>
        </w:rPr>
        <w:t xml:space="preserve"> не содержащие реестра</w:t>
      </w:r>
      <w:bookmarkEnd w:id="70"/>
      <w:bookmarkEnd w:id="71"/>
    </w:p>
    <w:p w14:paraId="7930D6CA" w14:textId="3DAE675E" w:rsidR="000B3F9A" w:rsidRPr="00713817" w:rsidRDefault="000B3F9A" w:rsidP="000B3F9A">
      <w:pPr>
        <w:pStyle w:val="PlainText"/>
      </w:pPr>
      <w:r>
        <w:t xml:space="preserve">В случае, если сообщение </w:t>
      </w:r>
      <w:r w:rsidR="007C42D9">
        <w:t xml:space="preserve">не </w:t>
      </w:r>
      <w:r>
        <w:t xml:space="preserve">содержит реестр, форма отправки запроса будет включить </w:t>
      </w:r>
      <w:proofErr w:type="gramStart"/>
      <w:r>
        <w:t>элементы</w:t>
      </w:r>
      <w:proofErr w:type="gramEnd"/>
      <w:r>
        <w:t xml:space="preserve"> представленные </w:t>
      </w:r>
      <w:r w:rsidR="009D0C12">
        <w:t xml:space="preserve">ниже (см. </w:t>
      </w:r>
      <w:r w:rsidR="009D0C12">
        <w:fldChar w:fldCharType="begin"/>
      </w:r>
      <w:r w:rsidR="009D0C12">
        <w:instrText xml:space="preserve"> REF _Ref205403759 \h </w:instrText>
      </w:r>
      <w:r w:rsidR="009D0C12">
        <w:fldChar w:fldCharType="separate"/>
      </w:r>
      <w:r w:rsidR="00FD5D66">
        <w:t xml:space="preserve">Рисунок </w:t>
      </w:r>
      <w:r w:rsidR="00FD5D66">
        <w:rPr>
          <w:noProof/>
        </w:rPr>
        <w:t>9</w:t>
      </w:r>
      <w:r w:rsidR="009D0C12">
        <w:fldChar w:fldCharType="end"/>
      </w:r>
      <w:r w:rsidR="009D0C12">
        <w:t>)</w:t>
      </w:r>
      <w:r w:rsidR="007C42D9">
        <w:t>.</w:t>
      </w:r>
    </w:p>
    <w:p w14:paraId="61AD095A" w14:textId="77777777" w:rsidR="000B3F9A" w:rsidRPr="00CF0A1C" w:rsidRDefault="000B3F9A" w:rsidP="000F55E1">
      <w:pPr>
        <w:pStyle w:val="PlainText"/>
      </w:pPr>
    </w:p>
    <w:p w14:paraId="464CB935" w14:textId="77777777" w:rsidR="00637FD1" w:rsidRDefault="00286FCB" w:rsidP="00637FD1">
      <w:pPr>
        <w:pStyle w:val="a3"/>
        <w:keepNext/>
        <w:numPr>
          <w:ilvl w:val="0"/>
          <w:numId w:val="0"/>
        </w:numPr>
      </w:pPr>
      <w:r w:rsidRPr="00D770BF">
        <w:rPr>
          <w:noProof/>
        </w:rPr>
        <w:drawing>
          <wp:inline distT="0" distB="0" distL="0" distR="0" wp14:anchorId="1A33F77F" wp14:editId="56AA8B97">
            <wp:extent cx="5943600" cy="1621790"/>
            <wp:effectExtent l="0" t="0" r="0" b="0"/>
            <wp:docPr id="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9F53B" w14:textId="1ABF388E" w:rsidR="00AB0C75" w:rsidRPr="003869EE" w:rsidRDefault="009D0C12" w:rsidP="007E0E3B">
      <w:pPr>
        <w:pStyle w:val="afffffffffffff0"/>
      </w:pPr>
      <w:bookmarkStart w:id="72" w:name="_Ref205403759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9</w:t>
      </w:r>
      <w:r w:rsidR="00692A1F">
        <w:rPr>
          <w:noProof/>
        </w:rPr>
        <w:fldChar w:fldCharType="end"/>
      </w:r>
      <w:bookmarkEnd w:id="72"/>
      <w:r>
        <w:t xml:space="preserve"> </w:t>
      </w:r>
      <w:r w:rsidR="00637FD1" w:rsidRPr="003869EE">
        <w:rPr>
          <w:shd w:val="clear" w:color="auto" w:fill="FFFFFF"/>
        </w:rPr>
        <w:t>– Продолжение формы создания исходящего сообщения</w:t>
      </w:r>
      <w:r w:rsidR="00EE2E3B" w:rsidRPr="003869EE">
        <w:rPr>
          <w:shd w:val="clear" w:color="auto" w:fill="FFFFFF"/>
        </w:rPr>
        <w:t>,</w:t>
      </w:r>
      <w:r w:rsidR="00673732" w:rsidRPr="003869EE">
        <w:rPr>
          <w:shd w:val="clear" w:color="auto" w:fill="FFFFFF"/>
        </w:rPr>
        <w:t xml:space="preserve"> не содержащее реестр</w:t>
      </w:r>
    </w:p>
    <w:p w14:paraId="63F19D24" w14:textId="77777777" w:rsidR="00637FD1" w:rsidRDefault="00637FD1" w:rsidP="001B7F3E">
      <w:pPr>
        <w:spacing w:before="120" w:after="120"/>
      </w:pPr>
      <w:r>
        <w:t>Форма отправки запроса включает следующие элементы:</w:t>
      </w:r>
    </w:p>
    <w:p w14:paraId="47265D92" w14:textId="77777777" w:rsidR="00400604" w:rsidRPr="00400604" w:rsidRDefault="00400604" w:rsidP="001B7F3E">
      <w:pPr>
        <w:pStyle w:val="a3"/>
      </w:pPr>
      <w:r w:rsidRPr="00400604">
        <w:rPr>
          <w:lang w:val="ru-RU"/>
        </w:rPr>
        <w:t>Идентификатор</w:t>
      </w:r>
      <w:r>
        <w:t xml:space="preserve"> СМЭВ (</w:t>
      </w:r>
      <w:proofErr w:type="spellStart"/>
      <w:r>
        <w:rPr>
          <w:lang w:val="en-US"/>
        </w:rPr>
        <w:t>Message_Id</w:t>
      </w:r>
      <w:proofErr w:type="spellEnd"/>
      <w:r>
        <w:t>).</w:t>
      </w:r>
    </w:p>
    <w:p w14:paraId="25E08EAB" w14:textId="77777777" w:rsidR="00CA5ECD" w:rsidRPr="00F56E3C" w:rsidRDefault="00CA5ECD" w:rsidP="001B7F3E">
      <w:pPr>
        <w:pStyle w:val="a3"/>
      </w:pPr>
      <w:r w:rsidRPr="00CA5ECD">
        <w:rPr>
          <w:lang w:val="ru-RU"/>
        </w:rPr>
        <w:t>Поле</w:t>
      </w:r>
      <w:r>
        <w:t xml:space="preserve"> «Вид сведений» (отображение наименования выбранного вида сведения)</w:t>
      </w:r>
      <w:r w:rsidR="00F56E3C">
        <w:rPr>
          <w:lang w:val="ru-RU"/>
        </w:rPr>
        <w:t>;</w:t>
      </w:r>
    </w:p>
    <w:p w14:paraId="32CE0DCA" w14:textId="77777777" w:rsidR="00F56E3C" w:rsidRPr="00CA5ECD" w:rsidRDefault="00F56E3C" w:rsidP="001B7F3E">
      <w:pPr>
        <w:pStyle w:val="a3"/>
      </w:pPr>
      <w:r>
        <w:rPr>
          <w:lang w:val="ru-RU"/>
        </w:rPr>
        <w:t>Поле «Тип взаимодействия»</w:t>
      </w:r>
      <w:r w:rsidR="00B60337" w:rsidRPr="000F55E1">
        <w:rPr>
          <w:lang w:val="ru-RU"/>
        </w:rPr>
        <w:t xml:space="preserve"> (</w:t>
      </w:r>
      <w:r w:rsidR="00B60337">
        <w:rPr>
          <w:lang w:val="ru-RU"/>
        </w:rPr>
        <w:t>«Запрос – ответ» или «Рассылка»)</w:t>
      </w:r>
      <w:r>
        <w:rPr>
          <w:lang w:val="ru-RU"/>
        </w:rPr>
        <w:t>;</w:t>
      </w:r>
    </w:p>
    <w:p w14:paraId="25F3C5CB" w14:textId="77777777" w:rsidR="00CA5ECD" w:rsidRPr="000F55E1" w:rsidRDefault="00F56E3C" w:rsidP="001B7F3E">
      <w:pPr>
        <w:pStyle w:val="a3"/>
      </w:pPr>
      <w:r>
        <w:rPr>
          <w:lang w:val="ru-RU"/>
        </w:rPr>
        <w:lastRenderedPageBreak/>
        <w:t>Блок данных «Запрос»;</w:t>
      </w:r>
    </w:p>
    <w:p w14:paraId="13F7B432" w14:textId="77777777" w:rsidR="004B695F" w:rsidRPr="00CA5ECD" w:rsidRDefault="004B695F" w:rsidP="001B7F3E">
      <w:pPr>
        <w:pStyle w:val="a3"/>
      </w:pPr>
      <w:r>
        <w:rPr>
          <w:lang w:val="ru-RU"/>
        </w:rPr>
        <w:t xml:space="preserve">Поле «Вид действия» </w:t>
      </w:r>
      <w:r w:rsidRPr="000F55E1">
        <w:rPr>
          <w:lang w:val="ru-RU"/>
        </w:rPr>
        <w:t>(</w:t>
      </w:r>
      <w:r>
        <w:rPr>
          <w:lang w:val="ru-RU"/>
        </w:rPr>
        <w:t>вып</w:t>
      </w:r>
      <w:r w:rsidR="00B93118">
        <w:rPr>
          <w:lang w:val="ru-RU"/>
        </w:rPr>
        <w:t xml:space="preserve">адающих список вариантов запросов для </w:t>
      </w:r>
      <w:r w:rsidR="008530B9">
        <w:rPr>
          <w:lang w:val="ru-RU"/>
        </w:rPr>
        <w:t>выбранного вида сведения</w:t>
      </w:r>
      <w:r w:rsidR="00400604">
        <w:rPr>
          <w:lang w:val="ru-RU"/>
        </w:rPr>
        <w:t>, опционально при наличии соответствующей настройки в НФ</w:t>
      </w:r>
      <w:r>
        <w:rPr>
          <w:lang w:val="ru-RU"/>
        </w:rPr>
        <w:t>)</w:t>
      </w:r>
      <w:r w:rsidRPr="000F55E1">
        <w:rPr>
          <w:lang w:val="ru-RU"/>
        </w:rPr>
        <w:t>;</w:t>
      </w:r>
    </w:p>
    <w:p w14:paraId="20C8A587" w14:textId="5AAF1B6F" w:rsidR="00CA5ECD" w:rsidRPr="00CA5ECD" w:rsidRDefault="00CA5ECD" w:rsidP="001B7F3E">
      <w:pPr>
        <w:pStyle w:val="a3"/>
      </w:pPr>
      <w:r>
        <w:rPr>
          <w:lang w:val="ru-RU"/>
        </w:rPr>
        <w:t>Кнопка «</w:t>
      </w:r>
      <w:r w:rsidR="00375D9A">
        <w:rPr>
          <w:lang w:val="ru-RU"/>
        </w:rPr>
        <w:t>Заполнить</w:t>
      </w:r>
      <w:r>
        <w:rPr>
          <w:lang w:val="ru-RU"/>
        </w:rPr>
        <w:t xml:space="preserve">» в основном блоке данных (инициирует открытие </w:t>
      </w:r>
      <w:r w:rsidRPr="00CA5ECD">
        <w:rPr>
          <w:lang w:val="ru-RU"/>
        </w:rPr>
        <w:t>формы выбранного блока</w:t>
      </w:r>
      <w:r w:rsidR="00B324B9">
        <w:rPr>
          <w:lang w:val="ru-RU"/>
        </w:rPr>
        <w:t xml:space="preserve"> (</w:t>
      </w:r>
      <w:r w:rsidR="008804E2">
        <w:rPr>
          <w:lang w:val="ru-RU"/>
        </w:rPr>
        <w:t xml:space="preserve">см. </w:t>
      </w:r>
      <w:r w:rsidR="008804E2">
        <w:rPr>
          <w:lang w:val="ru-RU"/>
        </w:rPr>
        <w:fldChar w:fldCharType="begin"/>
      </w:r>
      <w:r w:rsidR="008804E2">
        <w:rPr>
          <w:lang w:val="ru-RU"/>
        </w:rPr>
        <w:instrText xml:space="preserve"> REF _Ref205403816 \h </w:instrText>
      </w:r>
      <w:r w:rsidR="008804E2">
        <w:rPr>
          <w:lang w:val="ru-RU"/>
        </w:rPr>
      </w:r>
      <w:r w:rsidR="008804E2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10</w:t>
      </w:r>
      <w:r w:rsidR="008804E2">
        <w:rPr>
          <w:lang w:val="ru-RU"/>
        </w:rPr>
        <w:fldChar w:fldCharType="end"/>
      </w:r>
      <w:r w:rsidR="00B324B9">
        <w:rPr>
          <w:lang w:val="ru-RU"/>
        </w:rPr>
        <w:t>). Примен</w:t>
      </w:r>
      <w:r w:rsidR="00AC7AC2">
        <w:rPr>
          <w:lang w:val="ru-RU"/>
        </w:rPr>
        <w:t>е</w:t>
      </w:r>
      <w:r w:rsidR="00B324B9">
        <w:rPr>
          <w:lang w:val="ru-RU"/>
        </w:rPr>
        <w:t>нные правила к форме</w:t>
      </w:r>
      <w:r w:rsidR="00170C9E">
        <w:rPr>
          <w:lang w:val="ru-RU"/>
        </w:rPr>
        <w:t>,</w:t>
      </w:r>
      <w:r w:rsidR="00B324B9">
        <w:rPr>
          <w:lang w:val="ru-RU"/>
        </w:rPr>
        <w:t xml:space="preserve"> зависят от выбранного настроечного файла (далее НФ). НФ устанавливается в карточке вида сведения. Функция</w:t>
      </w:r>
      <w:r w:rsidR="005E4D0C">
        <w:rPr>
          <w:lang w:val="ru-RU"/>
        </w:rPr>
        <w:t xml:space="preserve"> выбора НФ</w:t>
      </w:r>
      <w:r w:rsidR="00B324B9">
        <w:rPr>
          <w:lang w:val="ru-RU"/>
        </w:rPr>
        <w:t xml:space="preserve"> доступа только для пользователя с ролью </w:t>
      </w:r>
      <w:r w:rsidR="00EE2E3B">
        <w:rPr>
          <w:lang w:val="ru-RU"/>
        </w:rPr>
        <w:t>А</w:t>
      </w:r>
      <w:r w:rsidR="00B324B9">
        <w:rPr>
          <w:lang w:val="ru-RU"/>
        </w:rPr>
        <w:t>дминистратор адаптера)</w:t>
      </w:r>
      <w:r w:rsidR="00E00E46" w:rsidRPr="000F55E1">
        <w:rPr>
          <w:lang w:val="ru-RU"/>
        </w:rPr>
        <w:t>;</w:t>
      </w:r>
    </w:p>
    <w:p w14:paraId="4C82EAD5" w14:textId="77777777" w:rsidR="00CA5ECD" w:rsidRDefault="00286FCB" w:rsidP="001B7F3E">
      <w:pPr>
        <w:pStyle w:val="a3"/>
        <w:keepNext/>
        <w:numPr>
          <w:ilvl w:val="0"/>
          <w:numId w:val="0"/>
        </w:numPr>
        <w:jc w:val="center"/>
      </w:pPr>
      <w:r w:rsidRPr="00D770BF">
        <w:rPr>
          <w:noProof/>
        </w:rPr>
        <w:drawing>
          <wp:inline distT="0" distB="0" distL="0" distR="0" wp14:anchorId="67BA127E" wp14:editId="68646887">
            <wp:extent cx="5943600" cy="3156585"/>
            <wp:effectExtent l="0" t="0" r="0" b="0"/>
            <wp:docPr id="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7CF76" w14:textId="0BF34AB3" w:rsidR="00CA5ECD" w:rsidRPr="003869EE" w:rsidRDefault="008804E2" w:rsidP="007E0E3B">
      <w:pPr>
        <w:pStyle w:val="afffffffffffff0"/>
        <w:rPr>
          <w:shd w:val="clear" w:color="auto" w:fill="FFFFFF"/>
        </w:rPr>
      </w:pPr>
      <w:bookmarkStart w:id="73" w:name="_Ref205403816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10</w:t>
      </w:r>
      <w:r w:rsidR="00692A1F">
        <w:rPr>
          <w:noProof/>
        </w:rPr>
        <w:fldChar w:fldCharType="end"/>
      </w:r>
      <w:bookmarkEnd w:id="73"/>
      <w:r>
        <w:t xml:space="preserve"> </w:t>
      </w:r>
      <w:r w:rsidR="00CA5ECD" w:rsidRPr="003869EE">
        <w:rPr>
          <w:shd w:val="clear" w:color="auto" w:fill="FFFFFF"/>
        </w:rPr>
        <w:t xml:space="preserve">– </w:t>
      </w:r>
      <w:r w:rsidR="00CC05FC" w:rsidRPr="003869EE">
        <w:rPr>
          <w:shd w:val="clear" w:color="auto" w:fill="FFFFFF"/>
        </w:rPr>
        <w:t xml:space="preserve">Форма </w:t>
      </w:r>
      <w:r w:rsidR="00CA5ECD" w:rsidRPr="003869EE">
        <w:rPr>
          <w:shd w:val="clear" w:color="auto" w:fill="FFFFFF"/>
        </w:rPr>
        <w:t>редактировани</w:t>
      </w:r>
      <w:r w:rsidR="006B478E" w:rsidRPr="003869EE">
        <w:rPr>
          <w:shd w:val="clear" w:color="auto" w:fill="FFFFFF"/>
        </w:rPr>
        <w:t>я</w:t>
      </w:r>
      <w:r w:rsidR="00CA5ECD" w:rsidRPr="003869EE">
        <w:rPr>
          <w:shd w:val="clear" w:color="auto" w:fill="FFFFFF"/>
        </w:rPr>
        <w:t xml:space="preserve"> </w:t>
      </w:r>
      <w:r w:rsidR="004B2507" w:rsidRPr="003869EE">
        <w:rPr>
          <w:shd w:val="clear" w:color="auto" w:fill="FFFFFF"/>
        </w:rPr>
        <w:t>основного блока сообщения</w:t>
      </w:r>
    </w:p>
    <w:p w14:paraId="705EB2CA" w14:textId="77777777" w:rsidR="00400604" w:rsidRPr="00400604" w:rsidRDefault="00400604" w:rsidP="001B7F3E">
      <w:pPr>
        <w:pStyle w:val="a3"/>
      </w:pPr>
      <w:r>
        <w:rPr>
          <w:lang w:val="ru-RU"/>
        </w:rPr>
        <w:t>Запрос (отображает содержимое блока бизнес-данных сообщения);</w:t>
      </w:r>
    </w:p>
    <w:p w14:paraId="7BFDCFD0" w14:textId="77777777" w:rsidR="00CA5ECD" w:rsidRPr="00CC05FC" w:rsidRDefault="00400604" w:rsidP="001B7F3E">
      <w:pPr>
        <w:pStyle w:val="a3"/>
      </w:pPr>
      <w:r>
        <w:rPr>
          <w:lang w:val="ru-RU"/>
        </w:rPr>
        <w:t>Описание в</w:t>
      </w:r>
      <w:r w:rsidR="00CC05FC">
        <w:rPr>
          <w:lang w:val="ru-RU"/>
        </w:rPr>
        <w:t>ложени</w:t>
      </w:r>
      <w:r>
        <w:rPr>
          <w:lang w:val="ru-RU"/>
        </w:rPr>
        <w:t>й</w:t>
      </w:r>
      <w:r w:rsidR="00CC05FC">
        <w:rPr>
          <w:lang w:val="ru-RU"/>
        </w:rPr>
        <w:t xml:space="preserve"> (отображает добавленные к сообщению вложения</w:t>
      </w:r>
      <w:r>
        <w:rPr>
          <w:lang w:val="ru-RU"/>
        </w:rPr>
        <w:t>, опционально</w:t>
      </w:r>
      <w:r w:rsidR="00CC05FC">
        <w:rPr>
          <w:lang w:val="ru-RU"/>
        </w:rPr>
        <w:t>)</w:t>
      </w:r>
      <w:r w:rsidR="00246797">
        <w:rPr>
          <w:lang w:val="ru-RU"/>
        </w:rPr>
        <w:t>;</w:t>
      </w:r>
    </w:p>
    <w:p w14:paraId="531A5613" w14:textId="77777777" w:rsidR="00CC05FC" w:rsidRDefault="00CC05FC" w:rsidP="001B7F3E">
      <w:pPr>
        <w:pStyle w:val="a3"/>
        <w:rPr>
          <w:lang w:val="ru-RU"/>
        </w:rPr>
      </w:pPr>
      <w:r>
        <w:rPr>
          <w:lang w:val="ru-RU"/>
        </w:rPr>
        <w:t>Кнопка «Добавить вложение» (кнопочный элемент управления добавления файла вложения к запросу). К запросу допустимо добавление нескольких файлов</w:t>
      </w:r>
      <w:r w:rsidR="00623F5B">
        <w:rPr>
          <w:lang w:val="ru-RU"/>
        </w:rPr>
        <w:t>.</w:t>
      </w:r>
    </w:p>
    <w:p w14:paraId="3464E5F4" w14:textId="027B556C" w:rsidR="00136803" w:rsidRDefault="00136803" w:rsidP="001B7F3E">
      <w:r>
        <w:t xml:space="preserve">Если вид сведений предоставляет выбор из нескольких вариантов запроса или ответа, то </w:t>
      </w:r>
      <w:r w:rsidR="00CF0A16">
        <w:t>выбрать необходимый вариант можно</w:t>
      </w:r>
      <w:r>
        <w:t xml:space="preserve"> при заполнении основного блока данных при создании исходящего взаимодействия. Пример изображен </w:t>
      </w:r>
      <w:r w:rsidR="008804E2">
        <w:t xml:space="preserve">ниже (см. </w:t>
      </w:r>
      <w:r w:rsidR="008804E2">
        <w:fldChar w:fldCharType="begin"/>
      </w:r>
      <w:r w:rsidR="008804E2">
        <w:instrText xml:space="preserve"> REF _Ref205403874 \h </w:instrText>
      </w:r>
      <w:r w:rsidR="008804E2">
        <w:fldChar w:fldCharType="separate"/>
      </w:r>
      <w:r w:rsidR="00FD5D66">
        <w:t xml:space="preserve">Рисунок </w:t>
      </w:r>
      <w:r w:rsidR="00FD5D66">
        <w:rPr>
          <w:noProof/>
        </w:rPr>
        <w:t>11</w:t>
      </w:r>
      <w:r w:rsidR="008804E2">
        <w:fldChar w:fldCharType="end"/>
      </w:r>
      <w:r w:rsidR="008804E2">
        <w:t>)</w:t>
      </w:r>
      <w:r>
        <w:t>.</w:t>
      </w:r>
    </w:p>
    <w:p w14:paraId="1DD68D52" w14:textId="77777777" w:rsidR="00C273EE" w:rsidRDefault="00C273EE" w:rsidP="008813F4"/>
    <w:p w14:paraId="4AF847CC" w14:textId="77777777" w:rsidR="00136803" w:rsidRPr="001A629E" w:rsidRDefault="00286FCB" w:rsidP="000F55E1">
      <w:pPr>
        <w:jc w:val="left"/>
      </w:pPr>
      <w:r w:rsidRPr="00D770BF">
        <w:rPr>
          <w:noProof/>
        </w:rPr>
        <w:lastRenderedPageBreak/>
        <w:drawing>
          <wp:inline distT="0" distB="0" distL="0" distR="0" wp14:anchorId="6F0AED70" wp14:editId="1143DF32">
            <wp:extent cx="5932805" cy="3134995"/>
            <wp:effectExtent l="0" t="0" r="0" b="0"/>
            <wp:docPr id="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421D" w14:textId="7A61EC0E" w:rsidR="00136803" w:rsidRPr="003869EE" w:rsidRDefault="008804E2" w:rsidP="007E0E3B">
      <w:pPr>
        <w:pStyle w:val="afffffffffffff0"/>
      </w:pPr>
      <w:bookmarkStart w:id="74" w:name="_Ref205403874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11</w:t>
      </w:r>
      <w:r w:rsidR="00692A1F">
        <w:rPr>
          <w:noProof/>
        </w:rPr>
        <w:fldChar w:fldCharType="end"/>
      </w:r>
      <w:bookmarkEnd w:id="74"/>
      <w:r>
        <w:t xml:space="preserve"> </w:t>
      </w:r>
      <w:r w:rsidR="00136803" w:rsidRPr="003869EE">
        <w:t>– Выбор одного из предлагаемых вариантов запроса</w:t>
      </w:r>
    </w:p>
    <w:p w14:paraId="0FE026AF" w14:textId="77777777" w:rsidR="007B57BA" w:rsidRDefault="008813F4" w:rsidP="000F55E1">
      <w:r>
        <w:t>Если вид сведений предполагает обмен данными</w:t>
      </w:r>
      <w:r w:rsidR="00623F5B">
        <w:t>,</w:t>
      </w:r>
      <w:r>
        <w:t xml:space="preserve"> включающие вложения, то при создании сообщения в пользовательском интерфейсе</w:t>
      </w:r>
      <w:r w:rsidR="00623F5B">
        <w:t>,</w:t>
      </w:r>
      <w:r>
        <w:t xml:space="preserve"> необходимо в блок «Вложения» добавить нужное вложение</w:t>
      </w:r>
      <w:r w:rsidR="00136803">
        <w:t>.</w:t>
      </w:r>
    </w:p>
    <w:p w14:paraId="2538BA61" w14:textId="7E851871" w:rsidR="008813F4" w:rsidRDefault="008813F4" w:rsidP="008813F4">
      <w:r>
        <w:t>После открыть сообщение</w:t>
      </w:r>
      <w:r w:rsidR="007A04B2">
        <w:t xml:space="preserve"> (кнопка «Заполнить»)</w:t>
      </w:r>
      <w:r>
        <w:t xml:space="preserve"> и перейти к блоку «</w:t>
      </w:r>
      <w:r w:rsidR="00D57AC1">
        <w:t>Управление</w:t>
      </w:r>
      <w:r>
        <w:t xml:space="preserve"> вложени</w:t>
      </w:r>
      <w:r w:rsidR="00D57AC1">
        <w:t>ями</w:t>
      </w:r>
      <w:r>
        <w:t>»</w:t>
      </w:r>
      <w:r w:rsidR="00623F5B">
        <w:t xml:space="preserve"> (</w:t>
      </w:r>
      <w:r w:rsidR="00F93731">
        <w:t xml:space="preserve">см. </w:t>
      </w:r>
      <w:r w:rsidR="00F93731">
        <w:fldChar w:fldCharType="begin"/>
      </w:r>
      <w:r w:rsidR="00F93731">
        <w:instrText xml:space="preserve"> REF _Ref205403934 \h </w:instrText>
      </w:r>
      <w:r w:rsidR="00F93731">
        <w:fldChar w:fldCharType="separate"/>
      </w:r>
      <w:r w:rsidR="00FD5D66">
        <w:t xml:space="preserve">Рисунок </w:t>
      </w:r>
      <w:r w:rsidR="00FD5D66">
        <w:rPr>
          <w:noProof/>
        </w:rPr>
        <w:t>12</w:t>
      </w:r>
      <w:r w:rsidR="00F93731">
        <w:fldChar w:fldCharType="end"/>
      </w:r>
      <w:r w:rsidR="00623F5B">
        <w:t>).</w:t>
      </w:r>
    </w:p>
    <w:p w14:paraId="0C52D490" w14:textId="77777777" w:rsidR="008813F4" w:rsidRDefault="00286FCB" w:rsidP="001B7F3E">
      <w:pPr>
        <w:pStyle w:val="a3"/>
        <w:numPr>
          <w:ilvl w:val="0"/>
          <w:numId w:val="0"/>
        </w:numPr>
        <w:jc w:val="center"/>
      </w:pPr>
      <w:r w:rsidRPr="00D770BF">
        <w:rPr>
          <w:noProof/>
        </w:rPr>
        <w:drawing>
          <wp:inline distT="0" distB="0" distL="0" distR="0" wp14:anchorId="73D63E3A" wp14:editId="7D1E38B1">
            <wp:extent cx="5932805" cy="1524000"/>
            <wp:effectExtent l="0" t="0" r="0" b="0"/>
            <wp:docPr id="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14A10" w14:textId="01CC368F" w:rsidR="008813F4" w:rsidRPr="003869EE" w:rsidRDefault="00F93731" w:rsidP="00F93731">
      <w:pPr>
        <w:pStyle w:val="afffffffffffff0"/>
        <w:rPr>
          <w:shd w:val="clear" w:color="auto" w:fill="FFFFFF"/>
        </w:rPr>
      </w:pPr>
      <w:bookmarkStart w:id="75" w:name="_Ref205403934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12</w:t>
      </w:r>
      <w:r w:rsidR="00692A1F">
        <w:rPr>
          <w:noProof/>
        </w:rPr>
        <w:fldChar w:fldCharType="end"/>
      </w:r>
      <w:bookmarkEnd w:id="75"/>
      <w:r>
        <w:t xml:space="preserve"> </w:t>
      </w:r>
      <w:r w:rsidR="008813F4" w:rsidRPr="003869EE">
        <w:rPr>
          <w:shd w:val="clear" w:color="auto" w:fill="FFFFFF"/>
        </w:rPr>
        <w:t>– Блок «</w:t>
      </w:r>
      <w:r w:rsidR="00D57AC1" w:rsidRPr="003869EE">
        <w:t>Управление вложениями</w:t>
      </w:r>
      <w:r w:rsidR="008813F4" w:rsidRPr="003869EE">
        <w:rPr>
          <w:shd w:val="clear" w:color="auto" w:fill="FFFFFF"/>
        </w:rPr>
        <w:t>» в теле сообщения</w:t>
      </w:r>
    </w:p>
    <w:p w14:paraId="0C733908" w14:textId="77777777" w:rsidR="008813F4" w:rsidRDefault="008813F4" w:rsidP="001B7F3E">
      <w:pPr>
        <w:spacing w:before="240"/>
      </w:pPr>
      <w:r>
        <w:t>Карточка «Описание вложений» открывается после нажатия кнопки «Добавить» в блоке «Описание вложений» в теле сообщения</w:t>
      </w:r>
      <w:r w:rsidR="00400604">
        <w:t>.</w:t>
      </w:r>
      <w:r w:rsidR="00683F28">
        <w:t xml:space="preserve"> </w:t>
      </w:r>
    </w:p>
    <w:p w14:paraId="3B5FACFE" w14:textId="1255AA4C" w:rsidR="009505CD" w:rsidRDefault="009505CD" w:rsidP="001B7F3E">
      <w:r>
        <w:t>Карточка «Описание вложений» включает следующие элементы</w:t>
      </w:r>
      <w:r w:rsidR="00400604">
        <w:t xml:space="preserve"> (</w:t>
      </w:r>
      <w:r w:rsidR="00F93731">
        <w:t xml:space="preserve">см. </w:t>
      </w:r>
      <w:r w:rsidR="00222F46">
        <w:fldChar w:fldCharType="begin"/>
      </w:r>
      <w:r w:rsidR="00222F46">
        <w:instrText xml:space="preserve"> REF _Ref205403985 \h </w:instrText>
      </w:r>
      <w:r w:rsidR="00222F46">
        <w:fldChar w:fldCharType="separate"/>
      </w:r>
      <w:r w:rsidR="00FD5D66">
        <w:t xml:space="preserve">Рисунок </w:t>
      </w:r>
      <w:r w:rsidR="00FD5D66">
        <w:rPr>
          <w:noProof/>
        </w:rPr>
        <w:t>13</w:t>
      </w:r>
      <w:r w:rsidR="00222F46">
        <w:fldChar w:fldCharType="end"/>
      </w:r>
      <w:r w:rsidR="00400604">
        <w:t>)</w:t>
      </w:r>
      <w:r>
        <w:t>:</w:t>
      </w:r>
    </w:p>
    <w:p w14:paraId="607C51E1" w14:textId="77777777" w:rsidR="007F336A" w:rsidRDefault="007F336A" w:rsidP="0054707C">
      <w:pPr>
        <w:numPr>
          <w:ilvl w:val="0"/>
          <w:numId w:val="60"/>
        </w:numPr>
        <w:ind w:left="0" w:firstLine="709"/>
      </w:pPr>
      <w:r>
        <w:t>Имя файла (выпадающий список значений наименований вложений)</w:t>
      </w:r>
      <w:r w:rsidRPr="000F55E1">
        <w:t>;</w:t>
      </w:r>
    </w:p>
    <w:p w14:paraId="1C5E1B21" w14:textId="77777777" w:rsidR="007F336A" w:rsidRDefault="007F336A" w:rsidP="0054707C">
      <w:pPr>
        <w:numPr>
          <w:ilvl w:val="0"/>
          <w:numId w:val="60"/>
        </w:numPr>
        <w:ind w:left="0" w:firstLine="709"/>
      </w:pPr>
      <w:r>
        <w:t xml:space="preserve">Тип </w:t>
      </w:r>
      <w:proofErr w:type="spellStart"/>
      <w:r>
        <w:t>содержимного</w:t>
      </w:r>
      <w:proofErr w:type="spellEnd"/>
      <w:r>
        <w:t xml:space="preserve"> (</w:t>
      </w:r>
      <w:proofErr w:type="spellStart"/>
      <w:r>
        <w:rPr>
          <w:lang w:val="en-US"/>
        </w:rPr>
        <w:t>mimeType</w:t>
      </w:r>
      <w:proofErr w:type="spellEnd"/>
      <w:r>
        <w:rPr>
          <w:lang w:val="en-US"/>
        </w:rPr>
        <w:t>);</w:t>
      </w:r>
    </w:p>
    <w:p w14:paraId="6143742A" w14:textId="77777777" w:rsidR="009505CD" w:rsidRDefault="009505CD" w:rsidP="0054707C">
      <w:pPr>
        <w:numPr>
          <w:ilvl w:val="0"/>
          <w:numId w:val="60"/>
        </w:numPr>
        <w:ind w:left="0" w:firstLine="709"/>
      </w:pPr>
      <w:r>
        <w:t xml:space="preserve">Тип </w:t>
      </w:r>
      <w:r w:rsidR="007F336A">
        <w:t>передачи</w:t>
      </w:r>
      <w:r>
        <w:t xml:space="preserve"> (выпадающий список с</w:t>
      </w:r>
      <w:r w:rsidR="007F336A" w:rsidRPr="007F336A">
        <w:t xml:space="preserve"> </w:t>
      </w:r>
      <w:r w:rsidR="007F336A">
        <w:t xml:space="preserve">возможными </w:t>
      </w:r>
      <w:r>
        <w:t>значениями МТОМ или Файловое хранилище)</w:t>
      </w:r>
      <w:r w:rsidRPr="000F55E1">
        <w:t>;</w:t>
      </w:r>
    </w:p>
    <w:p w14:paraId="73CC4B6B" w14:textId="77777777" w:rsidR="009505CD" w:rsidRDefault="007F336A" w:rsidP="0054707C">
      <w:pPr>
        <w:numPr>
          <w:ilvl w:val="0"/>
          <w:numId w:val="60"/>
        </w:numPr>
        <w:ind w:left="0" w:firstLine="709"/>
      </w:pPr>
      <w:r>
        <w:lastRenderedPageBreak/>
        <w:t xml:space="preserve">Кнопка скачать вложение (кнопочный элемент </w:t>
      </w:r>
      <w:proofErr w:type="spellStart"/>
      <w:r>
        <w:t>управлени</w:t>
      </w:r>
      <w:proofErr w:type="spellEnd"/>
      <w:r>
        <w:t>, который позволяет скачать файл);</w:t>
      </w:r>
      <w:r w:rsidR="00136803">
        <w:t xml:space="preserve"> </w:t>
      </w:r>
    </w:p>
    <w:p w14:paraId="7F7631BE" w14:textId="77777777" w:rsidR="007F336A" w:rsidRDefault="007F336A" w:rsidP="0054707C">
      <w:pPr>
        <w:numPr>
          <w:ilvl w:val="0"/>
          <w:numId w:val="60"/>
        </w:numPr>
        <w:ind w:left="0" w:firstLine="709"/>
      </w:pPr>
      <w:r>
        <w:t>Кнопка «Удалить» (кнопочный элемент управления, который позволяет удалить файл;</w:t>
      </w:r>
    </w:p>
    <w:p w14:paraId="745F392F" w14:textId="77777777" w:rsidR="007F336A" w:rsidRPr="00CF0A1C" w:rsidRDefault="007F336A" w:rsidP="0054707C">
      <w:pPr>
        <w:numPr>
          <w:ilvl w:val="0"/>
          <w:numId w:val="60"/>
        </w:numPr>
        <w:ind w:left="0" w:firstLine="709"/>
      </w:pPr>
      <w:r>
        <w:t>Кнопка «Добавить вложение».</w:t>
      </w:r>
    </w:p>
    <w:p w14:paraId="0421C753" w14:textId="77777777" w:rsidR="007F336A" w:rsidRDefault="00286FCB" w:rsidP="001B7F3E">
      <w:pPr>
        <w:pStyle w:val="a3"/>
        <w:numPr>
          <w:ilvl w:val="0"/>
          <w:numId w:val="0"/>
        </w:numPr>
        <w:jc w:val="center"/>
      </w:pPr>
      <w:r>
        <w:rPr>
          <w:noProof/>
          <w:shd w:val="clear" w:color="auto" w:fill="FFFFFF"/>
        </w:rPr>
        <w:drawing>
          <wp:inline distT="0" distB="0" distL="0" distR="0" wp14:anchorId="0B71E7CC" wp14:editId="2BD63C93">
            <wp:extent cx="6292215" cy="1621790"/>
            <wp:effectExtent l="0" t="0" r="0" b="0"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86963" w14:textId="7B72EEBD" w:rsidR="007F336A" w:rsidRPr="003869EE" w:rsidRDefault="00F93731" w:rsidP="00F93731">
      <w:pPr>
        <w:pStyle w:val="afffffffffffff0"/>
        <w:rPr>
          <w:shd w:val="clear" w:color="auto" w:fill="FFFFFF"/>
        </w:rPr>
      </w:pPr>
      <w:bookmarkStart w:id="76" w:name="_Ref205403985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13</w:t>
      </w:r>
      <w:r w:rsidR="00692A1F">
        <w:rPr>
          <w:noProof/>
        </w:rPr>
        <w:fldChar w:fldCharType="end"/>
      </w:r>
      <w:bookmarkEnd w:id="76"/>
      <w:r>
        <w:t xml:space="preserve"> </w:t>
      </w:r>
      <w:r w:rsidR="007F336A" w:rsidRPr="003869EE">
        <w:rPr>
          <w:shd w:val="clear" w:color="auto" w:fill="FFFFFF"/>
        </w:rPr>
        <w:t>– Блок «</w:t>
      </w:r>
      <w:r w:rsidR="007F336A" w:rsidRPr="003869EE">
        <w:t>Описание вложений</w:t>
      </w:r>
      <w:r w:rsidR="007F336A" w:rsidRPr="003869EE">
        <w:rPr>
          <w:shd w:val="clear" w:color="auto" w:fill="FFFFFF"/>
        </w:rPr>
        <w:t>»</w:t>
      </w:r>
    </w:p>
    <w:p w14:paraId="551FB136" w14:textId="77777777" w:rsidR="008813F4" w:rsidRPr="007F336A" w:rsidRDefault="008813F4" w:rsidP="008813F4">
      <w:pPr>
        <w:pStyle w:val="a3"/>
        <w:numPr>
          <w:ilvl w:val="0"/>
          <w:numId w:val="0"/>
        </w:numPr>
        <w:rPr>
          <w:lang w:val="ru-RU"/>
        </w:rPr>
      </w:pPr>
    </w:p>
    <w:p w14:paraId="3BDE51F0" w14:textId="033DC44C" w:rsidR="007F336A" w:rsidRDefault="007F336A" w:rsidP="008813F4">
      <w:r>
        <w:t>Карточка «Описание вложений» включает следующие элементы (</w:t>
      </w:r>
      <w:r w:rsidR="006073F9">
        <w:t xml:space="preserve">см. </w:t>
      </w:r>
      <w:r w:rsidR="006073F9">
        <w:fldChar w:fldCharType="begin"/>
      </w:r>
      <w:r w:rsidR="006073F9">
        <w:instrText xml:space="preserve"> REF _Ref205404021 \h </w:instrText>
      </w:r>
      <w:r w:rsidR="006073F9">
        <w:fldChar w:fldCharType="separate"/>
      </w:r>
      <w:r w:rsidR="00FD5D66">
        <w:t xml:space="preserve">Рисунок </w:t>
      </w:r>
      <w:r w:rsidR="00FD5D66">
        <w:rPr>
          <w:noProof/>
        </w:rPr>
        <w:t>14</w:t>
      </w:r>
      <w:r w:rsidR="006073F9">
        <w:fldChar w:fldCharType="end"/>
      </w:r>
      <w:r>
        <w:t>):</w:t>
      </w:r>
    </w:p>
    <w:p w14:paraId="5AFA3E8D" w14:textId="77777777" w:rsidR="007F336A" w:rsidRDefault="00286FCB" w:rsidP="007F336A">
      <w:pPr>
        <w:ind w:firstLine="0"/>
        <w:jc w:val="center"/>
        <w:rPr>
          <w:noProof/>
        </w:rPr>
      </w:pPr>
      <w:r w:rsidRPr="00F86B26">
        <w:rPr>
          <w:noProof/>
        </w:rPr>
        <w:drawing>
          <wp:inline distT="0" distB="0" distL="0" distR="0" wp14:anchorId="54DEA779" wp14:editId="7CCB9F26">
            <wp:extent cx="4343400" cy="1774190"/>
            <wp:effectExtent l="0" t="0" r="0" b="0"/>
            <wp:docPr id="4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E834F" w14:textId="73A03FFE" w:rsidR="007F336A" w:rsidRPr="003869EE" w:rsidRDefault="006073F9" w:rsidP="006073F9">
      <w:pPr>
        <w:pStyle w:val="afffffffffffff0"/>
        <w:rPr>
          <w:shd w:val="clear" w:color="auto" w:fill="FFFFFF"/>
        </w:rPr>
      </w:pPr>
      <w:bookmarkStart w:id="77" w:name="_Ref205404021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14</w:t>
      </w:r>
      <w:r w:rsidR="00692A1F">
        <w:rPr>
          <w:noProof/>
        </w:rPr>
        <w:fldChar w:fldCharType="end"/>
      </w:r>
      <w:bookmarkEnd w:id="77"/>
      <w:r>
        <w:t xml:space="preserve"> </w:t>
      </w:r>
      <w:r w:rsidR="007F336A" w:rsidRPr="003869EE">
        <w:rPr>
          <w:shd w:val="clear" w:color="auto" w:fill="FFFFFF"/>
        </w:rPr>
        <w:t>– Карточка «Описание вложений» при добавлении файла</w:t>
      </w:r>
    </w:p>
    <w:p w14:paraId="7240509A" w14:textId="77777777" w:rsidR="008813F4" w:rsidRPr="00D4158D" w:rsidRDefault="00C30AED" w:rsidP="008813F4">
      <w:r>
        <w:t>Н</w:t>
      </w:r>
      <w:r w:rsidR="008813F4">
        <w:t>еобходимо указать «Тип передачи вложения» (МТОМ или Файловое хранилище), выбрать нужное вложение из ранее загруженных в карточке «Создания нового сообщения»</w:t>
      </w:r>
      <w:r w:rsidR="009F314F">
        <w:t xml:space="preserve"> </w:t>
      </w:r>
      <w:r w:rsidR="008813F4">
        <w:t>и нажать «Сохранить»</w:t>
      </w:r>
      <w:r w:rsidR="00D4158D" w:rsidRPr="00D4158D">
        <w:t>.</w:t>
      </w:r>
    </w:p>
    <w:p w14:paraId="28611B28" w14:textId="77777777" w:rsidR="008813F4" w:rsidRDefault="008813F4" w:rsidP="008813F4">
      <w:r>
        <w:t>Описание вложени</w:t>
      </w:r>
      <w:r w:rsidR="00AE3A82">
        <w:t>й</w:t>
      </w:r>
      <w:r>
        <w:t xml:space="preserve"> добавлено в тело сообщения</w:t>
      </w:r>
      <w:r w:rsidR="00D4158D" w:rsidRPr="00D4158D">
        <w:t>.</w:t>
      </w:r>
    </w:p>
    <w:p w14:paraId="305BA712" w14:textId="77777777" w:rsidR="00673732" w:rsidRPr="003869EE" w:rsidRDefault="00673732" w:rsidP="00673732">
      <w:pPr>
        <w:pStyle w:val="Head3"/>
        <w:rPr>
          <w:sz w:val="24"/>
          <w:szCs w:val="24"/>
        </w:rPr>
      </w:pPr>
      <w:bookmarkStart w:id="78" w:name="_Toc176274571"/>
      <w:bookmarkStart w:id="79" w:name="_Toc224572516"/>
      <w:bookmarkStart w:id="80" w:name="_Toc503365141"/>
      <w:r w:rsidRPr="003869EE">
        <w:rPr>
          <w:sz w:val="24"/>
          <w:szCs w:val="24"/>
        </w:rPr>
        <w:t>Сообщения, содержащие реестр</w:t>
      </w:r>
      <w:bookmarkEnd w:id="78"/>
      <w:bookmarkEnd w:id="79"/>
    </w:p>
    <w:p w14:paraId="472539B3" w14:textId="5B8B70AB" w:rsidR="00673732" w:rsidRDefault="008A5C1D" w:rsidP="00673732">
      <w:pPr>
        <w:pStyle w:val="PlainText"/>
      </w:pPr>
      <w:r>
        <w:t>В случае, если сообщение</w:t>
      </w:r>
      <w:r w:rsidR="000B3F9A">
        <w:t xml:space="preserve"> содержит реестр, форма отправки запроса будет включ</w:t>
      </w:r>
      <w:r w:rsidR="00CF0A16">
        <w:t>а</w:t>
      </w:r>
      <w:r w:rsidR="000B3F9A">
        <w:t>ть эле</w:t>
      </w:r>
      <w:r>
        <w:t xml:space="preserve">менты, представленные </w:t>
      </w:r>
      <w:r w:rsidR="006073F9">
        <w:t xml:space="preserve">ниже </w:t>
      </w:r>
      <w:r w:rsidR="0015324D">
        <w:t xml:space="preserve">(см. </w:t>
      </w:r>
      <w:r w:rsidR="0015324D">
        <w:fldChar w:fldCharType="begin"/>
      </w:r>
      <w:r w:rsidR="0015324D">
        <w:instrText xml:space="preserve"> REF _Ref205404205 \h </w:instrText>
      </w:r>
      <w:r w:rsidR="0015324D">
        <w:fldChar w:fldCharType="separate"/>
      </w:r>
      <w:r w:rsidR="00FD5D66">
        <w:t xml:space="preserve">Рисунок </w:t>
      </w:r>
      <w:r w:rsidR="00FD5D66">
        <w:rPr>
          <w:noProof/>
        </w:rPr>
        <w:t>15</w:t>
      </w:r>
      <w:r w:rsidR="0015324D">
        <w:fldChar w:fldCharType="end"/>
      </w:r>
      <w:r w:rsidR="0015324D">
        <w:t>)</w:t>
      </w:r>
    </w:p>
    <w:p w14:paraId="7A2371E6" w14:textId="77777777" w:rsidR="00673732" w:rsidRPr="000F55E1" w:rsidRDefault="00286FCB" w:rsidP="001B7F3E">
      <w:pPr>
        <w:pStyle w:val="PlainText"/>
        <w:keepNext/>
        <w:ind w:firstLine="0"/>
        <w:jc w:val="center"/>
        <w:rPr>
          <w:lang w:val="en-US"/>
        </w:rPr>
      </w:pPr>
      <w:r w:rsidRPr="00D770BF">
        <w:rPr>
          <w:noProof/>
        </w:rPr>
        <w:lastRenderedPageBreak/>
        <w:drawing>
          <wp:inline distT="0" distB="0" distL="0" distR="0" wp14:anchorId="2AA57EF9" wp14:editId="2A04EE33">
            <wp:extent cx="5932805" cy="1937385"/>
            <wp:effectExtent l="0" t="0" r="0" b="0"/>
            <wp:docPr id="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577A5" w14:textId="5433E45F" w:rsidR="00673732" w:rsidRPr="003869EE" w:rsidRDefault="0015324D" w:rsidP="0015324D">
      <w:pPr>
        <w:pStyle w:val="afffffffffffff0"/>
        <w:rPr>
          <w:shd w:val="clear" w:color="auto" w:fill="FFFFFF"/>
        </w:rPr>
      </w:pPr>
      <w:bookmarkStart w:id="81" w:name="_Ref205404205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15</w:t>
      </w:r>
      <w:r w:rsidR="00692A1F">
        <w:rPr>
          <w:noProof/>
        </w:rPr>
        <w:fldChar w:fldCharType="end"/>
      </w:r>
      <w:bookmarkEnd w:id="81"/>
      <w:r>
        <w:t xml:space="preserve"> </w:t>
      </w:r>
      <w:r w:rsidR="00673732" w:rsidRPr="003869EE">
        <w:rPr>
          <w:shd w:val="clear" w:color="auto" w:fill="FFFFFF"/>
        </w:rPr>
        <w:t>- Продолжение формы создания исходящего сообщения</w:t>
      </w:r>
      <w:r w:rsidR="006A52C5" w:rsidRPr="003869EE">
        <w:rPr>
          <w:shd w:val="clear" w:color="auto" w:fill="FFFFFF"/>
        </w:rPr>
        <w:t>,</w:t>
      </w:r>
      <w:r w:rsidR="00673732" w:rsidRPr="003869EE">
        <w:rPr>
          <w:shd w:val="clear" w:color="auto" w:fill="FFFFFF"/>
        </w:rPr>
        <w:t xml:space="preserve"> содержащее реестр</w:t>
      </w:r>
    </w:p>
    <w:p w14:paraId="645BCEC7" w14:textId="77777777" w:rsidR="00673732" w:rsidRDefault="00673732" w:rsidP="001B7F3E">
      <w:pPr>
        <w:spacing w:before="240" w:after="120"/>
      </w:pPr>
      <w:r>
        <w:t>Форма отправки запроса включает следующие элементы:</w:t>
      </w:r>
    </w:p>
    <w:p w14:paraId="3118A054" w14:textId="77777777" w:rsidR="00673732" w:rsidRPr="00CA5ECD" w:rsidRDefault="00673732" w:rsidP="001B7F3E">
      <w:pPr>
        <w:pStyle w:val="a3"/>
      </w:pPr>
      <w:r>
        <w:rPr>
          <w:lang w:val="ru-RU"/>
        </w:rPr>
        <w:t>Блок данных «Запрос»;</w:t>
      </w:r>
    </w:p>
    <w:p w14:paraId="18CB8FE8" w14:textId="4AD9B754" w:rsidR="001B7F3E" w:rsidRPr="001B7F3E" w:rsidRDefault="00673732" w:rsidP="001B7F3E">
      <w:pPr>
        <w:pStyle w:val="a3"/>
      </w:pPr>
      <w:r>
        <w:rPr>
          <w:lang w:val="ru-RU"/>
        </w:rPr>
        <w:t>Кнопка «</w:t>
      </w:r>
      <w:r w:rsidR="00A7657D">
        <w:rPr>
          <w:lang w:val="ru-RU"/>
        </w:rPr>
        <w:t>Добавить</w:t>
      </w:r>
      <w:r w:rsidR="00D57AC1">
        <w:rPr>
          <w:lang w:val="ru-RU"/>
        </w:rPr>
        <w:t xml:space="preserve"> запись</w:t>
      </w:r>
      <w:r>
        <w:rPr>
          <w:lang w:val="ru-RU"/>
        </w:rPr>
        <w:t>»</w:t>
      </w:r>
      <w:r w:rsidR="00D15966">
        <w:rPr>
          <w:lang w:val="ru-RU"/>
        </w:rPr>
        <w:t xml:space="preserve"> в</w:t>
      </w:r>
      <w:r>
        <w:rPr>
          <w:lang w:val="ru-RU"/>
        </w:rPr>
        <w:t xml:space="preserve"> блоке данных</w:t>
      </w:r>
      <w:r w:rsidR="00A7657D">
        <w:rPr>
          <w:lang w:val="ru-RU"/>
        </w:rPr>
        <w:t xml:space="preserve"> запроса</w:t>
      </w:r>
      <w:r>
        <w:rPr>
          <w:lang w:val="ru-RU"/>
        </w:rPr>
        <w:t xml:space="preserve"> (инициирует открытие </w:t>
      </w:r>
      <w:r w:rsidRPr="00CA5ECD">
        <w:rPr>
          <w:lang w:val="ru-RU"/>
        </w:rPr>
        <w:t xml:space="preserve">формы </w:t>
      </w:r>
      <w:r w:rsidR="00A7657D">
        <w:rPr>
          <w:lang w:val="ru-RU"/>
        </w:rPr>
        <w:t>Реестровой записи №</w:t>
      </w:r>
      <w:r w:rsidR="007F336A">
        <w:rPr>
          <w:lang w:val="ru-RU"/>
        </w:rPr>
        <w:t xml:space="preserve"> </w:t>
      </w:r>
      <w:r w:rsidR="00A7657D">
        <w:rPr>
          <w:lang w:val="en-US"/>
        </w:rPr>
        <w:t>n</w:t>
      </w:r>
      <w:r>
        <w:rPr>
          <w:lang w:val="ru-RU"/>
        </w:rPr>
        <w:t xml:space="preserve"> (</w:t>
      </w:r>
      <w:r w:rsidR="00AF33BB">
        <w:rPr>
          <w:lang w:val="ru-RU"/>
        </w:rPr>
        <w:t xml:space="preserve">см. </w:t>
      </w:r>
      <w:r w:rsidR="00AF33BB">
        <w:rPr>
          <w:lang w:val="ru-RU"/>
        </w:rPr>
        <w:fldChar w:fldCharType="begin"/>
      </w:r>
      <w:r w:rsidR="00AF33BB">
        <w:rPr>
          <w:lang w:val="ru-RU"/>
        </w:rPr>
        <w:instrText xml:space="preserve"> REF _Ref205404258 \h </w:instrText>
      </w:r>
      <w:r w:rsidR="00AF33BB">
        <w:rPr>
          <w:lang w:val="ru-RU"/>
        </w:rPr>
      </w:r>
      <w:r w:rsidR="00AF33BB">
        <w:rPr>
          <w:lang w:val="ru-RU"/>
        </w:rPr>
        <w:fldChar w:fldCharType="separate"/>
      </w:r>
      <w:r w:rsidR="00FD5D66" w:rsidRPr="00AF33BB">
        <w:t xml:space="preserve">Рисунок </w:t>
      </w:r>
      <w:r w:rsidR="00FD5D66">
        <w:rPr>
          <w:noProof/>
        </w:rPr>
        <w:t>16</w:t>
      </w:r>
      <w:r w:rsidR="00AF33BB">
        <w:rPr>
          <w:lang w:val="ru-RU"/>
        </w:rPr>
        <w:fldChar w:fldCharType="end"/>
      </w:r>
      <w:r>
        <w:rPr>
          <w:lang w:val="ru-RU"/>
        </w:rPr>
        <w:t>). Примен</w:t>
      </w:r>
      <w:r w:rsidR="00AC7AC2">
        <w:rPr>
          <w:lang w:val="ru-RU"/>
        </w:rPr>
        <w:t>е</w:t>
      </w:r>
      <w:r>
        <w:rPr>
          <w:lang w:val="ru-RU"/>
        </w:rPr>
        <w:t xml:space="preserve">нные правила к форме зависят от выбранного </w:t>
      </w:r>
      <w:r w:rsidR="008B35B0">
        <w:rPr>
          <w:lang w:val="ru-RU"/>
        </w:rPr>
        <w:t>НФ</w:t>
      </w:r>
      <w:r>
        <w:rPr>
          <w:lang w:val="ru-RU"/>
        </w:rPr>
        <w:t>. НФ устанавливается в карточке вида сведения. Функция выбора НФ доступа только для пользователя</w:t>
      </w:r>
      <w:r w:rsidR="008B35B0">
        <w:rPr>
          <w:lang w:val="ru-RU"/>
        </w:rPr>
        <w:t xml:space="preserve"> с ролью администратор адаптера)</w:t>
      </w:r>
      <w:r w:rsidR="00D57AC1">
        <w:rPr>
          <w:lang w:val="ru-RU"/>
        </w:rPr>
        <w:t>.</w:t>
      </w:r>
      <w:r w:rsidR="00D57AC1">
        <w:rPr>
          <w:noProof/>
        </w:rPr>
        <w:t xml:space="preserve"> </w:t>
      </w:r>
    </w:p>
    <w:p w14:paraId="545C8581" w14:textId="77777777" w:rsidR="008B35B0" w:rsidRDefault="00286FCB" w:rsidP="003869EE">
      <w:pPr>
        <w:pStyle w:val="a3"/>
        <w:numPr>
          <w:ilvl w:val="0"/>
          <w:numId w:val="0"/>
        </w:numPr>
      </w:pPr>
      <w:r w:rsidRPr="00D770BF">
        <w:rPr>
          <w:noProof/>
        </w:rPr>
        <w:drawing>
          <wp:inline distT="0" distB="0" distL="0" distR="0" wp14:anchorId="1A32E8E8" wp14:editId="2E1DBF9C">
            <wp:extent cx="5943600" cy="4201795"/>
            <wp:effectExtent l="0" t="0" r="0" b="0"/>
            <wp:docPr id="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A97FA" w14:textId="1EEAB2E3" w:rsidR="008B35B0" w:rsidRPr="00AF33BB" w:rsidRDefault="00AF33BB" w:rsidP="00AF33BB">
      <w:pPr>
        <w:pStyle w:val="afffffffffffff0"/>
        <w:rPr>
          <w:shd w:val="clear" w:color="auto" w:fill="FFFFFF"/>
        </w:rPr>
      </w:pPr>
      <w:bookmarkStart w:id="82" w:name="_Ref205404258"/>
      <w:r w:rsidRPr="00AF33BB"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16</w:t>
      </w:r>
      <w:r w:rsidR="00692A1F">
        <w:rPr>
          <w:noProof/>
        </w:rPr>
        <w:fldChar w:fldCharType="end"/>
      </w:r>
      <w:bookmarkEnd w:id="82"/>
      <w:r w:rsidRPr="00AF33BB">
        <w:t xml:space="preserve"> </w:t>
      </w:r>
      <w:r w:rsidR="008B35B0" w:rsidRPr="00AF33BB">
        <w:rPr>
          <w:shd w:val="clear" w:color="auto" w:fill="FFFFFF"/>
        </w:rPr>
        <w:t xml:space="preserve">– Реестровая запись </w:t>
      </w:r>
    </w:p>
    <w:p w14:paraId="0625442A" w14:textId="11344548" w:rsidR="00F120B8" w:rsidRDefault="00F120B8" w:rsidP="00D4158D">
      <w:pPr>
        <w:spacing w:before="240"/>
      </w:pPr>
      <w:r>
        <w:lastRenderedPageBreak/>
        <w:t>Если вид сведений поддерживает динамическую маршрутизацию</w:t>
      </w:r>
      <w:r w:rsidR="000B3F9A">
        <w:t>,</w:t>
      </w:r>
      <w:r>
        <w:t xml:space="preserve"> то в поле «</w:t>
      </w:r>
      <w:r w:rsidR="00FA628D">
        <w:t>Ад</w:t>
      </w:r>
      <w:r>
        <w:t>рес</w:t>
      </w:r>
      <w:r w:rsidR="00FA628D">
        <w:t>а</w:t>
      </w:r>
      <w:r>
        <w:t>» формы сообщения доступна возможность указать несколько мнемоник</w:t>
      </w:r>
      <w:r w:rsidR="000B3F9A">
        <w:t xml:space="preserve"> Информационных систем и мнемоник Узлов ИС</w:t>
      </w:r>
      <w:r>
        <w:t xml:space="preserve"> получателей. Мнемоники указываются через разделитель «;» (</w:t>
      </w:r>
      <w:r w:rsidR="00AF33BB">
        <w:t xml:space="preserve">см. </w:t>
      </w:r>
      <w:r w:rsidR="00AF33BB">
        <w:fldChar w:fldCharType="begin"/>
      </w:r>
      <w:r w:rsidR="00AF33BB">
        <w:instrText xml:space="preserve"> REF _Ref205404303 \h </w:instrText>
      </w:r>
      <w:r w:rsidR="00AF33BB">
        <w:fldChar w:fldCharType="separate"/>
      </w:r>
      <w:r w:rsidR="00FD5D66">
        <w:t xml:space="preserve">Рисунок </w:t>
      </w:r>
      <w:r w:rsidR="00FD5D66">
        <w:rPr>
          <w:noProof/>
        </w:rPr>
        <w:t>17</w:t>
      </w:r>
      <w:r w:rsidR="00AF33BB">
        <w:fldChar w:fldCharType="end"/>
      </w:r>
      <w:r>
        <w:t>)</w:t>
      </w:r>
    </w:p>
    <w:p w14:paraId="5EB4B9ED" w14:textId="77777777" w:rsidR="00F120B8" w:rsidRDefault="00286FCB" w:rsidP="001B7F3E">
      <w:pPr>
        <w:keepNext/>
        <w:ind w:firstLine="0"/>
        <w:jc w:val="center"/>
      </w:pPr>
      <w:r w:rsidRPr="00D770BF">
        <w:rPr>
          <w:noProof/>
        </w:rPr>
        <w:drawing>
          <wp:inline distT="0" distB="0" distL="0" distR="0" wp14:anchorId="464C8768" wp14:editId="00F3826B">
            <wp:extent cx="5943600" cy="914400"/>
            <wp:effectExtent l="0" t="0" r="0" b="0"/>
            <wp:docPr id="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D9B8D" w14:textId="7EA0CBD7" w:rsidR="00F120B8" w:rsidRPr="003869EE" w:rsidRDefault="00AF33BB" w:rsidP="00AF33BB">
      <w:pPr>
        <w:pStyle w:val="afffffffffffff0"/>
      </w:pPr>
      <w:bookmarkStart w:id="83" w:name="_Ref205404303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17</w:t>
      </w:r>
      <w:r w:rsidR="00692A1F">
        <w:rPr>
          <w:noProof/>
        </w:rPr>
        <w:fldChar w:fldCharType="end"/>
      </w:r>
      <w:bookmarkEnd w:id="83"/>
      <w:r>
        <w:t xml:space="preserve"> </w:t>
      </w:r>
      <w:r w:rsidR="00FA628D" w:rsidRPr="003869EE">
        <w:t>–</w:t>
      </w:r>
      <w:r w:rsidR="00F120B8" w:rsidRPr="003869EE">
        <w:t xml:space="preserve"> </w:t>
      </w:r>
      <w:r w:rsidR="00FA628D" w:rsidRPr="003869EE">
        <w:t xml:space="preserve">Ввод нескольких адресов </w:t>
      </w:r>
      <w:r w:rsidR="00B25B1B" w:rsidRPr="003869EE">
        <w:t>получателей</w:t>
      </w:r>
    </w:p>
    <w:p w14:paraId="7A5563FC" w14:textId="5419D58A" w:rsidR="008B35B0" w:rsidRDefault="00D15966" w:rsidP="00D4158D">
      <w:pPr>
        <w:spacing w:before="240"/>
      </w:pPr>
      <w:r>
        <w:t xml:space="preserve">После сохранения изменений и закрытия формы реестровой записи, она отображается на форме подготовки отправки сообщения </w:t>
      </w:r>
      <w:r w:rsidR="00975EBB">
        <w:t>(</w:t>
      </w:r>
      <w:r w:rsidR="00AF33BB">
        <w:t xml:space="preserve">см. </w:t>
      </w:r>
      <w:r w:rsidR="001D1AA7">
        <w:fldChar w:fldCharType="begin"/>
      </w:r>
      <w:r w:rsidR="001D1AA7">
        <w:instrText xml:space="preserve"> REF _Ref205405063 \h </w:instrText>
      </w:r>
      <w:r w:rsidR="001D1AA7">
        <w:fldChar w:fldCharType="separate"/>
      </w:r>
      <w:r w:rsidR="00FD5D66">
        <w:t xml:space="preserve">Рисунок </w:t>
      </w:r>
      <w:r w:rsidR="00FD5D66">
        <w:rPr>
          <w:noProof/>
        </w:rPr>
        <w:t>18</w:t>
      </w:r>
      <w:r w:rsidR="001D1AA7">
        <w:fldChar w:fldCharType="end"/>
      </w:r>
      <w:r w:rsidR="00975EBB">
        <w:t>)</w:t>
      </w:r>
    </w:p>
    <w:p w14:paraId="38E9ACBD" w14:textId="77777777" w:rsidR="00975EBB" w:rsidRDefault="00286FCB" w:rsidP="001B7F3E">
      <w:pPr>
        <w:pStyle w:val="a3"/>
        <w:keepNext/>
        <w:numPr>
          <w:ilvl w:val="0"/>
          <w:numId w:val="0"/>
        </w:numPr>
        <w:jc w:val="center"/>
      </w:pPr>
      <w:r w:rsidRPr="00D770BF">
        <w:rPr>
          <w:noProof/>
        </w:rPr>
        <w:drawing>
          <wp:inline distT="0" distB="0" distL="0" distR="0" wp14:anchorId="18DEE9FD" wp14:editId="3AC33B58">
            <wp:extent cx="5932805" cy="1763395"/>
            <wp:effectExtent l="0" t="0" r="0" b="0"/>
            <wp:docPr id="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4A19A" w14:textId="66416ECE" w:rsidR="00975EBB" w:rsidRDefault="00AF33BB" w:rsidP="00AF33BB">
      <w:pPr>
        <w:pStyle w:val="afffffffffffff0"/>
      </w:pPr>
      <w:bookmarkStart w:id="84" w:name="_Ref205405063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18</w:t>
      </w:r>
      <w:r w:rsidR="00692A1F">
        <w:rPr>
          <w:noProof/>
        </w:rPr>
        <w:fldChar w:fldCharType="end"/>
      </w:r>
      <w:bookmarkEnd w:id="84"/>
      <w:r>
        <w:t xml:space="preserve"> </w:t>
      </w:r>
      <w:r w:rsidR="00975EBB" w:rsidRPr="003869EE">
        <w:t xml:space="preserve">– Отображение </w:t>
      </w:r>
      <w:r w:rsidR="00B25B1B" w:rsidRPr="003869EE">
        <w:t>реестровых</w:t>
      </w:r>
      <w:r w:rsidR="00F120B8" w:rsidRPr="003869EE">
        <w:t xml:space="preserve"> записей</w:t>
      </w:r>
      <w:r w:rsidR="00975EBB" w:rsidRPr="003869EE">
        <w:t xml:space="preserve"> </w:t>
      </w:r>
    </w:p>
    <w:p w14:paraId="1C089413" w14:textId="77777777" w:rsidR="00FD5D66" w:rsidRDefault="00FD5D66" w:rsidP="00AF33BB">
      <w:pPr>
        <w:pStyle w:val="afffffffffffff0"/>
      </w:pPr>
    </w:p>
    <w:p w14:paraId="10254B96" w14:textId="77777777" w:rsidR="00FD5D66" w:rsidRPr="00F97DD0" w:rsidRDefault="00FD5D66" w:rsidP="00FD5D66">
      <w:pPr>
        <w:pStyle w:val="Head3"/>
        <w:spacing w:line="276" w:lineRule="auto"/>
        <w:rPr>
          <w:sz w:val="24"/>
          <w:szCs w:val="24"/>
        </w:rPr>
      </w:pPr>
      <w:bookmarkStart w:id="85" w:name="_Toc215848417"/>
      <w:bookmarkStart w:id="86" w:name="_Toc215849449"/>
      <w:bookmarkStart w:id="87" w:name="_Toc224572517"/>
      <w:r w:rsidRPr="00F97DD0">
        <w:rPr>
          <w:sz w:val="24"/>
          <w:szCs w:val="24"/>
        </w:rPr>
        <w:t>Изменение исходящего сообщения</w:t>
      </w:r>
      <w:bookmarkEnd w:id="85"/>
      <w:bookmarkEnd w:id="86"/>
      <w:bookmarkEnd w:id="87"/>
    </w:p>
    <w:p w14:paraId="01D17331" w14:textId="77777777" w:rsidR="00FD5D66" w:rsidRPr="00F97DD0" w:rsidRDefault="00FD5D66" w:rsidP="00FD5D66">
      <w:pPr>
        <w:spacing w:line="276" w:lineRule="auto"/>
      </w:pPr>
      <w:r w:rsidRPr="00F97DD0">
        <w:t>На Рисунке 1</w:t>
      </w:r>
      <w:r>
        <w:t>6</w:t>
      </w:r>
      <w:r w:rsidRPr="00F97DD0">
        <w:t xml:space="preserve"> приведен интерфейс </w:t>
      </w:r>
      <w:r w:rsidRPr="00F97DD0">
        <w:rPr>
          <w:bCs/>
        </w:rPr>
        <w:t>изменения исходящего сообщения</w:t>
      </w:r>
      <w:r w:rsidRPr="00F97DD0">
        <w:t xml:space="preserve">. Форма </w:t>
      </w:r>
      <w:r w:rsidRPr="00F97DD0">
        <w:rPr>
          <w:bCs/>
        </w:rPr>
        <w:t>изменения исходящего сообщения</w:t>
      </w:r>
      <w:r w:rsidRPr="00F97DD0">
        <w:t xml:space="preserve"> включает следующие элементы:</w:t>
      </w:r>
    </w:p>
    <w:p w14:paraId="5B3CCD08" w14:textId="77777777" w:rsidR="00FD5D66" w:rsidRPr="00F97DD0" w:rsidRDefault="00FD5D66" w:rsidP="00FD5D66">
      <w:pPr>
        <w:pStyle w:val="a3"/>
        <w:spacing w:line="276" w:lineRule="auto"/>
        <w:rPr>
          <w:lang w:val="ru-RU"/>
        </w:rPr>
      </w:pPr>
      <w:r w:rsidRPr="00F97DD0">
        <w:rPr>
          <w:lang w:val="ru-RU"/>
        </w:rPr>
        <w:t>вид сведений;</w:t>
      </w:r>
    </w:p>
    <w:p w14:paraId="46928885" w14:textId="77777777" w:rsidR="00FD5D66" w:rsidRPr="00F97DD0" w:rsidRDefault="00FD5D66" w:rsidP="00FD5D66">
      <w:pPr>
        <w:pStyle w:val="a3"/>
        <w:spacing w:line="276" w:lineRule="auto"/>
        <w:rPr>
          <w:lang w:val="ru-RU"/>
        </w:rPr>
      </w:pPr>
      <w:r w:rsidRPr="00F97DD0">
        <w:rPr>
          <w:lang w:val="ru-RU"/>
        </w:rPr>
        <w:t>тип взаимодействия;</w:t>
      </w:r>
    </w:p>
    <w:p w14:paraId="7E8C3446" w14:textId="77777777" w:rsidR="00FD5D66" w:rsidRPr="00F97DD0" w:rsidRDefault="00FD5D66" w:rsidP="00FD5D66">
      <w:pPr>
        <w:pStyle w:val="a3"/>
        <w:spacing w:line="276" w:lineRule="auto"/>
        <w:rPr>
          <w:lang w:val="ru-RU"/>
        </w:rPr>
      </w:pPr>
      <w:r w:rsidRPr="00F97DD0">
        <w:rPr>
          <w:lang w:val="ru-RU"/>
        </w:rPr>
        <w:t>блок «Запрос»;</w:t>
      </w:r>
    </w:p>
    <w:p w14:paraId="63BE5917" w14:textId="77777777" w:rsidR="00FD5D66" w:rsidRPr="00F97DD0" w:rsidRDefault="00FD5D66" w:rsidP="00FD5D66">
      <w:pPr>
        <w:pStyle w:val="a3"/>
        <w:spacing w:line="276" w:lineRule="auto"/>
        <w:rPr>
          <w:lang w:val="ru-RU"/>
        </w:rPr>
      </w:pPr>
      <w:r w:rsidRPr="00F97DD0">
        <w:rPr>
          <w:lang w:val="ru-RU"/>
        </w:rPr>
        <w:t>дата создания сообщения;</w:t>
      </w:r>
    </w:p>
    <w:p w14:paraId="186CA458" w14:textId="77777777" w:rsidR="00FD5D66" w:rsidRPr="00F97DD0" w:rsidRDefault="00FD5D66" w:rsidP="00FD5D66">
      <w:pPr>
        <w:pStyle w:val="a3"/>
        <w:spacing w:line="276" w:lineRule="auto"/>
        <w:rPr>
          <w:lang w:val="ru-RU"/>
        </w:rPr>
      </w:pPr>
      <w:r w:rsidRPr="00F97DD0">
        <w:rPr>
          <w:lang w:val="ru-RU"/>
        </w:rPr>
        <w:t>кнопка «Изменить».</w:t>
      </w:r>
    </w:p>
    <w:p w14:paraId="1AE98768" w14:textId="77777777" w:rsidR="00FD5D66" w:rsidRPr="00F97DD0" w:rsidRDefault="00FD5D66" w:rsidP="00FD5D66">
      <w:pPr>
        <w:pStyle w:val="a3"/>
        <w:numPr>
          <w:ilvl w:val="0"/>
          <w:numId w:val="0"/>
        </w:numPr>
        <w:spacing w:line="276" w:lineRule="auto"/>
        <w:ind w:left="709"/>
        <w:rPr>
          <w:lang w:val="ru-RU"/>
        </w:rPr>
      </w:pPr>
      <w:r w:rsidRPr="00F97DD0">
        <w:rPr>
          <w:lang w:val="ru-RU"/>
        </w:rPr>
        <w:t xml:space="preserve">Редактирование исходящего сообщения доступно только в статусе «Черновик». </w:t>
      </w:r>
    </w:p>
    <w:p w14:paraId="0BFC668B" w14:textId="77777777" w:rsidR="00FD5D66" w:rsidRPr="00F97DD0" w:rsidRDefault="00286FCB" w:rsidP="00FD5D66">
      <w:pPr>
        <w:spacing w:line="276" w:lineRule="auto"/>
      </w:pPr>
      <w:r w:rsidRPr="0007620F">
        <w:rPr>
          <w:noProof/>
        </w:rPr>
        <w:lastRenderedPageBreak/>
        <w:drawing>
          <wp:inline distT="0" distB="0" distL="0" distR="0" wp14:anchorId="6EC8794B" wp14:editId="1BE21DFF">
            <wp:extent cx="5932805" cy="2035810"/>
            <wp:effectExtent l="0" t="0" r="0" b="0"/>
            <wp:docPr id="4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69A17" w14:textId="77777777" w:rsidR="00FD5D66" w:rsidRPr="00F97DD0" w:rsidRDefault="00FD5D66" w:rsidP="00FD5D66">
      <w:pPr>
        <w:pStyle w:val="afffff0"/>
        <w:jc w:val="center"/>
      </w:pPr>
      <w:r>
        <w:t xml:space="preserve">Рисунок </w:t>
      </w:r>
      <w:r w:rsidR="00390DE7">
        <w:fldChar w:fldCharType="begin"/>
      </w:r>
      <w:r w:rsidR="00390DE7">
        <w:instrText xml:space="preserve"> SEQ Рисунок \* ARABIC </w:instrText>
      </w:r>
      <w:r w:rsidR="00390DE7">
        <w:fldChar w:fldCharType="separate"/>
      </w:r>
      <w:r>
        <w:rPr>
          <w:noProof/>
        </w:rPr>
        <w:t>19</w:t>
      </w:r>
      <w:r w:rsidR="00390DE7">
        <w:rPr>
          <w:noProof/>
        </w:rPr>
        <w:fldChar w:fldCharType="end"/>
      </w:r>
      <w:r>
        <w:rPr>
          <w:noProof/>
          <w:lang w:val="ru-RU"/>
        </w:rPr>
        <w:t xml:space="preserve"> – </w:t>
      </w:r>
      <w:r w:rsidRPr="00123F2F">
        <w:rPr>
          <w:noProof/>
          <w:lang w:val="ru-RU"/>
        </w:rPr>
        <w:t>Интерфейс</w:t>
      </w:r>
      <w:r>
        <w:rPr>
          <w:noProof/>
          <w:lang w:val="ru-RU"/>
        </w:rPr>
        <w:t xml:space="preserve"> </w:t>
      </w:r>
      <w:r w:rsidRPr="00123F2F">
        <w:rPr>
          <w:noProof/>
          <w:lang w:val="ru-RU"/>
        </w:rPr>
        <w:t>изменения исходящего сообщения</w:t>
      </w:r>
    </w:p>
    <w:p w14:paraId="4B825C04" w14:textId="77777777" w:rsidR="00FD5D66" w:rsidRPr="003869EE" w:rsidRDefault="00FD5D66" w:rsidP="00AF33BB">
      <w:pPr>
        <w:pStyle w:val="afffffffffffff0"/>
      </w:pPr>
    </w:p>
    <w:p w14:paraId="6310E270" w14:textId="77777777" w:rsidR="00661398" w:rsidRPr="003869EE" w:rsidRDefault="00661398" w:rsidP="00661398">
      <w:pPr>
        <w:pStyle w:val="Head3"/>
        <w:rPr>
          <w:sz w:val="24"/>
          <w:szCs w:val="24"/>
        </w:rPr>
      </w:pPr>
      <w:bookmarkStart w:id="88" w:name="_Toc176274572"/>
      <w:bookmarkStart w:id="89" w:name="_Toc224572518"/>
      <w:r w:rsidRPr="003869EE">
        <w:rPr>
          <w:sz w:val="24"/>
          <w:szCs w:val="24"/>
        </w:rPr>
        <w:t>Получение ответа на запрос</w:t>
      </w:r>
      <w:bookmarkEnd w:id="88"/>
      <w:bookmarkEnd w:id="89"/>
    </w:p>
    <w:p w14:paraId="19CBCC7D" w14:textId="7706899E" w:rsidR="00661398" w:rsidRPr="00876312" w:rsidRDefault="00876312" w:rsidP="00B805BF">
      <w:pPr>
        <w:pStyle w:val="PlainText"/>
        <w:ind w:firstLine="709"/>
      </w:pPr>
      <w:r>
        <w:t>Для просмотра ответа необходимо открыть карточку исходящего запроса</w:t>
      </w:r>
      <w:r w:rsidR="00717D0C">
        <w:t>,</w:t>
      </w:r>
      <w:r>
        <w:t xml:space="preserve"> в которой </w:t>
      </w:r>
      <w:proofErr w:type="spellStart"/>
      <w:r>
        <w:t>отображатся</w:t>
      </w:r>
      <w:proofErr w:type="spellEnd"/>
      <w:r>
        <w:t xml:space="preserve"> блок «Ответ», </w:t>
      </w:r>
      <w:r w:rsidR="003E695C">
        <w:t>привед</w:t>
      </w:r>
      <w:r w:rsidR="00AC7AC2">
        <w:t>е</w:t>
      </w:r>
      <w:r w:rsidR="003E695C">
        <w:t>нный</w:t>
      </w:r>
      <w:r>
        <w:t xml:space="preserve"> </w:t>
      </w:r>
      <w:r w:rsidR="00AF33BB">
        <w:t xml:space="preserve">ниже (см. </w:t>
      </w:r>
      <w:r w:rsidR="00AF33BB">
        <w:fldChar w:fldCharType="begin"/>
      </w:r>
      <w:r w:rsidR="00AF33BB">
        <w:instrText xml:space="preserve"> REF _Ref205404372 \h </w:instrText>
      </w:r>
      <w:r w:rsidR="00AF33BB">
        <w:fldChar w:fldCharType="separate"/>
      </w:r>
      <w:r w:rsidR="00FD5D66">
        <w:t xml:space="preserve">Рисунок </w:t>
      </w:r>
      <w:r w:rsidR="00FD5D66">
        <w:rPr>
          <w:noProof/>
        </w:rPr>
        <w:t>20</w:t>
      </w:r>
      <w:r w:rsidR="00AF33BB">
        <w:fldChar w:fldCharType="end"/>
      </w:r>
      <w:r w:rsidR="00AF33BB">
        <w:t>)</w:t>
      </w:r>
      <w:r w:rsidR="00C273EE">
        <w:t>.</w:t>
      </w:r>
    </w:p>
    <w:p w14:paraId="3A709D2B" w14:textId="77777777" w:rsidR="00247685" w:rsidRDefault="00286FCB" w:rsidP="001B7F3E">
      <w:pPr>
        <w:pStyle w:val="PlainText"/>
        <w:keepNext/>
        <w:ind w:firstLine="0"/>
        <w:jc w:val="center"/>
      </w:pPr>
      <w:r w:rsidRPr="00D770BF">
        <w:rPr>
          <w:noProof/>
        </w:rPr>
        <w:drawing>
          <wp:inline distT="0" distB="0" distL="0" distR="0" wp14:anchorId="4CA57AE8" wp14:editId="0368E3C3">
            <wp:extent cx="5943600" cy="3080385"/>
            <wp:effectExtent l="0" t="0" r="0" b="0"/>
            <wp:docPr id="4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A5896" w14:textId="470B69C5" w:rsidR="00247685" w:rsidRPr="003869EE" w:rsidRDefault="00AF33BB" w:rsidP="00AF33BB">
      <w:pPr>
        <w:pStyle w:val="afffffffffffff0"/>
      </w:pPr>
      <w:bookmarkStart w:id="90" w:name="_Ref205404372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20</w:t>
      </w:r>
      <w:r w:rsidR="00692A1F">
        <w:rPr>
          <w:noProof/>
        </w:rPr>
        <w:fldChar w:fldCharType="end"/>
      </w:r>
      <w:bookmarkEnd w:id="90"/>
      <w:r>
        <w:t xml:space="preserve"> </w:t>
      </w:r>
      <w:r w:rsidR="00247685" w:rsidRPr="003869EE">
        <w:t>– Карточка запроса с полученным ответом</w:t>
      </w:r>
    </w:p>
    <w:p w14:paraId="78351D6C" w14:textId="77777777" w:rsidR="00C029FF" w:rsidRDefault="00C029FF" w:rsidP="00AC746A">
      <w:pPr>
        <w:pStyle w:val="Head2"/>
      </w:pPr>
      <w:bookmarkStart w:id="91" w:name="_Toc176274573"/>
      <w:bookmarkStart w:id="92" w:name="_Toc224572519"/>
      <w:r>
        <w:t xml:space="preserve">Описание раздела </w:t>
      </w:r>
      <w:r w:rsidRPr="00832251">
        <w:t>«</w:t>
      </w:r>
      <w:r w:rsidR="00CC05FC">
        <w:t>Входящие</w:t>
      </w:r>
      <w:r w:rsidRPr="00832251">
        <w:t>»</w:t>
      </w:r>
      <w:r w:rsidR="00CC05FC">
        <w:t xml:space="preserve"> пользовательской части веб-</w:t>
      </w:r>
      <w:r>
        <w:t>интерфейса</w:t>
      </w:r>
      <w:bookmarkEnd w:id="80"/>
      <w:r w:rsidR="003869EE">
        <w:t xml:space="preserve"> ППО «Адаптер </w:t>
      </w:r>
      <w:r w:rsidR="003869EE" w:rsidRPr="003869EE">
        <w:t>СМЭВ3</w:t>
      </w:r>
      <w:r w:rsidR="003869EE">
        <w:t>»</w:t>
      </w:r>
      <w:bookmarkEnd w:id="91"/>
      <w:bookmarkEnd w:id="92"/>
    </w:p>
    <w:p w14:paraId="28B6BB83" w14:textId="2B9C380E" w:rsidR="00591377" w:rsidRDefault="00591377" w:rsidP="00591377">
      <w:pPr>
        <w:pStyle w:val="a3"/>
        <w:numPr>
          <w:ilvl w:val="0"/>
          <w:numId w:val="0"/>
        </w:numPr>
        <w:ind w:left="709"/>
        <w:rPr>
          <w:lang w:val="ru-RU"/>
        </w:rPr>
      </w:pPr>
      <w:r w:rsidRPr="00E17125">
        <w:rPr>
          <w:lang w:val="ru-RU"/>
        </w:rPr>
        <w:t>Раздел «</w:t>
      </w:r>
      <w:r w:rsidR="005730A2">
        <w:rPr>
          <w:lang w:val="ru-RU"/>
        </w:rPr>
        <w:t>Входящие</w:t>
      </w:r>
      <w:r w:rsidR="004B2507">
        <w:rPr>
          <w:lang w:val="ru-RU"/>
        </w:rPr>
        <w:t xml:space="preserve"> сообщения</w:t>
      </w:r>
      <w:r w:rsidRPr="00E17125">
        <w:rPr>
          <w:lang w:val="ru-RU"/>
        </w:rPr>
        <w:t xml:space="preserve">» приведен </w:t>
      </w:r>
      <w:r w:rsidR="00AF33BB">
        <w:rPr>
          <w:lang w:val="ru-RU"/>
        </w:rPr>
        <w:t xml:space="preserve">ниже (см. </w:t>
      </w:r>
      <w:r w:rsidR="00AF33BB">
        <w:rPr>
          <w:lang w:val="ru-RU"/>
        </w:rPr>
        <w:fldChar w:fldCharType="begin"/>
      </w:r>
      <w:r w:rsidR="00AF33BB">
        <w:rPr>
          <w:lang w:val="ru-RU"/>
        </w:rPr>
        <w:instrText xml:space="preserve"> REF _Ref205404421 \h </w:instrText>
      </w:r>
      <w:r w:rsidR="00AF33BB">
        <w:rPr>
          <w:lang w:val="ru-RU"/>
        </w:rPr>
      </w:r>
      <w:r w:rsidR="00AF33BB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21</w:t>
      </w:r>
      <w:r w:rsidR="00AF33BB">
        <w:rPr>
          <w:lang w:val="ru-RU"/>
        </w:rPr>
        <w:fldChar w:fldCharType="end"/>
      </w:r>
      <w:r w:rsidR="00AF33BB">
        <w:rPr>
          <w:lang w:val="ru-RU"/>
        </w:rPr>
        <w:t>)</w:t>
      </w:r>
      <w:r>
        <w:rPr>
          <w:lang w:val="ru-RU"/>
        </w:rPr>
        <w:t>.</w:t>
      </w:r>
    </w:p>
    <w:p w14:paraId="05444D10" w14:textId="77777777" w:rsidR="00591377" w:rsidRPr="007F6D8E" w:rsidRDefault="00286FCB" w:rsidP="001B7F3E">
      <w:pPr>
        <w:pStyle w:val="a3"/>
        <w:keepNext/>
        <w:numPr>
          <w:ilvl w:val="0"/>
          <w:numId w:val="0"/>
        </w:numPr>
        <w:jc w:val="center"/>
      </w:pPr>
      <w:r w:rsidRPr="00D770BF">
        <w:rPr>
          <w:noProof/>
        </w:rPr>
        <w:lastRenderedPageBreak/>
        <w:drawing>
          <wp:inline distT="0" distB="0" distL="0" distR="0" wp14:anchorId="69F65C45" wp14:editId="2B3EB841">
            <wp:extent cx="5943600" cy="4049395"/>
            <wp:effectExtent l="0" t="0" r="0" b="0"/>
            <wp:docPr id="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D0255" w14:textId="5B24489C" w:rsidR="00591377" w:rsidRPr="003869EE" w:rsidRDefault="00AF33BB" w:rsidP="007E0E3B">
      <w:pPr>
        <w:pStyle w:val="afffffffffffff0"/>
        <w:rPr>
          <w:shd w:val="clear" w:color="auto" w:fill="FFFFFF"/>
        </w:rPr>
      </w:pPr>
      <w:bookmarkStart w:id="93" w:name="_Ref205404421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21</w:t>
      </w:r>
      <w:r w:rsidR="00692A1F">
        <w:rPr>
          <w:noProof/>
        </w:rPr>
        <w:fldChar w:fldCharType="end"/>
      </w:r>
      <w:bookmarkEnd w:id="93"/>
      <w:r>
        <w:t xml:space="preserve"> </w:t>
      </w:r>
      <w:r w:rsidR="00591377" w:rsidRPr="003869EE">
        <w:rPr>
          <w:shd w:val="clear" w:color="auto" w:fill="FFFFFF"/>
        </w:rPr>
        <w:t>– Раздел «</w:t>
      </w:r>
      <w:r w:rsidR="009269F5" w:rsidRPr="003869EE">
        <w:rPr>
          <w:shd w:val="clear" w:color="auto" w:fill="FFFFFF"/>
        </w:rPr>
        <w:t>Входящие</w:t>
      </w:r>
      <w:r w:rsidR="00FB4D72" w:rsidRPr="003869EE">
        <w:rPr>
          <w:shd w:val="clear" w:color="auto" w:fill="FFFFFF"/>
        </w:rPr>
        <w:t xml:space="preserve"> сообщения</w:t>
      </w:r>
      <w:r w:rsidR="00591377" w:rsidRPr="003869EE">
        <w:rPr>
          <w:shd w:val="clear" w:color="auto" w:fill="FFFFFF"/>
        </w:rPr>
        <w:t>»</w:t>
      </w:r>
    </w:p>
    <w:p w14:paraId="2D5F2E1A" w14:textId="77777777" w:rsidR="00591377" w:rsidRDefault="00591377" w:rsidP="001B7F3E">
      <w:r>
        <w:t>Раздел включает следующие элементы:</w:t>
      </w:r>
    </w:p>
    <w:p w14:paraId="37787044" w14:textId="77777777" w:rsidR="00591377" w:rsidRPr="007E0E3B" w:rsidRDefault="00591377" w:rsidP="007E0E3B">
      <w:pPr>
        <w:pStyle w:val="a3"/>
      </w:pPr>
      <w:r w:rsidRPr="007E0E3B">
        <w:t xml:space="preserve">Список </w:t>
      </w:r>
      <w:r w:rsidR="007F6D8E" w:rsidRPr="007E0E3B">
        <w:t>входящих сообщений</w:t>
      </w:r>
      <w:r w:rsidR="00E63835" w:rsidRPr="007E0E3B">
        <w:t>;</w:t>
      </w:r>
    </w:p>
    <w:p w14:paraId="2277ABDC" w14:textId="77777777" w:rsidR="007F6D8E" w:rsidRPr="007E0E3B" w:rsidRDefault="007F6D8E" w:rsidP="007E0E3B">
      <w:pPr>
        <w:pStyle w:val="a3"/>
      </w:pPr>
      <w:r w:rsidRPr="007E0E3B">
        <w:t>Форма поиска (Фильтр перечня) по списку входящих сообщений.</w:t>
      </w:r>
    </w:p>
    <w:p w14:paraId="6408D184" w14:textId="77777777" w:rsidR="00591377" w:rsidRDefault="00591377" w:rsidP="001B7F3E">
      <w:r>
        <w:t xml:space="preserve">Список </w:t>
      </w:r>
      <w:r w:rsidR="007F6D8E">
        <w:t>входящих сообщений</w:t>
      </w:r>
      <w:r>
        <w:t xml:space="preserve"> представляет собой таблицу со следующими столбцами:</w:t>
      </w:r>
    </w:p>
    <w:p w14:paraId="415A9071" w14:textId="77777777" w:rsidR="007F6D8E" w:rsidRPr="00702FEE" w:rsidRDefault="007F6D8E" w:rsidP="007E0E3B">
      <w:pPr>
        <w:pStyle w:val="a3"/>
      </w:pPr>
      <w:r w:rsidRPr="007E0E3B">
        <w:t>Дата (дата получения сообщения)</w:t>
      </w:r>
      <w:r w:rsidR="00246797" w:rsidRPr="007E0E3B">
        <w:t>;</w:t>
      </w:r>
    </w:p>
    <w:p w14:paraId="4A641093" w14:textId="77777777" w:rsidR="007F6D8E" w:rsidRPr="00702FEE" w:rsidRDefault="007F6D8E" w:rsidP="007E0E3B">
      <w:pPr>
        <w:pStyle w:val="a3"/>
      </w:pPr>
      <w:r w:rsidRPr="007E0E3B">
        <w:t>Вид сведений (вид сведений, по которому отправлено сообщение)</w:t>
      </w:r>
      <w:r w:rsidR="00246797" w:rsidRPr="007E0E3B">
        <w:t>;</w:t>
      </w:r>
    </w:p>
    <w:p w14:paraId="7BDCA2DA" w14:textId="77777777" w:rsidR="007F336A" w:rsidRPr="00702FEE" w:rsidRDefault="007F336A" w:rsidP="007E0E3B">
      <w:pPr>
        <w:pStyle w:val="a3"/>
      </w:pPr>
      <w:r w:rsidRPr="007E0E3B">
        <w:t>Версия ВС (версия вида сведения);</w:t>
      </w:r>
    </w:p>
    <w:p w14:paraId="5A608206" w14:textId="77777777" w:rsidR="007F336A" w:rsidRPr="00702FEE" w:rsidRDefault="007F336A" w:rsidP="007E0E3B">
      <w:pPr>
        <w:pStyle w:val="a3"/>
      </w:pPr>
      <w:r w:rsidRPr="007E0E3B">
        <w:t>Тип взаимодействия (Запрос / Рассылка);</w:t>
      </w:r>
    </w:p>
    <w:p w14:paraId="436911B2" w14:textId="77777777" w:rsidR="00B94AF9" w:rsidRPr="00702FEE" w:rsidRDefault="007F336A" w:rsidP="007E0E3B">
      <w:pPr>
        <w:pStyle w:val="a3"/>
      </w:pPr>
      <w:r w:rsidRPr="007E0E3B">
        <w:t>И</w:t>
      </w:r>
      <w:r w:rsidR="00B94AF9" w:rsidRPr="007E0E3B">
        <w:t>дентификатор сообщения</w:t>
      </w:r>
      <w:r w:rsidRPr="007E0E3B">
        <w:t xml:space="preserve"> (</w:t>
      </w:r>
      <w:proofErr w:type="spellStart"/>
      <w:r w:rsidRPr="007E0E3B">
        <w:t>MessageID</w:t>
      </w:r>
      <w:proofErr w:type="spellEnd"/>
      <w:r w:rsidRPr="007E0E3B">
        <w:t>)</w:t>
      </w:r>
      <w:r w:rsidR="00B94AF9" w:rsidRPr="007E0E3B">
        <w:t>;</w:t>
      </w:r>
    </w:p>
    <w:p w14:paraId="30D8BA9F" w14:textId="77777777" w:rsidR="00523EF5" w:rsidRPr="00702FEE" w:rsidRDefault="00C929AB" w:rsidP="007E0E3B">
      <w:pPr>
        <w:pStyle w:val="a3"/>
      </w:pPr>
      <w:r w:rsidRPr="007E0E3B">
        <w:t>Статус (статус полученного сообщения)</w:t>
      </w:r>
      <w:r w:rsidR="0095036E" w:rsidRPr="007E0E3B">
        <w:t>.</w:t>
      </w:r>
    </w:p>
    <w:p w14:paraId="057C4141" w14:textId="77777777" w:rsidR="007D7F2E" w:rsidRDefault="007D7F2E" w:rsidP="001B7F3E">
      <w:r>
        <w:t>Форма поиска по списку (Фильтр перечня) входящих сообщений включает следующие элементы:</w:t>
      </w:r>
    </w:p>
    <w:p w14:paraId="0AE005C7" w14:textId="77777777" w:rsidR="00C273EE" w:rsidRDefault="00C273EE" w:rsidP="001B7F3E">
      <w:pPr>
        <w:pStyle w:val="a3"/>
        <w:rPr>
          <w:lang w:val="ru-RU"/>
        </w:rPr>
      </w:pPr>
      <w:r w:rsidRPr="00290E75">
        <w:rPr>
          <w:lang w:val="ru-RU"/>
        </w:rPr>
        <w:t>Поле «</w:t>
      </w:r>
      <w:r>
        <w:rPr>
          <w:lang w:val="ru-RU"/>
        </w:rPr>
        <w:t xml:space="preserve">Дата создания» (выпадающий список </w:t>
      </w:r>
      <w:r w:rsidRPr="009A0BE2">
        <w:rPr>
          <w:lang w:val="ru-RU"/>
        </w:rPr>
        <w:t xml:space="preserve">с возможностью выбора пункта </w:t>
      </w:r>
      <w:r>
        <w:rPr>
          <w:lang w:val="ru-RU"/>
        </w:rPr>
        <w:t>«У</w:t>
      </w:r>
      <w:r w:rsidRPr="009A0BE2">
        <w:rPr>
          <w:lang w:val="ru-RU"/>
        </w:rPr>
        <w:t>казать период</w:t>
      </w:r>
      <w:r>
        <w:rPr>
          <w:lang w:val="ru-RU"/>
        </w:rPr>
        <w:t>»</w:t>
      </w:r>
      <w:r w:rsidRPr="009A0BE2">
        <w:rPr>
          <w:lang w:val="ru-RU"/>
        </w:rPr>
        <w:t>, после чего указать временные рамки</w:t>
      </w:r>
      <w:r>
        <w:rPr>
          <w:lang w:val="ru-RU"/>
        </w:rPr>
        <w:t>);</w:t>
      </w:r>
    </w:p>
    <w:p w14:paraId="4F4A4862" w14:textId="77777777" w:rsidR="00C273EE" w:rsidRDefault="00C273EE" w:rsidP="001B7F3E">
      <w:pPr>
        <w:pStyle w:val="a3"/>
        <w:rPr>
          <w:lang w:val="ru-RU"/>
        </w:rPr>
      </w:pPr>
      <w:r>
        <w:rPr>
          <w:lang w:val="ru-RU"/>
        </w:rPr>
        <w:t xml:space="preserve">Поле «Вид сведений» (выбор из выпадающего списка версий ВС, зарегистрированных в экземпляре </w:t>
      </w:r>
      <w:r w:rsidR="003869EE">
        <w:t xml:space="preserve">ППО «Адаптер </w:t>
      </w:r>
      <w:r w:rsidR="003869EE" w:rsidRPr="003869EE">
        <w:t>СМЭВ3</w:t>
      </w:r>
      <w:r w:rsidR="003869EE">
        <w:t>»</w:t>
      </w:r>
      <w:r>
        <w:rPr>
          <w:lang w:val="ru-RU"/>
        </w:rPr>
        <w:t>);</w:t>
      </w:r>
    </w:p>
    <w:p w14:paraId="6FC7AE11" w14:textId="77777777" w:rsidR="00C273EE" w:rsidRDefault="00C273EE" w:rsidP="001B7F3E">
      <w:pPr>
        <w:pStyle w:val="a3"/>
        <w:rPr>
          <w:lang w:val="ru-RU"/>
        </w:rPr>
      </w:pPr>
      <w:r>
        <w:rPr>
          <w:lang w:val="ru-RU"/>
        </w:rPr>
        <w:lastRenderedPageBreak/>
        <w:t>Поле «Тип запроса</w:t>
      </w:r>
      <w:r w:rsidRPr="0041419D">
        <w:rPr>
          <w:lang w:val="ru-RU"/>
        </w:rPr>
        <w:t xml:space="preserve"> вида сведений</w:t>
      </w:r>
      <w:r>
        <w:rPr>
          <w:lang w:val="ru-RU"/>
        </w:rPr>
        <w:t>» (выбор из списка вариантов «Запрос» или «Рассылка»);</w:t>
      </w:r>
    </w:p>
    <w:p w14:paraId="5A6DB38A" w14:textId="77777777" w:rsidR="007F336A" w:rsidRDefault="007F336A" w:rsidP="001B7F3E">
      <w:pPr>
        <w:pStyle w:val="a3"/>
        <w:rPr>
          <w:lang w:val="ru-RU"/>
        </w:rPr>
      </w:pPr>
      <w:r>
        <w:rPr>
          <w:lang w:val="ru-RU"/>
        </w:rPr>
        <w:t>Поле «</w:t>
      </w:r>
      <w:proofErr w:type="spellStart"/>
      <w:r>
        <w:rPr>
          <w:lang w:val="ru-RU"/>
        </w:rPr>
        <w:t>Поик</w:t>
      </w:r>
      <w:proofErr w:type="spellEnd"/>
      <w:r>
        <w:rPr>
          <w:lang w:val="ru-RU"/>
        </w:rPr>
        <w:t xml:space="preserve"> по содержимому», с помощью которого можно осуществить поиск по названию вложения или по его содержимому (в случае, если вложение представляет из себя </w:t>
      </w:r>
      <w:r>
        <w:rPr>
          <w:lang w:val="en-US"/>
        </w:rPr>
        <w:t>XML</w:t>
      </w:r>
      <w:r w:rsidRPr="007D5B0F">
        <w:rPr>
          <w:lang w:val="ru-RU"/>
        </w:rPr>
        <w:t xml:space="preserve"> </w:t>
      </w:r>
      <w:r>
        <w:rPr>
          <w:lang w:val="ru-RU"/>
        </w:rPr>
        <w:t>–файл)</w:t>
      </w:r>
      <w:r w:rsidR="00CF0A16">
        <w:rPr>
          <w:lang w:val="ru-RU"/>
        </w:rPr>
        <w:t>;</w:t>
      </w:r>
    </w:p>
    <w:p w14:paraId="3D8DAE98" w14:textId="77777777" w:rsidR="00C273EE" w:rsidRDefault="00C273EE" w:rsidP="001B7F3E">
      <w:pPr>
        <w:pStyle w:val="a3"/>
        <w:rPr>
          <w:lang w:val="ru-RU"/>
        </w:rPr>
      </w:pPr>
      <w:r>
        <w:rPr>
          <w:lang w:val="ru-RU"/>
        </w:rPr>
        <w:t>Поле «Статус сообщения», в котором можно выбрать статус взаимодействия из «Черновик», «Отправлено», «Получено» и «Не отправлено»</w:t>
      </w:r>
      <w:r w:rsidR="00CF0A16">
        <w:rPr>
          <w:lang w:val="ru-RU"/>
        </w:rPr>
        <w:t>;</w:t>
      </w:r>
    </w:p>
    <w:p w14:paraId="7F6FC18D" w14:textId="77777777" w:rsidR="007F336A" w:rsidRDefault="007F336A" w:rsidP="001B7F3E">
      <w:pPr>
        <w:pStyle w:val="a3"/>
        <w:rPr>
          <w:lang w:val="ru-RU"/>
        </w:rPr>
      </w:pPr>
      <w:r>
        <w:rPr>
          <w:lang w:val="ru-RU"/>
        </w:rPr>
        <w:t>Флаг</w:t>
      </w:r>
      <w:r w:rsidRPr="00290E75">
        <w:rPr>
          <w:lang w:val="ru-RU"/>
        </w:rPr>
        <w:t xml:space="preserve"> «</w:t>
      </w:r>
      <w:r>
        <w:rPr>
          <w:lang w:val="ru-RU"/>
        </w:rPr>
        <w:t>Отображать только не отвеченные</w:t>
      </w:r>
      <w:r w:rsidRPr="00290E75">
        <w:rPr>
          <w:lang w:val="ru-RU"/>
        </w:rPr>
        <w:t>» (</w:t>
      </w:r>
      <w:r>
        <w:rPr>
          <w:lang w:val="ru-RU"/>
        </w:rPr>
        <w:t>элемент управления типа «</w:t>
      </w:r>
      <w:r>
        <w:rPr>
          <w:lang w:val="en-US"/>
        </w:rPr>
        <w:t>checkbox</w:t>
      </w:r>
      <w:r>
        <w:rPr>
          <w:lang w:val="ru-RU"/>
        </w:rPr>
        <w:t>», указывающего на входящие сообщения, ответ на которые еще не формировали</w:t>
      </w:r>
      <w:r w:rsidRPr="00290E75">
        <w:rPr>
          <w:lang w:val="ru-RU"/>
        </w:rPr>
        <w:t>)</w:t>
      </w:r>
      <w:r>
        <w:rPr>
          <w:lang w:val="ru-RU"/>
        </w:rPr>
        <w:t>;</w:t>
      </w:r>
    </w:p>
    <w:p w14:paraId="7D61313C" w14:textId="77777777" w:rsidR="00C273EE" w:rsidRDefault="00C273EE" w:rsidP="001B7F3E">
      <w:pPr>
        <w:pStyle w:val="a3"/>
        <w:rPr>
          <w:lang w:val="ru-RU"/>
        </w:rPr>
      </w:pPr>
      <w:r>
        <w:rPr>
          <w:lang w:val="ru-RU"/>
        </w:rPr>
        <w:t>Кнопка «Применить» (кнопочный элемент управления применения критериев поиска к списку исходящих взаимодействий);</w:t>
      </w:r>
    </w:p>
    <w:p w14:paraId="14AAC41C" w14:textId="77777777" w:rsidR="00C273EE" w:rsidRDefault="00C273EE" w:rsidP="001B7F3E">
      <w:pPr>
        <w:pStyle w:val="a3"/>
        <w:rPr>
          <w:lang w:val="ru-RU"/>
        </w:rPr>
      </w:pPr>
      <w:r>
        <w:rPr>
          <w:lang w:val="ru-RU"/>
        </w:rPr>
        <w:t>Кнопка «Сбросить» (кнопочный элемент управления сброса критериев поиска к списку исходящих взаимодействий).</w:t>
      </w:r>
    </w:p>
    <w:p w14:paraId="76321CA4" w14:textId="77777777" w:rsidR="00F5355A" w:rsidRPr="003869EE" w:rsidRDefault="00F5355A" w:rsidP="00F5355A">
      <w:pPr>
        <w:pStyle w:val="Head3"/>
        <w:rPr>
          <w:sz w:val="24"/>
          <w:szCs w:val="24"/>
        </w:rPr>
      </w:pPr>
      <w:bookmarkStart w:id="94" w:name="_Toc176274574"/>
      <w:bookmarkStart w:id="95" w:name="_Toc224572520"/>
      <w:r w:rsidRPr="003869EE">
        <w:rPr>
          <w:sz w:val="24"/>
          <w:szCs w:val="24"/>
        </w:rPr>
        <w:t>Получение входящего сообщения</w:t>
      </w:r>
      <w:r w:rsidR="00B64F99" w:rsidRPr="003869EE">
        <w:rPr>
          <w:sz w:val="24"/>
          <w:szCs w:val="24"/>
        </w:rPr>
        <w:t>,</w:t>
      </w:r>
      <w:r w:rsidRPr="003869EE">
        <w:rPr>
          <w:sz w:val="24"/>
          <w:szCs w:val="24"/>
        </w:rPr>
        <w:t xml:space="preserve"> не содержащее реестр</w:t>
      </w:r>
      <w:bookmarkEnd w:id="94"/>
      <w:bookmarkEnd w:id="95"/>
    </w:p>
    <w:p w14:paraId="7B81C1CD" w14:textId="1A027000" w:rsidR="00BC616C" w:rsidRDefault="00BC616C" w:rsidP="001B7F3E">
      <w:r>
        <w:t xml:space="preserve">Открыть карточку входящего сообщения можно нажатием на </w:t>
      </w:r>
      <w:r w:rsidR="002965B0">
        <w:t>нужную</w:t>
      </w:r>
      <w:r>
        <w:t xml:space="preserve"> строку в списке входящих сообщений</w:t>
      </w:r>
      <w:r w:rsidR="003C73E2">
        <w:t xml:space="preserve"> </w:t>
      </w:r>
      <w:r w:rsidR="00754F9D">
        <w:t>(</w:t>
      </w:r>
      <w:r w:rsidR="00AF33BB">
        <w:t xml:space="preserve">см. </w:t>
      </w:r>
      <w:r w:rsidR="00AF33BB">
        <w:fldChar w:fldCharType="begin"/>
      </w:r>
      <w:r w:rsidR="00AF33BB">
        <w:instrText xml:space="preserve"> REF _Ref205404474 \h </w:instrText>
      </w:r>
      <w:r w:rsidR="00AF33BB">
        <w:fldChar w:fldCharType="separate"/>
      </w:r>
      <w:r w:rsidR="00FD5D66">
        <w:t xml:space="preserve">Рисунок </w:t>
      </w:r>
      <w:r w:rsidR="00FD5D66">
        <w:rPr>
          <w:noProof/>
        </w:rPr>
        <w:t>22</w:t>
      </w:r>
      <w:r w:rsidR="00AF33BB">
        <w:fldChar w:fldCharType="end"/>
      </w:r>
      <w:r w:rsidR="00754F9D">
        <w:t>)</w:t>
      </w:r>
      <w:r w:rsidR="005E3E08">
        <w:t>.</w:t>
      </w:r>
    </w:p>
    <w:p w14:paraId="3BF4C9FD" w14:textId="77777777" w:rsidR="0008107A" w:rsidRDefault="0008107A" w:rsidP="001B7F3E">
      <w:r>
        <w:t>Форма карточки входящего сообщения вклю</w:t>
      </w:r>
      <w:r w:rsidR="006B478E">
        <w:t>ча</w:t>
      </w:r>
      <w:r>
        <w:t>ет следующие элементы:</w:t>
      </w:r>
    </w:p>
    <w:p w14:paraId="38F5B3C5" w14:textId="77777777" w:rsidR="00E07E2F" w:rsidRPr="00523EF5" w:rsidRDefault="00E07E2F" w:rsidP="001B7F3E">
      <w:pPr>
        <w:pStyle w:val="a3"/>
      </w:pPr>
      <w:r>
        <w:rPr>
          <w:lang w:val="ru-RU"/>
        </w:rPr>
        <w:t>Дата (дата отправки/получения сообщения);</w:t>
      </w:r>
    </w:p>
    <w:p w14:paraId="44FE63A2" w14:textId="77777777" w:rsidR="00E07E2F" w:rsidRPr="00E07E2F" w:rsidRDefault="00E07E2F" w:rsidP="001B7F3E">
      <w:pPr>
        <w:pStyle w:val="a3"/>
        <w:rPr>
          <w:lang w:val="ru-RU"/>
        </w:rPr>
      </w:pPr>
      <w:r>
        <w:rPr>
          <w:lang w:val="ru-RU"/>
        </w:rPr>
        <w:t>Вид сведения;</w:t>
      </w:r>
    </w:p>
    <w:p w14:paraId="6E411A3C" w14:textId="77777777" w:rsidR="00E07E2F" w:rsidRDefault="00E07E2F" w:rsidP="001B7F3E">
      <w:pPr>
        <w:pStyle w:val="a3"/>
        <w:rPr>
          <w:lang w:val="ru-RU"/>
        </w:rPr>
      </w:pPr>
      <w:r>
        <w:rPr>
          <w:lang w:val="ru-RU"/>
        </w:rPr>
        <w:t xml:space="preserve">Тип </w:t>
      </w:r>
      <w:r w:rsidRPr="00523EF5">
        <w:rPr>
          <w:lang w:val="ru-RU"/>
        </w:rPr>
        <w:t>взаимодействия</w:t>
      </w:r>
      <w:r>
        <w:rPr>
          <w:lang w:val="ru-RU"/>
        </w:rPr>
        <w:t xml:space="preserve"> («Запрос» или «Рассылка»);</w:t>
      </w:r>
    </w:p>
    <w:p w14:paraId="52986E93" w14:textId="77777777" w:rsidR="00E07E2F" w:rsidRDefault="00E07E2F" w:rsidP="001B7F3E">
      <w:pPr>
        <w:pStyle w:val="a3"/>
        <w:rPr>
          <w:lang w:val="ru-RU"/>
        </w:rPr>
      </w:pPr>
      <w:r>
        <w:rPr>
          <w:lang w:val="ru-RU"/>
        </w:rPr>
        <w:t>Блок «Запрос»</w:t>
      </w:r>
      <w:r w:rsidR="00CF0A16">
        <w:rPr>
          <w:lang w:val="ru-RU"/>
        </w:rPr>
        <w:t>;</w:t>
      </w:r>
      <w:r>
        <w:rPr>
          <w:lang w:val="ru-RU"/>
        </w:rPr>
        <w:t xml:space="preserve"> </w:t>
      </w:r>
    </w:p>
    <w:p w14:paraId="3CD6E421" w14:textId="77777777" w:rsidR="00E07E2F" w:rsidRDefault="00E07E2F" w:rsidP="001B7F3E">
      <w:pPr>
        <w:pStyle w:val="a3"/>
        <w:rPr>
          <w:lang w:val="ru-RU"/>
        </w:rPr>
      </w:pPr>
      <w:r>
        <w:rPr>
          <w:lang w:val="ru-RU"/>
        </w:rPr>
        <w:t>Кнопка «Открыть» позволяет просмотреть текст отправленного/полученного запроса;</w:t>
      </w:r>
    </w:p>
    <w:p w14:paraId="1AFAA0F4" w14:textId="77777777" w:rsidR="00E07E2F" w:rsidRDefault="00E07E2F" w:rsidP="001B7F3E">
      <w:pPr>
        <w:pStyle w:val="a3"/>
        <w:rPr>
          <w:lang w:val="ru-RU"/>
        </w:rPr>
      </w:pPr>
      <w:r>
        <w:rPr>
          <w:lang w:val="ru-RU"/>
        </w:rPr>
        <w:t>Вложения (имеется возможность скачать файлы вложения средствами доступного элемента «Скачать»</w:t>
      </w:r>
      <w:r w:rsidR="00B64F99">
        <w:rPr>
          <w:lang w:val="ru-RU"/>
        </w:rPr>
        <w:t>)</w:t>
      </w:r>
      <w:r>
        <w:rPr>
          <w:lang w:val="ru-RU"/>
        </w:rPr>
        <w:t>;</w:t>
      </w:r>
    </w:p>
    <w:p w14:paraId="1BFD77C0" w14:textId="77777777" w:rsidR="00E07E2F" w:rsidRDefault="00E07E2F" w:rsidP="001B7F3E">
      <w:pPr>
        <w:pStyle w:val="a3"/>
        <w:rPr>
          <w:lang w:val="ru-RU"/>
        </w:rPr>
      </w:pPr>
      <w:r>
        <w:rPr>
          <w:lang w:val="ru-RU"/>
        </w:rPr>
        <w:t xml:space="preserve">Вернуться к списку </w:t>
      </w:r>
      <w:r w:rsidR="008349ED">
        <w:rPr>
          <w:lang w:val="ru-RU"/>
        </w:rPr>
        <w:t xml:space="preserve">входящих </w:t>
      </w:r>
      <w:r>
        <w:rPr>
          <w:lang w:val="ru-RU"/>
        </w:rPr>
        <w:t>сообщений можно с помощью интерактивной ссылки названия раздела;</w:t>
      </w:r>
    </w:p>
    <w:p w14:paraId="65E7C2AF" w14:textId="77777777" w:rsidR="00E07E2F" w:rsidRDefault="00E07E2F" w:rsidP="001B7F3E">
      <w:pPr>
        <w:pStyle w:val="a3"/>
        <w:rPr>
          <w:lang w:val="ru-RU"/>
        </w:rPr>
      </w:pPr>
      <w:r>
        <w:rPr>
          <w:lang w:val="ru-RU"/>
        </w:rPr>
        <w:t xml:space="preserve">Блок </w:t>
      </w:r>
      <w:r w:rsidR="00B25B1B">
        <w:rPr>
          <w:lang w:val="ru-RU"/>
        </w:rPr>
        <w:t>«</w:t>
      </w:r>
      <w:r>
        <w:rPr>
          <w:lang w:val="ru-RU"/>
        </w:rPr>
        <w:t>Статус</w:t>
      </w:r>
      <w:r w:rsidR="00B25B1B">
        <w:rPr>
          <w:lang w:val="ru-RU"/>
        </w:rPr>
        <w:t>»</w:t>
      </w:r>
      <w:r>
        <w:rPr>
          <w:lang w:val="ru-RU"/>
        </w:rPr>
        <w:t>;</w:t>
      </w:r>
    </w:p>
    <w:p w14:paraId="0724ADC9" w14:textId="77777777" w:rsidR="00B64F99" w:rsidRPr="000F55E1" w:rsidRDefault="00E07E2F" w:rsidP="001B7F3E">
      <w:pPr>
        <w:pStyle w:val="a3"/>
        <w:rPr>
          <w:lang w:val="ru-RU"/>
        </w:rPr>
      </w:pPr>
      <w:r>
        <w:rPr>
          <w:lang w:val="ru-RU"/>
        </w:rPr>
        <w:t xml:space="preserve">Блок </w:t>
      </w:r>
      <w:r w:rsidR="00B25B1B">
        <w:rPr>
          <w:lang w:val="ru-RU"/>
        </w:rPr>
        <w:t>«</w:t>
      </w:r>
      <w:r>
        <w:rPr>
          <w:lang w:val="ru-RU"/>
        </w:rPr>
        <w:t>Ошибка</w:t>
      </w:r>
      <w:r w:rsidR="00B25B1B">
        <w:rPr>
          <w:lang w:val="ru-RU"/>
        </w:rPr>
        <w:t>»</w:t>
      </w:r>
      <w:r w:rsidR="00B64F99">
        <w:rPr>
          <w:lang w:val="en-US"/>
        </w:rPr>
        <w:t>;</w:t>
      </w:r>
    </w:p>
    <w:p w14:paraId="252BB550" w14:textId="77777777" w:rsidR="00BC616C" w:rsidRDefault="00286FCB" w:rsidP="00F0296F">
      <w:pPr>
        <w:keepNext/>
        <w:ind w:firstLine="0"/>
        <w:jc w:val="center"/>
      </w:pPr>
      <w:r w:rsidRPr="00D770BF">
        <w:rPr>
          <w:noProof/>
        </w:rPr>
        <w:lastRenderedPageBreak/>
        <w:drawing>
          <wp:inline distT="0" distB="0" distL="0" distR="0" wp14:anchorId="202F72C0" wp14:editId="5752011F">
            <wp:extent cx="5932805" cy="1839595"/>
            <wp:effectExtent l="0" t="0" r="0" b="0"/>
            <wp:docPr id="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787DF" w14:textId="1CAE110D" w:rsidR="00BC616C" w:rsidRPr="003869EE" w:rsidRDefault="00AF33BB" w:rsidP="00AF33BB">
      <w:pPr>
        <w:pStyle w:val="afffffffffffff0"/>
        <w:rPr>
          <w:shd w:val="clear" w:color="auto" w:fill="FFFFFF"/>
        </w:rPr>
      </w:pPr>
      <w:bookmarkStart w:id="96" w:name="_Ref205404474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22</w:t>
      </w:r>
      <w:r w:rsidR="00692A1F">
        <w:rPr>
          <w:noProof/>
        </w:rPr>
        <w:fldChar w:fldCharType="end"/>
      </w:r>
      <w:bookmarkEnd w:id="96"/>
      <w:r>
        <w:t xml:space="preserve"> </w:t>
      </w:r>
      <w:r w:rsidR="00BC616C" w:rsidRPr="003869EE">
        <w:rPr>
          <w:shd w:val="clear" w:color="auto" w:fill="FFFFFF"/>
        </w:rPr>
        <w:t>– Карточка входящего сообщения</w:t>
      </w:r>
    </w:p>
    <w:p w14:paraId="1F842645" w14:textId="77777777" w:rsidR="00E07E2F" w:rsidRPr="003869EE" w:rsidRDefault="00E07E2F" w:rsidP="00E07E2F">
      <w:pPr>
        <w:pStyle w:val="Head3"/>
        <w:rPr>
          <w:sz w:val="24"/>
          <w:szCs w:val="24"/>
        </w:rPr>
      </w:pPr>
      <w:bookmarkStart w:id="97" w:name="_Toc176274575"/>
      <w:bookmarkStart w:id="98" w:name="_Toc224572521"/>
      <w:r w:rsidRPr="003869EE">
        <w:rPr>
          <w:sz w:val="24"/>
          <w:szCs w:val="24"/>
        </w:rPr>
        <w:t>Подготовка и отправк</w:t>
      </w:r>
      <w:r w:rsidR="00C42B5D" w:rsidRPr="003869EE">
        <w:rPr>
          <w:sz w:val="24"/>
          <w:szCs w:val="24"/>
        </w:rPr>
        <w:t>е</w:t>
      </w:r>
      <w:r w:rsidRPr="003869EE">
        <w:rPr>
          <w:sz w:val="24"/>
          <w:szCs w:val="24"/>
        </w:rPr>
        <w:t xml:space="preserve"> ответа на полученный запрос</w:t>
      </w:r>
      <w:bookmarkEnd w:id="97"/>
      <w:bookmarkEnd w:id="98"/>
    </w:p>
    <w:p w14:paraId="2BBCD7A5" w14:textId="0A85D46C" w:rsidR="00362078" w:rsidRDefault="00DA304E" w:rsidP="00DA304E">
      <w:r w:rsidRPr="00DA304E">
        <w:t>Нажатием</w:t>
      </w:r>
      <w:r w:rsidR="00482CF9">
        <w:t xml:space="preserve"> в карточке входящего сообщения</w:t>
      </w:r>
      <w:r w:rsidRPr="00DA304E">
        <w:t xml:space="preserve"> кнопки «</w:t>
      </w:r>
      <w:r w:rsidR="00D73211">
        <w:t>Ответить</w:t>
      </w:r>
      <w:r w:rsidRPr="00DA304E">
        <w:t xml:space="preserve">» осуществляется </w:t>
      </w:r>
      <w:r w:rsidR="00D73211">
        <w:t>отображение на форме блока «Ответ»</w:t>
      </w:r>
      <w:r w:rsidRPr="00DA304E">
        <w:t>, котор</w:t>
      </w:r>
      <w:r w:rsidR="00D73211">
        <w:t>ый</w:t>
      </w:r>
      <w:r w:rsidRPr="00DA304E">
        <w:t xml:space="preserve"> привед</w:t>
      </w:r>
      <w:r w:rsidR="00AC7AC2">
        <w:t>е</w:t>
      </w:r>
      <w:r w:rsidR="00D73211">
        <w:t>н</w:t>
      </w:r>
      <w:r w:rsidRPr="00DA304E">
        <w:t xml:space="preserve"> </w:t>
      </w:r>
      <w:r w:rsidR="00AF33BB">
        <w:t xml:space="preserve">ниже (см. </w:t>
      </w:r>
      <w:r w:rsidR="00AF33BB">
        <w:fldChar w:fldCharType="begin"/>
      </w:r>
      <w:r w:rsidR="00AF33BB">
        <w:instrText xml:space="preserve"> REF _Ref205404514 \h </w:instrText>
      </w:r>
      <w:r w:rsidR="00AF33BB">
        <w:fldChar w:fldCharType="separate"/>
      </w:r>
      <w:r w:rsidR="00FD5D66">
        <w:t xml:space="preserve">Рисунок </w:t>
      </w:r>
      <w:r w:rsidR="00FD5D66">
        <w:rPr>
          <w:noProof/>
        </w:rPr>
        <w:t>23</w:t>
      </w:r>
      <w:r w:rsidR="00AF33BB">
        <w:fldChar w:fldCharType="end"/>
      </w:r>
      <w:r w:rsidR="00AF33BB">
        <w:t>)</w:t>
      </w:r>
      <w:r w:rsidRPr="00DA304E">
        <w:t>.</w:t>
      </w:r>
    </w:p>
    <w:p w14:paraId="06A99FB9" w14:textId="77777777" w:rsidR="00637FD1" w:rsidRDefault="00286FCB" w:rsidP="00637FD1">
      <w:pPr>
        <w:keepNext/>
        <w:ind w:firstLine="0"/>
        <w:jc w:val="center"/>
      </w:pPr>
      <w:r w:rsidRPr="00D770BF">
        <w:rPr>
          <w:noProof/>
        </w:rPr>
        <w:drawing>
          <wp:inline distT="0" distB="0" distL="0" distR="0" wp14:anchorId="0001E625" wp14:editId="63E6D1C9">
            <wp:extent cx="5943600" cy="2558415"/>
            <wp:effectExtent l="0" t="0" r="0" b="0"/>
            <wp:docPr id="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13A53" w14:textId="45DAC664" w:rsidR="00DA304E" w:rsidRPr="003869EE" w:rsidRDefault="00AF33BB">
      <w:pPr>
        <w:pStyle w:val="afffffffffffff0"/>
        <w:rPr>
          <w:shd w:val="clear" w:color="auto" w:fill="FFFFFF"/>
        </w:rPr>
      </w:pPr>
      <w:bookmarkStart w:id="99" w:name="_Ref205404514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23</w:t>
      </w:r>
      <w:r w:rsidR="00692A1F">
        <w:rPr>
          <w:noProof/>
        </w:rPr>
        <w:fldChar w:fldCharType="end"/>
      </w:r>
      <w:bookmarkEnd w:id="99"/>
      <w:r>
        <w:t xml:space="preserve"> </w:t>
      </w:r>
      <w:r w:rsidR="00DA304E" w:rsidRPr="003869EE">
        <w:rPr>
          <w:shd w:val="clear" w:color="auto" w:fill="FFFFFF"/>
        </w:rPr>
        <w:t xml:space="preserve">– Форма </w:t>
      </w:r>
      <w:r w:rsidR="00482CF9" w:rsidRPr="003869EE">
        <w:rPr>
          <w:shd w:val="clear" w:color="auto" w:fill="FFFFFF"/>
        </w:rPr>
        <w:t>подготовки</w:t>
      </w:r>
      <w:r w:rsidR="00DA304E" w:rsidRPr="003869EE">
        <w:rPr>
          <w:shd w:val="clear" w:color="auto" w:fill="FFFFFF"/>
        </w:rPr>
        <w:t xml:space="preserve"> ответа</w:t>
      </w:r>
    </w:p>
    <w:p w14:paraId="11074BE3" w14:textId="77777777" w:rsidR="00902D1F" w:rsidRDefault="00D73211" w:rsidP="00902D1F">
      <w:r>
        <w:t xml:space="preserve">Блок «Ответ» </w:t>
      </w:r>
      <w:r w:rsidR="00902D1F">
        <w:t>включает следующие элементы:</w:t>
      </w:r>
    </w:p>
    <w:p w14:paraId="5FF6ECC0" w14:textId="77777777" w:rsidR="00D85255" w:rsidRPr="00CA5ECD" w:rsidRDefault="00D85255" w:rsidP="001B7F3E">
      <w:pPr>
        <w:pStyle w:val="a3"/>
      </w:pPr>
      <w:r>
        <w:rPr>
          <w:lang w:val="ru-RU"/>
        </w:rPr>
        <w:t>Основной блок данных (наличие или отсут</w:t>
      </w:r>
      <w:r w:rsidR="006B478E">
        <w:rPr>
          <w:lang w:val="ru-RU"/>
        </w:rPr>
        <w:t>ст</w:t>
      </w:r>
      <w:r>
        <w:rPr>
          <w:lang w:val="ru-RU"/>
        </w:rPr>
        <w:t>вие блоков зависит от вида сведения)</w:t>
      </w:r>
      <w:r w:rsidR="00246797">
        <w:rPr>
          <w:lang w:val="ru-RU"/>
        </w:rPr>
        <w:t>;</w:t>
      </w:r>
    </w:p>
    <w:p w14:paraId="1EE55ED0" w14:textId="40169C17" w:rsidR="00DA304E" w:rsidRPr="00D73211" w:rsidRDefault="00D85255" w:rsidP="001B7F3E">
      <w:pPr>
        <w:pStyle w:val="a3"/>
      </w:pPr>
      <w:r>
        <w:rPr>
          <w:lang w:val="ru-RU"/>
        </w:rPr>
        <w:t>Кнопка «</w:t>
      </w:r>
      <w:r w:rsidR="00246797">
        <w:rPr>
          <w:lang w:val="ru-RU"/>
        </w:rPr>
        <w:t>Заполнить</w:t>
      </w:r>
      <w:r>
        <w:rPr>
          <w:lang w:val="ru-RU"/>
        </w:rPr>
        <w:t xml:space="preserve">» в основном блоке данных (инициирует открытие </w:t>
      </w:r>
      <w:r w:rsidRPr="00CA5ECD">
        <w:rPr>
          <w:lang w:val="ru-RU"/>
        </w:rPr>
        <w:t>формы выбранного блока</w:t>
      </w:r>
      <w:r>
        <w:rPr>
          <w:lang w:val="ru-RU"/>
        </w:rPr>
        <w:t xml:space="preserve"> (</w:t>
      </w:r>
      <w:r w:rsidR="00D026FD">
        <w:rPr>
          <w:lang w:val="ru-RU"/>
        </w:rPr>
        <w:t xml:space="preserve">см. </w:t>
      </w:r>
      <w:r w:rsidR="00CA426E">
        <w:rPr>
          <w:lang w:val="ru-RU"/>
        </w:rPr>
        <w:fldChar w:fldCharType="begin"/>
      </w:r>
      <w:r w:rsidR="00CA426E">
        <w:rPr>
          <w:lang w:val="ru-RU"/>
        </w:rPr>
        <w:instrText xml:space="preserve"> REF _Ref205404670 \h </w:instrText>
      </w:r>
      <w:r w:rsidR="00CA426E">
        <w:rPr>
          <w:lang w:val="ru-RU"/>
        </w:rPr>
      </w:r>
      <w:r w:rsidR="00CA426E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24</w:t>
      </w:r>
      <w:r w:rsidR="00CA426E">
        <w:rPr>
          <w:lang w:val="ru-RU"/>
        </w:rPr>
        <w:fldChar w:fldCharType="end"/>
      </w:r>
      <w:r>
        <w:rPr>
          <w:lang w:val="ru-RU"/>
        </w:rPr>
        <w:t>). Примен</w:t>
      </w:r>
      <w:r w:rsidR="00AC7AC2">
        <w:rPr>
          <w:lang w:val="ru-RU"/>
        </w:rPr>
        <w:t>е</w:t>
      </w:r>
      <w:r>
        <w:rPr>
          <w:lang w:val="ru-RU"/>
        </w:rPr>
        <w:t xml:space="preserve">нные правила к форме зависят от выбранного НФ. НФ устанавливается в карточке вида сведения. Функция выбора НФ доступа только для пользователя с ролью </w:t>
      </w:r>
      <w:r w:rsidR="003869EE">
        <w:rPr>
          <w:lang w:val="ru-RU"/>
        </w:rPr>
        <w:t>«А</w:t>
      </w:r>
      <w:r>
        <w:rPr>
          <w:lang w:val="ru-RU"/>
        </w:rPr>
        <w:t>дминистратор адаптера</w:t>
      </w:r>
      <w:r w:rsidR="003869EE">
        <w:rPr>
          <w:lang w:val="ru-RU"/>
        </w:rPr>
        <w:t>»</w:t>
      </w:r>
      <w:r>
        <w:rPr>
          <w:lang w:val="ru-RU"/>
        </w:rPr>
        <w:t>)</w:t>
      </w:r>
      <w:r w:rsidR="00246797">
        <w:rPr>
          <w:lang w:val="ru-RU"/>
        </w:rPr>
        <w:t>;</w:t>
      </w:r>
    </w:p>
    <w:p w14:paraId="60731BF7" w14:textId="77777777" w:rsidR="00D85255" w:rsidRDefault="00286FCB" w:rsidP="001B7F3E">
      <w:pPr>
        <w:pStyle w:val="a3"/>
        <w:keepNext/>
        <w:numPr>
          <w:ilvl w:val="0"/>
          <w:numId w:val="0"/>
        </w:numPr>
        <w:jc w:val="center"/>
      </w:pPr>
      <w:r w:rsidRPr="00D770BF">
        <w:rPr>
          <w:noProof/>
        </w:rPr>
        <w:lastRenderedPageBreak/>
        <w:drawing>
          <wp:inline distT="0" distB="0" distL="0" distR="0" wp14:anchorId="290AFCA4" wp14:editId="258AE124">
            <wp:extent cx="5932805" cy="1469390"/>
            <wp:effectExtent l="0" t="0" r="0" b="0"/>
            <wp:docPr id="4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4BABB" w14:textId="1EEFFC10" w:rsidR="00803A19" w:rsidRPr="003869EE" w:rsidRDefault="00CA426E">
      <w:pPr>
        <w:pStyle w:val="afffffffffffff0"/>
        <w:rPr>
          <w:shd w:val="clear" w:color="auto" w:fill="FFFFFF"/>
        </w:rPr>
      </w:pPr>
      <w:bookmarkStart w:id="100" w:name="_Ref205404670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24</w:t>
      </w:r>
      <w:r w:rsidR="00692A1F">
        <w:rPr>
          <w:noProof/>
        </w:rPr>
        <w:fldChar w:fldCharType="end"/>
      </w:r>
      <w:bookmarkEnd w:id="100"/>
      <w:r>
        <w:t xml:space="preserve"> </w:t>
      </w:r>
      <w:r w:rsidR="00803A19" w:rsidRPr="003869EE">
        <w:rPr>
          <w:shd w:val="clear" w:color="auto" w:fill="FFFFFF"/>
        </w:rPr>
        <w:t>– Форма редактировани</w:t>
      </w:r>
      <w:r w:rsidR="006B478E" w:rsidRPr="003869EE">
        <w:rPr>
          <w:shd w:val="clear" w:color="auto" w:fill="FFFFFF"/>
        </w:rPr>
        <w:t>я</w:t>
      </w:r>
      <w:r w:rsidR="00803A19" w:rsidRPr="003869EE">
        <w:rPr>
          <w:shd w:val="clear" w:color="auto" w:fill="FFFFFF"/>
        </w:rPr>
        <w:t xml:space="preserve"> </w:t>
      </w:r>
      <w:r w:rsidR="004B2507" w:rsidRPr="003869EE">
        <w:rPr>
          <w:shd w:val="clear" w:color="auto" w:fill="FFFFFF"/>
        </w:rPr>
        <w:t>основного блока данных</w:t>
      </w:r>
    </w:p>
    <w:p w14:paraId="3F7C7645" w14:textId="77777777" w:rsidR="00803A19" w:rsidRPr="00CC05FC" w:rsidRDefault="00803A19" w:rsidP="001B7F3E">
      <w:pPr>
        <w:pStyle w:val="a3"/>
      </w:pPr>
      <w:r>
        <w:rPr>
          <w:lang w:val="ru-RU"/>
        </w:rPr>
        <w:t>Вложения (отображает до</w:t>
      </w:r>
      <w:r w:rsidR="00246797">
        <w:rPr>
          <w:lang w:val="ru-RU"/>
        </w:rPr>
        <w:t>бавленные к сообщению вложения</w:t>
      </w:r>
      <w:r w:rsidR="001B7F3E">
        <w:rPr>
          <w:lang w:val="ru-RU"/>
        </w:rPr>
        <w:t>, при наличии</w:t>
      </w:r>
      <w:r w:rsidR="00246797">
        <w:rPr>
          <w:lang w:val="ru-RU"/>
        </w:rPr>
        <w:t>);</w:t>
      </w:r>
    </w:p>
    <w:p w14:paraId="24D202D8" w14:textId="77777777" w:rsidR="00803A19" w:rsidRDefault="00803A19" w:rsidP="001B7F3E">
      <w:pPr>
        <w:pStyle w:val="a3"/>
        <w:rPr>
          <w:lang w:val="ru-RU"/>
        </w:rPr>
      </w:pPr>
      <w:r>
        <w:rPr>
          <w:lang w:val="ru-RU"/>
        </w:rPr>
        <w:t>Кнопка «Добавить вложение» (кнопочный элемент управления добавления файла вложения к запросу</w:t>
      </w:r>
      <w:r w:rsidR="001B7F3E">
        <w:rPr>
          <w:lang w:val="ru-RU"/>
        </w:rPr>
        <w:t>, при наличии</w:t>
      </w:r>
      <w:r>
        <w:rPr>
          <w:lang w:val="ru-RU"/>
        </w:rPr>
        <w:t xml:space="preserve">). </w:t>
      </w:r>
      <w:r w:rsidR="00D73211">
        <w:rPr>
          <w:lang w:val="ru-RU"/>
        </w:rPr>
        <w:t>Д</w:t>
      </w:r>
      <w:r>
        <w:rPr>
          <w:lang w:val="ru-RU"/>
        </w:rPr>
        <w:t>опусти</w:t>
      </w:r>
      <w:r w:rsidR="00246797">
        <w:rPr>
          <w:lang w:val="ru-RU"/>
        </w:rPr>
        <w:t>мо добавление нескольких файлов;</w:t>
      </w:r>
    </w:p>
    <w:p w14:paraId="27C3E0C7" w14:textId="06E45EA5" w:rsidR="00632E72" w:rsidRPr="00D4158D" w:rsidRDefault="00632E72" w:rsidP="001B7F3E">
      <w:pPr>
        <w:pStyle w:val="a3"/>
        <w:numPr>
          <w:ilvl w:val="0"/>
          <w:numId w:val="0"/>
        </w:numPr>
        <w:ind w:firstLine="709"/>
        <w:rPr>
          <w:lang w:val="ru-RU"/>
        </w:rPr>
      </w:pPr>
      <w:r>
        <w:rPr>
          <w:lang w:val="ru-RU"/>
        </w:rPr>
        <w:t>Карточка вхо</w:t>
      </w:r>
      <w:r w:rsidR="007B2F91">
        <w:rPr>
          <w:lang w:val="ru-RU"/>
        </w:rPr>
        <w:t>д</w:t>
      </w:r>
      <w:r>
        <w:rPr>
          <w:lang w:val="ru-RU"/>
        </w:rPr>
        <w:t xml:space="preserve">ящего запроса с отправленным ответом представлена </w:t>
      </w:r>
      <w:r w:rsidR="00231218">
        <w:rPr>
          <w:lang w:val="ru-RU"/>
        </w:rPr>
        <w:t xml:space="preserve">ниже (см. </w:t>
      </w:r>
      <w:r w:rsidR="00231218">
        <w:rPr>
          <w:lang w:val="ru-RU"/>
        </w:rPr>
        <w:fldChar w:fldCharType="begin"/>
      </w:r>
      <w:r w:rsidR="00231218">
        <w:rPr>
          <w:lang w:val="ru-RU"/>
        </w:rPr>
        <w:instrText xml:space="preserve"> REF _Ref205404758 \h </w:instrText>
      </w:r>
      <w:r w:rsidR="00231218">
        <w:rPr>
          <w:lang w:val="ru-RU"/>
        </w:rPr>
      </w:r>
      <w:r w:rsidR="00231218">
        <w:rPr>
          <w:lang w:val="ru-RU"/>
        </w:rPr>
        <w:fldChar w:fldCharType="separate"/>
      </w:r>
      <w:r w:rsidR="00FD5D66">
        <w:t xml:space="preserve">Рисунок </w:t>
      </w:r>
      <w:r w:rsidR="00FD5D66">
        <w:rPr>
          <w:noProof/>
        </w:rPr>
        <w:t>25</w:t>
      </w:r>
      <w:r w:rsidR="00231218">
        <w:rPr>
          <w:lang w:val="ru-RU"/>
        </w:rPr>
        <w:fldChar w:fldCharType="end"/>
      </w:r>
      <w:r w:rsidR="00231218">
        <w:rPr>
          <w:lang w:val="ru-RU"/>
        </w:rPr>
        <w:t>)</w:t>
      </w:r>
      <w:r w:rsidR="00D4158D" w:rsidRPr="00D4158D">
        <w:rPr>
          <w:lang w:val="ru-RU"/>
        </w:rPr>
        <w:t>.</w:t>
      </w:r>
    </w:p>
    <w:bookmarkEnd w:id="51"/>
    <w:bookmarkEnd w:id="52"/>
    <w:p w14:paraId="2092F0A3" w14:textId="77777777" w:rsidR="00D73211" w:rsidRDefault="00286FCB" w:rsidP="001B7F3E">
      <w:pPr>
        <w:pStyle w:val="a3"/>
        <w:keepNext/>
        <w:numPr>
          <w:ilvl w:val="0"/>
          <w:numId w:val="0"/>
        </w:numPr>
        <w:jc w:val="center"/>
      </w:pPr>
      <w:r w:rsidRPr="00D770BF">
        <w:rPr>
          <w:noProof/>
        </w:rPr>
        <w:drawing>
          <wp:inline distT="0" distB="0" distL="0" distR="0" wp14:anchorId="5BEBF971" wp14:editId="06CD5C51">
            <wp:extent cx="5943600" cy="2525395"/>
            <wp:effectExtent l="0" t="0" r="0" b="0"/>
            <wp:docPr id="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6557C" w14:textId="78FEB6C7" w:rsidR="00CF51D4" w:rsidRDefault="00231218">
      <w:pPr>
        <w:pStyle w:val="afffffffffffff0"/>
        <w:rPr>
          <w:shd w:val="clear" w:color="auto" w:fill="FFFFFF"/>
        </w:rPr>
      </w:pPr>
      <w:bookmarkStart w:id="101" w:name="_Ref205404758"/>
      <w:r>
        <w:t xml:space="preserve">Рисунок </w:t>
      </w:r>
      <w:r w:rsidR="00692A1F">
        <w:fldChar w:fldCharType="begin"/>
      </w:r>
      <w:r w:rsidR="00692A1F">
        <w:instrText xml:space="preserve"> SEQ Рисунок \* ARABIC </w:instrText>
      </w:r>
      <w:r w:rsidR="00692A1F">
        <w:fldChar w:fldCharType="separate"/>
      </w:r>
      <w:r w:rsidR="00FD5D66">
        <w:rPr>
          <w:noProof/>
        </w:rPr>
        <w:t>25</w:t>
      </w:r>
      <w:r w:rsidR="00692A1F">
        <w:rPr>
          <w:noProof/>
        </w:rPr>
        <w:fldChar w:fldCharType="end"/>
      </w:r>
      <w:bookmarkEnd w:id="101"/>
      <w:r>
        <w:t xml:space="preserve"> </w:t>
      </w:r>
      <w:r w:rsidR="00D73211" w:rsidRPr="008A70E8">
        <w:rPr>
          <w:shd w:val="clear" w:color="auto" w:fill="FFFFFF"/>
        </w:rPr>
        <w:t xml:space="preserve">– Карточка </w:t>
      </w:r>
      <w:r w:rsidR="00B25B1B" w:rsidRPr="008A70E8">
        <w:rPr>
          <w:shd w:val="clear" w:color="auto" w:fill="FFFFFF"/>
        </w:rPr>
        <w:t>входящего запроса с отправленным ответом</w:t>
      </w:r>
    </w:p>
    <w:p w14:paraId="19AA5FB3" w14:textId="77777777" w:rsidR="00FF4E5E" w:rsidRDefault="00FF4E5E" w:rsidP="008A70E8">
      <w:pPr>
        <w:pStyle w:val="afffffffffffff0"/>
        <w:jc w:val="both"/>
        <w:rPr>
          <w:b/>
          <w:shd w:val="clear" w:color="auto" w:fill="FFFFFF"/>
        </w:rPr>
      </w:pPr>
    </w:p>
    <w:p w14:paraId="38260DDA" w14:textId="77777777" w:rsidR="00FD5D66" w:rsidRPr="0017135F" w:rsidRDefault="00FD5D66" w:rsidP="00FD5D66">
      <w:pPr>
        <w:pStyle w:val="Head1"/>
        <w:spacing w:line="276" w:lineRule="auto"/>
        <w:rPr>
          <w:sz w:val="24"/>
          <w:szCs w:val="24"/>
        </w:rPr>
      </w:pPr>
      <w:bookmarkStart w:id="102" w:name="_Toc215848422"/>
      <w:bookmarkStart w:id="103" w:name="_Toc215849454"/>
      <w:bookmarkStart w:id="104" w:name="_Toc224572522"/>
      <w:r>
        <w:rPr>
          <w:sz w:val="24"/>
          <w:szCs w:val="24"/>
        </w:rPr>
        <w:lastRenderedPageBreak/>
        <w:t>Получение</w:t>
      </w:r>
      <w:r w:rsidRPr="00F97DD0">
        <w:rPr>
          <w:sz w:val="24"/>
          <w:szCs w:val="24"/>
        </w:rPr>
        <w:t xml:space="preserve"> </w:t>
      </w:r>
      <w:proofErr w:type="spellStart"/>
      <w:r w:rsidRPr="00F97DD0">
        <w:rPr>
          <w:sz w:val="24"/>
          <w:szCs w:val="24"/>
          <w:lang w:val="en-US"/>
        </w:rPr>
        <w:t>totp</w:t>
      </w:r>
      <w:bookmarkEnd w:id="102"/>
      <w:proofErr w:type="spellEnd"/>
      <w:r>
        <w:rPr>
          <w:sz w:val="24"/>
          <w:szCs w:val="24"/>
        </w:rPr>
        <w:t>-кода для авторизации</w:t>
      </w:r>
      <w:bookmarkEnd w:id="103"/>
      <w:bookmarkEnd w:id="104"/>
    </w:p>
    <w:p w14:paraId="26EE2409" w14:textId="77777777" w:rsidR="00FD5D66" w:rsidRPr="00821CE2" w:rsidRDefault="00FD5D66" w:rsidP="00FD5D66">
      <w:pPr>
        <w:pStyle w:val="afffff0"/>
        <w:jc w:val="right"/>
      </w:pPr>
      <w:bookmarkStart w:id="105" w:name="_Ref222228442"/>
      <w:bookmarkStart w:id="106" w:name="_Ref222228432"/>
      <w:r>
        <w:t xml:space="preserve">Таблица </w:t>
      </w:r>
      <w:r w:rsidR="00390DE7">
        <w:fldChar w:fldCharType="begin"/>
      </w:r>
      <w:r w:rsidR="00390DE7">
        <w:instrText xml:space="preserve"> SEQ Таблица \* ARABIC </w:instrText>
      </w:r>
      <w:r w:rsidR="00390DE7">
        <w:fldChar w:fldCharType="separate"/>
      </w:r>
      <w:r>
        <w:rPr>
          <w:noProof/>
        </w:rPr>
        <w:t>3</w:t>
      </w:r>
      <w:r w:rsidR="00390DE7">
        <w:rPr>
          <w:noProof/>
        </w:rPr>
        <w:fldChar w:fldCharType="end"/>
      </w:r>
      <w:bookmarkEnd w:id="105"/>
      <w:r w:rsidRPr="00FD5D66">
        <w:rPr>
          <w:noProof/>
          <w:lang w:val="ru-RU"/>
        </w:rPr>
        <w:t xml:space="preserve"> — Запуск утилиты </w:t>
      </w:r>
      <w:r w:rsidRPr="00F12193">
        <w:rPr>
          <w:noProof/>
          <w:lang w:val="en-US"/>
        </w:rPr>
        <w:t>totp</w:t>
      </w:r>
      <w:r w:rsidRPr="00FD5D66">
        <w:rPr>
          <w:noProof/>
          <w:lang w:val="ru-RU"/>
        </w:rPr>
        <w:t>-</w:t>
      </w:r>
      <w:r w:rsidRPr="00F12193">
        <w:rPr>
          <w:noProof/>
          <w:lang w:val="en-US"/>
        </w:rPr>
        <w:t>script</w:t>
      </w:r>
      <w:r w:rsidRPr="00FD5D66">
        <w:rPr>
          <w:noProof/>
          <w:lang w:val="ru-RU"/>
        </w:rPr>
        <w:t>.</w:t>
      </w:r>
      <w:r w:rsidRPr="00F12193">
        <w:rPr>
          <w:noProof/>
          <w:lang w:val="en-US"/>
        </w:rPr>
        <w:t>sh</w:t>
      </w:r>
      <w:bookmarkEnd w:id="106"/>
    </w:p>
    <w:tbl>
      <w:tblPr>
        <w:tblStyle w:val="afff"/>
        <w:tblW w:w="0" w:type="auto"/>
        <w:tblLook w:val="04A0" w:firstRow="1" w:lastRow="0" w:firstColumn="1" w:lastColumn="0" w:noHBand="0" w:noVBand="1"/>
      </w:tblPr>
      <w:tblGrid>
        <w:gridCol w:w="458"/>
        <w:gridCol w:w="4499"/>
        <w:gridCol w:w="5098"/>
      </w:tblGrid>
      <w:tr w:rsidR="00FD5D66" w:rsidRPr="0002721B" w14:paraId="6566A601" w14:textId="77777777" w:rsidTr="00E87E63">
        <w:trPr>
          <w:trHeight w:val="499"/>
        </w:trPr>
        <w:tc>
          <w:tcPr>
            <w:tcW w:w="458" w:type="dxa"/>
          </w:tcPr>
          <w:p w14:paraId="18E93DD2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02721B">
              <w:rPr>
                <w:b/>
                <w:szCs w:val="24"/>
              </w:rPr>
              <w:t>№</w:t>
            </w:r>
          </w:p>
        </w:tc>
        <w:tc>
          <w:tcPr>
            <w:tcW w:w="4499" w:type="dxa"/>
          </w:tcPr>
          <w:p w14:paraId="46F55EE1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02721B">
              <w:rPr>
                <w:b/>
                <w:szCs w:val="24"/>
              </w:rPr>
              <w:t>Выполняемые действия</w:t>
            </w:r>
          </w:p>
        </w:tc>
        <w:tc>
          <w:tcPr>
            <w:tcW w:w="5098" w:type="dxa"/>
          </w:tcPr>
          <w:p w14:paraId="4E45C36A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02721B">
              <w:rPr>
                <w:b/>
                <w:szCs w:val="24"/>
              </w:rPr>
              <w:t>Ожидаемый результат</w:t>
            </w:r>
          </w:p>
        </w:tc>
      </w:tr>
      <w:tr w:rsidR="00FD5D66" w:rsidRPr="008D31A8" w14:paraId="3C7CCE1A" w14:textId="77777777" w:rsidTr="00E87E63">
        <w:tc>
          <w:tcPr>
            <w:tcW w:w="458" w:type="dxa"/>
          </w:tcPr>
          <w:p w14:paraId="2DFB4ECE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</w:rPr>
            </w:pPr>
          </w:p>
        </w:tc>
        <w:tc>
          <w:tcPr>
            <w:tcW w:w="4499" w:type="dxa"/>
          </w:tcPr>
          <w:p w14:paraId="1D0AF188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>Для запуска скрипта totp-script.sh необходимо от имени пользователя, под которым устанавливалось ППО «Адаптер СМЭВ3» вызвать команду ./totp-script.sh</w:t>
            </w:r>
          </w:p>
        </w:tc>
        <w:tc>
          <w:tcPr>
            <w:tcW w:w="5098" w:type="dxa"/>
          </w:tcPr>
          <w:p w14:paraId="47E0A6D4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>Отобразится меню скрипта в следующем виде:</w:t>
            </w:r>
          </w:p>
          <w:p w14:paraId="106CE43E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  <w:lang w:val="en-US"/>
              </w:rPr>
            </w:pPr>
            <w:r w:rsidRPr="00FD5D66">
              <w:rPr>
                <w:szCs w:val="24"/>
                <w:highlight w:val="lightGray"/>
                <w:lang w:val="en-US"/>
              </w:rPr>
              <w:t>(A)dd (D)el (S)</w:t>
            </w:r>
            <w:proofErr w:type="spellStart"/>
            <w:r w:rsidRPr="00FD5D66">
              <w:rPr>
                <w:szCs w:val="24"/>
                <w:highlight w:val="lightGray"/>
                <w:lang w:val="en-US"/>
              </w:rPr>
              <w:t>ave</w:t>
            </w:r>
            <w:proofErr w:type="spellEnd"/>
            <w:r w:rsidRPr="00FD5D66">
              <w:rPr>
                <w:szCs w:val="24"/>
                <w:highlight w:val="lightGray"/>
                <w:lang w:val="en-US"/>
              </w:rPr>
              <w:t xml:space="preserve"> (L)</w:t>
            </w:r>
            <w:proofErr w:type="spellStart"/>
            <w:r w:rsidRPr="00FD5D66">
              <w:rPr>
                <w:szCs w:val="24"/>
                <w:highlight w:val="lightGray"/>
                <w:lang w:val="en-US"/>
              </w:rPr>
              <w:t>oad</w:t>
            </w:r>
            <w:proofErr w:type="spellEnd"/>
            <w:r w:rsidRPr="00FD5D66">
              <w:rPr>
                <w:szCs w:val="24"/>
                <w:highlight w:val="lightGray"/>
                <w:lang w:val="en-US"/>
              </w:rPr>
              <w:t xml:space="preserve"> (T)</w:t>
            </w:r>
            <w:proofErr w:type="spellStart"/>
            <w:r w:rsidRPr="00FD5D66">
              <w:rPr>
                <w:szCs w:val="24"/>
                <w:highlight w:val="lightGray"/>
                <w:lang w:val="en-US"/>
              </w:rPr>
              <w:t>est</w:t>
            </w:r>
            <w:proofErr w:type="spellEnd"/>
            <w:r w:rsidRPr="00FD5D66">
              <w:rPr>
                <w:szCs w:val="24"/>
                <w:highlight w:val="lightGray"/>
                <w:lang w:val="en-US"/>
              </w:rPr>
              <w:t xml:space="preserve"> (X)XTEA (Q)</w:t>
            </w:r>
            <w:proofErr w:type="spellStart"/>
            <w:r w:rsidRPr="00FD5D66">
              <w:rPr>
                <w:szCs w:val="24"/>
                <w:highlight w:val="lightGray"/>
                <w:lang w:val="en-US"/>
              </w:rPr>
              <w:t>uit</w:t>
            </w:r>
            <w:proofErr w:type="spellEnd"/>
            <w:r w:rsidRPr="00FD5D66">
              <w:rPr>
                <w:szCs w:val="24"/>
                <w:highlight w:val="lightGray"/>
                <w:lang w:val="en-US"/>
              </w:rPr>
              <w:t>:</w:t>
            </w:r>
          </w:p>
        </w:tc>
      </w:tr>
      <w:tr w:rsidR="00FD5D66" w:rsidRPr="0002721B" w14:paraId="220E0183" w14:textId="77777777" w:rsidTr="00E87E63">
        <w:tc>
          <w:tcPr>
            <w:tcW w:w="458" w:type="dxa"/>
          </w:tcPr>
          <w:p w14:paraId="1AFBA266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  <w:lang w:val="en-US"/>
              </w:rPr>
            </w:pPr>
          </w:p>
        </w:tc>
        <w:tc>
          <w:tcPr>
            <w:tcW w:w="4499" w:type="dxa"/>
          </w:tcPr>
          <w:p w14:paraId="4291EC8F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>Введите латинскую букву «А» и нажмите на клавиатуре кнопку «</w:t>
            </w:r>
            <w:proofErr w:type="spellStart"/>
            <w:r w:rsidRPr="0002721B">
              <w:rPr>
                <w:szCs w:val="24"/>
              </w:rPr>
              <w:t>Enter</w:t>
            </w:r>
            <w:proofErr w:type="spellEnd"/>
            <w:r w:rsidRPr="0002721B">
              <w:rPr>
                <w:szCs w:val="24"/>
              </w:rPr>
              <w:t xml:space="preserve">», для добавления </w:t>
            </w:r>
            <w:proofErr w:type="spellStart"/>
            <w:r w:rsidRPr="0002721B">
              <w:rPr>
                <w:szCs w:val="24"/>
              </w:rPr>
              <w:t>totp</w:t>
            </w:r>
            <w:proofErr w:type="spellEnd"/>
            <w:r w:rsidRPr="0002721B">
              <w:rPr>
                <w:szCs w:val="24"/>
              </w:rPr>
              <w:t>-секрета</w:t>
            </w:r>
          </w:p>
        </w:tc>
        <w:tc>
          <w:tcPr>
            <w:tcW w:w="5098" w:type="dxa"/>
          </w:tcPr>
          <w:p w14:paraId="732D0B0E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Отобразится строка для ввода параметра </w:t>
            </w:r>
            <w:proofErr w:type="spellStart"/>
            <w:r w:rsidRPr="00FD5D66">
              <w:rPr>
                <w:szCs w:val="24"/>
                <w:highlight w:val="lightGray"/>
              </w:rPr>
              <w:t>Issuer</w:t>
            </w:r>
            <w:proofErr w:type="spellEnd"/>
            <w:r w:rsidRPr="0002721B">
              <w:rPr>
                <w:szCs w:val="24"/>
              </w:rPr>
              <w:t xml:space="preserve"> </w:t>
            </w:r>
          </w:p>
        </w:tc>
      </w:tr>
      <w:tr w:rsidR="00FD5D66" w:rsidRPr="0002721B" w14:paraId="5C287923" w14:textId="77777777" w:rsidTr="00E87E63">
        <w:tc>
          <w:tcPr>
            <w:tcW w:w="458" w:type="dxa"/>
          </w:tcPr>
          <w:p w14:paraId="0E5CC7F3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</w:rPr>
            </w:pPr>
          </w:p>
        </w:tc>
        <w:tc>
          <w:tcPr>
            <w:tcW w:w="4499" w:type="dxa"/>
          </w:tcPr>
          <w:p w14:paraId="186F6216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Для параметра </w:t>
            </w:r>
            <w:proofErr w:type="spellStart"/>
            <w:r w:rsidRPr="0002721B">
              <w:rPr>
                <w:szCs w:val="24"/>
              </w:rPr>
              <w:t>Issuer</w:t>
            </w:r>
            <w:proofErr w:type="spellEnd"/>
            <w:r w:rsidRPr="0002721B">
              <w:rPr>
                <w:szCs w:val="24"/>
              </w:rPr>
              <w:t xml:space="preserve"> укажите произвольную строку, например </w:t>
            </w:r>
            <w:proofErr w:type="spellStart"/>
            <w:r w:rsidRPr="0002721B">
              <w:rPr>
                <w:szCs w:val="24"/>
              </w:rPr>
              <w:t>admin</w:t>
            </w:r>
            <w:proofErr w:type="spellEnd"/>
            <w:r w:rsidRPr="0002721B">
              <w:rPr>
                <w:szCs w:val="24"/>
              </w:rPr>
              <w:t xml:space="preserve"> и нажмите на клавиатуре на клавишу «Enter»</w:t>
            </w:r>
          </w:p>
        </w:tc>
        <w:tc>
          <w:tcPr>
            <w:tcW w:w="5098" w:type="dxa"/>
          </w:tcPr>
          <w:p w14:paraId="0412B14D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Отобразится строка для ввода параметра </w:t>
            </w:r>
            <w:r w:rsidRPr="00FD5D66">
              <w:rPr>
                <w:szCs w:val="24"/>
                <w:highlight w:val="lightGray"/>
              </w:rPr>
              <w:t xml:space="preserve">Base32 </w:t>
            </w:r>
            <w:proofErr w:type="spellStart"/>
            <w:r w:rsidRPr="00FD5D66">
              <w:rPr>
                <w:szCs w:val="24"/>
                <w:highlight w:val="lightGray"/>
              </w:rPr>
              <w:t>secret</w:t>
            </w:r>
            <w:proofErr w:type="spellEnd"/>
          </w:p>
        </w:tc>
      </w:tr>
      <w:tr w:rsidR="00FD5D66" w:rsidRPr="0002721B" w14:paraId="01DF455A" w14:textId="77777777" w:rsidTr="00E87E63">
        <w:tc>
          <w:tcPr>
            <w:tcW w:w="458" w:type="dxa"/>
          </w:tcPr>
          <w:p w14:paraId="17BC2D54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</w:rPr>
            </w:pPr>
          </w:p>
        </w:tc>
        <w:tc>
          <w:tcPr>
            <w:tcW w:w="4499" w:type="dxa"/>
          </w:tcPr>
          <w:p w14:paraId="29239B6D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Для параметра Base32 </w:t>
            </w:r>
            <w:proofErr w:type="spellStart"/>
            <w:r w:rsidRPr="0002721B">
              <w:rPr>
                <w:szCs w:val="24"/>
              </w:rPr>
              <w:t>secret</w:t>
            </w:r>
            <w:proofErr w:type="spellEnd"/>
            <w:r w:rsidRPr="0002721B">
              <w:rPr>
                <w:szCs w:val="24"/>
              </w:rPr>
              <w:t xml:space="preserve"> укажите </w:t>
            </w:r>
            <w:proofErr w:type="spellStart"/>
            <w:r w:rsidRPr="0002721B">
              <w:rPr>
                <w:szCs w:val="24"/>
              </w:rPr>
              <w:t>totp</w:t>
            </w:r>
            <w:proofErr w:type="spellEnd"/>
            <w:r w:rsidRPr="0002721B">
              <w:rPr>
                <w:szCs w:val="24"/>
              </w:rPr>
              <w:t xml:space="preserve">-секрет пользователя, для которого генерируется </w:t>
            </w:r>
            <w:proofErr w:type="spellStart"/>
            <w:r w:rsidRPr="0002721B">
              <w:rPr>
                <w:szCs w:val="24"/>
              </w:rPr>
              <w:t>totp</w:t>
            </w:r>
            <w:proofErr w:type="spellEnd"/>
            <w:r w:rsidRPr="0002721B">
              <w:rPr>
                <w:szCs w:val="24"/>
              </w:rPr>
              <w:t>-код и нажмите на клавиатуре на клавишу «Enter»</w:t>
            </w:r>
          </w:p>
        </w:tc>
        <w:tc>
          <w:tcPr>
            <w:tcW w:w="5098" w:type="dxa"/>
          </w:tcPr>
          <w:p w14:paraId="560E6902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Отобразится строка для ввода параметра </w:t>
            </w:r>
            <w:proofErr w:type="spellStart"/>
            <w:r w:rsidRPr="00FD5D66">
              <w:rPr>
                <w:szCs w:val="24"/>
                <w:highlight w:val="lightGray"/>
              </w:rPr>
              <w:t>Period</w:t>
            </w:r>
            <w:proofErr w:type="spellEnd"/>
          </w:p>
        </w:tc>
      </w:tr>
      <w:tr w:rsidR="00FD5D66" w:rsidRPr="0002721B" w14:paraId="2EF7DB9E" w14:textId="77777777" w:rsidTr="00E87E63">
        <w:trPr>
          <w:trHeight w:val="1003"/>
        </w:trPr>
        <w:tc>
          <w:tcPr>
            <w:tcW w:w="458" w:type="dxa"/>
          </w:tcPr>
          <w:p w14:paraId="6D743614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</w:rPr>
            </w:pPr>
          </w:p>
        </w:tc>
        <w:tc>
          <w:tcPr>
            <w:tcW w:w="4499" w:type="dxa"/>
          </w:tcPr>
          <w:p w14:paraId="1E4B99CD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Нажмите на клавиатуре на клавишу «Enter». Для параметра </w:t>
            </w:r>
            <w:proofErr w:type="spellStart"/>
            <w:r w:rsidRPr="0002721B">
              <w:rPr>
                <w:szCs w:val="24"/>
              </w:rPr>
              <w:t>Period</w:t>
            </w:r>
            <w:proofErr w:type="spellEnd"/>
            <w:r w:rsidRPr="0002721B">
              <w:rPr>
                <w:szCs w:val="24"/>
              </w:rPr>
              <w:t xml:space="preserve"> значение вводить не требуется</w:t>
            </w:r>
          </w:p>
        </w:tc>
        <w:tc>
          <w:tcPr>
            <w:tcW w:w="5098" w:type="dxa"/>
          </w:tcPr>
          <w:p w14:paraId="555813AE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Отобразится строка для ввода параметра </w:t>
            </w:r>
            <w:proofErr w:type="spellStart"/>
            <w:r w:rsidRPr="00FD5D66">
              <w:rPr>
                <w:szCs w:val="24"/>
                <w:highlight w:val="lightGray"/>
              </w:rPr>
              <w:t>Digits</w:t>
            </w:r>
            <w:proofErr w:type="spellEnd"/>
          </w:p>
        </w:tc>
      </w:tr>
      <w:tr w:rsidR="00FD5D66" w:rsidRPr="008D31A8" w14:paraId="6A38C37F" w14:textId="77777777" w:rsidTr="00E87E63">
        <w:tc>
          <w:tcPr>
            <w:tcW w:w="458" w:type="dxa"/>
          </w:tcPr>
          <w:p w14:paraId="75B11B54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</w:rPr>
            </w:pPr>
          </w:p>
        </w:tc>
        <w:tc>
          <w:tcPr>
            <w:tcW w:w="4499" w:type="dxa"/>
          </w:tcPr>
          <w:p w14:paraId="26726B0A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Нажмите на клавиатуре на клавишу «Enter». Для параметра </w:t>
            </w:r>
            <w:proofErr w:type="spellStart"/>
            <w:r w:rsidRPr="0002721B">
              <w:rPr>
                <w:szCs w:val="24"/>
              </w:rPr>
              <w:t>Digits</w:t>
            </w:r>
            <w:proofErr w:type="spellEnd"/>
            <w:r w:rsidRPr="0002721B">
              <w:rPr>
                <w:szCs w:val="24"/>
              </w:rPr>
              <w:t xml:space="preserve"> значение вводить не требуется</w:t>
            </w:r>
          </w:p>
        </w:tc>
        <w:tc>
          <w:tcPr>
            <w:tcW w:w="5098" w:type="dxa"/>
          </w:tcPr>
          <w:p w14:paraId="0E812C7D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Скрипт выдаст набор кодов. Например: </w:t>
            </w:r>
          </w:p>
          <w:p w14:paraId="0C946053" w14:textId="77777777" w:rsidR="00FD5D66" w:rsidRPr="00FD5D66" w:rsidRDefault="00FD5D66" w:rsidP="00E87E63">
            <w:pPr>
              <w:pStyle w:val="PlainText"/>
              <w:spacing w:line="276" w:lineRule="auto"/>
              <w:rPr>
                <w:szCs w:val="24"/>
                <w:highlight w:val="lightGray"/>
                <w:lang w:val="en-US"/>
              </w:rPr>
            </w:pPr>
            <w:r w:rsidRPr="00FD5D66">
              <w:rPr>
                <w:szCs w:val="24"/>
                <w:highlight w:val="lightGray"/>
                <w:lang w:val="en-US"/>
              </w:rPr>
              <w:t>sha1 762835</w:t>
            </w:r>
          </w:p>
          <w:p w14:paraId="33400A5F" w14:textId="77777777" w:rsidR="00FD5D66" w:rsidRPr="00FD5D66" w:rsidRDefault="00FD5D66" w:rsidP="00E87E63">
            <w:pPr>
              <w:pStyle w:val="PlainText"/>
              <w:spacing w:line="276" w:lineRule="auto"/>
              <w:rPr>
                <w:szCs w:val="24"/>
                <w:highlight w:val="lightGray"/>
                <w:lang w:val="en-US"/>
              </w:rPr>
            </w:pPr>
            <w:r w:rsidRPr="00FD5D66">
              <w:rPr>
                <w:szCs w:val="24"/>
                <w:highlight w:val="lightGray"/>
                <w:lang w:val="en-US"/>
              </w:rPr>
              <w:t>sha1o 762835</w:t>
            </w:r>
          </w:p>
          <w:p w14:paraId="3ADABD85" w14:textId="77777777" w:rsidR="00FD5D66" w:rsidRPr="00FD5D66" w:rsidRDefault="00FD5D66" w:rsidP="00E87E63">
            <w:pPr>
              <w:pStyle w:val="PlainText"/>
              <w:spacing w:line="276" w:lineRule="auto"/>
              <w:rPr>
                <w:szCs w:val="24"/>
                <w:highlight w:val="lightGray"/>
                <w:lang w:val="en-US"/>
              </w:rPr>
            </w:pPr>
            <w:r w:rsidRPr="00FD5D66">
              <w:rPr>
                <w:szCs w:val="24"/>
                <w:highlight w:val="lightGray"/>
                <w:lang w:val="en-US"/>
              </w:rPr>
              <w:t>sha256 652821</w:t>
            </w:r>
          </w:p>
          <w:p w14:paraId="74A57D71" w14:textId="77777777" w:rsidR="00FD5D66" w:rsidRPr="00FD5D66" w:rsidRDefault="00FD5D66" w:rsidP="00E87E63">
            <w:pPr>
              <w:pStyle w:val="PlainText"/>
              <w:spacing w:line="276" w:lineRule="auto"/>
              <w:rPr>
                <w:szCs w:val="24"/>
                <w:highlight w:val="lightGray"/>
                <w:lang w:val="en-US"/>
              </w:rPr>
            </w:pPr>
            <w:r w:rsidRPr="00FD5D66">
              <w:rPr>
                <w:szCs w:val="24"/>
                <w:highlight w:val="lightGray"/>
                <w:lang w:val="en-US"/>
              </w:rPr>
              <w:t>sha512 163736</w:t>
            </w:r>
          </w:p>
          <w:p w14:paraId="0BCA47FF" w14:textId="77777777" w:rsidR="00FD5D66" w:rsidRPr="0002721B" w:rsidRDefault="00FD5D66" w:rsidP="00E87E63">
            <w:pPr>
              <w:pStyle w:val="PlainText"/>
              <w:spacing w:line="276" w:lineRule="auto"/>
              <w:rPr>
                <w:szCs w:val="24"/>
                <w:lang w:val="en-US"/>
              </w:rPr>
            </w:pPr>
            <w:r w:rsidRPr="00FD5D66">
              <w:rPr>
                <w:szCs w:val="24"/>
                <w:highlight w:val="lightGray"/>
                <w:lang w:val="en-US"/>
              </w:rPr>
              <w:t>admin 440448</w:t>
            </w:r>
          </w:p>
        </w:tc>
      </w:tr>
      <w:tr w:rsidR="00FD5D66" w:rsidRPr="0002721B" w14:paraId="1C45265B" w14:textId="77777777" w:rsidTr="00E87E63">
        <w:tc>
          <w:tcPr>
            <w:tcW w:w="458" w:type="dxa"/>
          </w:tcPr>
          <w:p w14:paraId="1EB0D261" w14:textId="77777777" w:rsidR="00FD5D66" w:rsidRPr="0002721B" w:rsidRDefault="00FD5D66" w:rsidP="00FD5D66">
            <w:pPr>
              <w:pStyle w:val="PlainText"/>
              <w:numPr>
                <w:ilvl w:val="0"/>
                <w:numId w:val="72"/>
              </w:numPr>
              <w:spacing w:line="276" w:lineRule="auto"/>
              <w:ind w:left="0" w:firstLine="0"/>
              <w:rPr>
                <w:szCs w:val="24"/>
                <w:lang w:val="en-US"/>
              </w:rPr>
            </w:pPr>
          </w:p>
        </w:tc>
        <w:tc>
          <w:tcPr>
            <w:tcW w:w="4499" w:type="dxa"/>
          </w:tcPr>
          <w:p w14:paraId="008394A8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Скопируйте </w:t>
            </w:r>
            <w:proofErr w:type="spellStart"/>
            <w:r w:rsidRPr="0002721B">
              <w:rPr>
                <w:szCs w:val="24"/>
              </w:rPr>
              <w:t>totp</w:t>
            </w:r>
            <w:proofErr w:type="spellEnd"/>
            <w:r w:rsidRPr="0002721B">
              <w:rPr>
                <w:szCs w:val="24"/>
              </w:rPr>
              <w:t xml:space="preserve">-код и введите его в форму авторизации. </w:t>
            </w:r>
          </w:p>
        </w:tc>
        <w:tc>
          <w:tcPr>
            <w:tcW w:w="5098" w:type="dxa"/>
          </w:tcPr>
          <w:p w14:paraId="52EA9419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Необходимым </w:t>
            </w:r>
            <w:proofErr w:type="spellStart"/>
            <w:r w:rsidRPr="0002721B">
              <w:rPr>
                <w:szCs w:val="24"/>
              </w:rPr>
              <w:t>totp</w:t>
            </w:r>
            <w:proofErr w:type="spellEnd"/>
            <w:r w:rsidRPr="0002721B">
              <w:rPr>
                <w:szCs w:val="24"/>
              </w:rPr>
              <w:t xml:space="preserve">-код является код напротив </w:t>
            </w:r>
            <w:proofErr w:type="spellStart"/>
            <w:r w:rsidRPr="0002721B">
              <w:rPr>
                <w:szCs w:val="24"/>
              </w:rPr>
              <w:t>Issuer</w:t>
            </w:r>
            <w:proofErr w:type="spellEnd"/>
            <w:r w:rsidRPr="0002721B">
              <w:rPr>
                <w:szCs w:val="24"/>
              </w:rPr>
              <w:t>, введенного ранее.</w:t>
            </w:r>
          </w:p>
          <w:p w14:paraId="0C405D3A" w14:textId="77777777" w:rsidR="00FD5D66" w:rsidRPr="0002721B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02721B">
              <w:rPr>
                <w:szCs w:val="24"/>
              </w:rPr>
              <w:t xml:space="preserve">В данном примере для пользователя </w:t>
            </w:r>
            <w:r w:rsidRPr="0002721B">
              <w:rPr>
                <w:szCs w:val="24"/>
                <w:lang w:val="en-US"/>
              </w:rPr>
              <w:t>admin</w:t>
            </w:r>
            <w:r w:rsidRPr="0002721B">
              <w:rPr>
                <w:szCs w:val="24"/>
              </w:rPr>
              <w:t xml:space="preserve"> код </w:t>
            </w:r>
            <w:r w:rsidRPr="00FD5D66">
              <w:rPr>
                <w:szCs w:val="24"/>
                <w:highlight w:val="lightGray"/>
              </w:rPr>
              <w:t>440448</w:t>
            </w:r>
          </w:p>
        </w:tc>
      </w:tr>
    </w:tbl>
    <w:p w14:paraId="23DD31F3" w14:textId="77777777" w:rsidR="00FD5D66" w:rsidRPr="00F97DD0" w:rsidRDefault="00FD5D66" w:rsidP="00FD5D66">
      <w:pPr>
        <w:pStyle w:val="PlainText"/>
        <w:spacing w:line="276" w:lineRule="auto"/>
        <w:rPr>
          <w:szCs w:val="24"/>
        </w:rPr>
      </w:pPr>
      <w:r w:rsidRPr="00F97DD0">
        <w:rPr>
          <w:szCs w:val="24"/>
        </w:rPr>
        <w:t>При каждом последующем нажатии на клавиатуре на клавишу «Enter» коды будут выводится заново, обновляясь каждые 30 секунд.</w:t>
      </w:r>
    </w:p>
    <w:p w14:paraId="77D1F64A" w14:textId="77777777" w:rsidR="00FD5D66" w:rsidRPr="00F97DD0" w:rsidRDefault="00FD5D66" w:rsidP="00FD5D66">
      <w:pPr>
        <w:pStyle w:val="PlainText"/>
        <w:spacing w:line="276" w:lineRule="auto"/>
        <w:rPr>
          <w:szCs w:val="24"/>
        </w:rPr>
      </w:pPr>
      <w:r w:rsidRPr="00F97DD0">
        <w:rPr>
          <w:szCs w:val="24"/>
        </w:rPr>
        <w:t>Для выхода из меню скрипта введите латинскую букву «Q» и нажмите на клавиатуре клавишу «</w:t>
      </w:r>
      <w:r w:rsidRPr="00F97DD0">
        <w:rPr>
          <w:szCs w:val="24"/>
          <w:lang w:val="en-US"/>
        </w:rPr>
        <w:t>Enter</w:t>
      </w:r>
      <w:r w:rsidRPr="00F97DD0">
        <w:rPr>
          <w:szCs w:val="24"/>
        </w:rPr>
        <w:t>».</w:t>
      </w:r>
    </w:p>
    <w:p w14:paraId="4CE26BDE" w14:textId="5E169EB2" w:rsidR="00FD5D66" w:rsidRDefault="00FD5D66" w:rsidP="00FD5D66">
      <w:pPr>
        <w:pStyle w:val="afffffffffffff0"/>
        <w:keepNext/>
      </w:pPr>
    </w:p>
    <w:p w14:paraId="25510E93" w14:textId="77777777" w:rsidR="00FD5D66" w:rsidRDefault="00FD5D66" w:rsidP="00FD5D66">
      <w:pPr>
        <w:pStyle w:val="afffff0"/>
        <w:jc w:val="center"/>
        <w:rPr>
          <w:b/>
          <w:shd w:val="clear" w:color="auto" w:fill="FFFFFF"/>
        </w:rPr>
      </w:pPr>
      <w:r>
        <w:t xml:space="preserve">Рисунок </w:t>
      </w:r>
      <w:r w:rsidR="00390DE7">
        <w:fldChar w:fldCharType="begin"/>
      </w:r>
      <w:r w:rsidR="00390DE7">
        <w:instrText xml:space="preserve"> SEQ Рисунок \* ARABIC </w:instrText>
      </w:r>
      <w:r w:rsidR="00390DE7">
        <w:fldChar w:fldCharType="separate"/>
      </w:r>
      <w:r>
        <w:rPr>
          <w:noProof/>
        </w:rPr>
        <w:t>26</w:t>
      </w:r>
      <w:r w:rsidR="00390DE7">
        <w:rPr>
          <w:noProof/>
        </w:rPr>
        <w:fldChar w:fldCharType="end"/>
      </w:r>
      <w:r>
        <w:rPr>
          <w:noProof/>
          <w:lang w:val="ru-RU"/>
        </w:rPr>
        <w:t xml:space="preserve"> </w:t>
      </w:r>
      <w:r w:rsidRPr="002116F6">
        <w:rPr>
          <w:noProof/>
          <w:lang w:val="ru-RU"/>
        </w:rPr>
        <w:t>– Пример работы totp-генератора</w:t>
      </w:r>
    </w:p>
    <w:p w14:paraId="31A8D899" w14:textId="77777777" w:rsidR="008A70E8" w:rsidRDefault="00FF4E5E" w:rsidP="00FF4E5E">
      <w:pPr>
        <w:pStyle w:val="Head1"/>
      </w:pPr>
      <w:bookmarkStart w:id="107" w:name="_Toc176274576"/>
      <w:bookmarkStart w:id="108" w:name="_Toc224572523"/>
      <w:r w:rsidRPr="00FF4E5E">
        <w:lastRenderedPageBreak/>
        <w:t>Аварийные ситуации</w:t>
      </w:r>
      <w:bookmarkEnd w:id="107"/>
      <w:bookmarkEnd w:id="108"/>
    </w:p>
    <w:p w14:paraId="358A2C17" w14:textId="6751E12C" w:rsidR="00FF4E5E" w:rsidRPr="005D2142" w:rsidRDefault="00FF4E5E" w:rsidP="00FF4E5E">
      <w:pPr>
        <w:pStyle w:val="31a"/>
        <w:spacing w:before="0" w:line="360" w:lineRule="auto"/>
        <w:ind w:left="0" w:firstLine="709"/>
        <w:jc w:val="both"/>
        <w:rPr>
          <w:noProof/>
          <w:lang w:val="ru-RU"/>
        </w:rPr>
      </w:pPr>
      <w:r w:rsidRPr="005D2142">
        <w:rPr>
          <w:lang w:val="ru-RU"/>
        </w:rPr>
        <w:t xml:space="preserve">В случае, если </w:t>
      </w:r>
      <w:r w:rsidRPr="0072373C">
        <w:rPr>
          <w:color w:val="000000"/>
          <w:lang w:val="ru-RU"/>
        </w:rPr>
        <w:t>ППО «Адаптер СМЭВ3»</w:t>
      </w:r>
      <w:r w:rsidR="001D1AA7">
        <w:rPr>
          <w:noProof/>
          <w:lang w:val="ru-RU"/>
        </w:rPr>
        <w:t xml:space="preserve"> </w:t>
      </w:r>
      <w:r w:rsidRPr="005D2142">
        <w:rPr>
          <w:lang w:val="ru-RU"/>
        </w:rPr>
        <w:t>выводит системные сообщения</w:t>
      </w:r>
      <w:r>
        <w:rPr>
          <w:lang w:val="ru-RU"/>
        </w:rPr>
        <w:t xml:space="preserve"> об ошибках</w:t>
      </w:r>
      <w:r w:rsidRPr="005D2142">
        <w:rPr>
          <w:lang w:val="ru-RU"/>
        </w:rPr>
        <w:t xml:space="preserve">, необходимо сформировать снимок (скриншот) интерфейса Системы или запротоколировать текст сообщения, выводимого Системой. Далее необходимо обратиться к системному администратору </w:t>
      </w:r>
      <w:r w:rsidRPr="007332B4">
        <w:t>c</w:t>
      </w:r>
      <w:r w:rsidRPr="005D2142">
        <w:rPr>
          <w:lang w:val="ru-RU"/>
        </w:rPr>
        <w:t xml:space="preserve"> описанием сообщения.</w:t>
      </w:r>
    </w:p>
    <w:p w14:paraId="10CA4547" w14:textId="77777777" w:rsidR="00FF4E5E" w:rsidRDefault="00FF4E5E" w:rsidP="00FF4E5E">
      <w:pPr>
        <w:pStyle w:val="PlainText"/>
      </w:pPr>
      <w:r w:rsidRPr="005D2142">
        <w:t xml:space="preserve">В случае аварийных ситуаций, связанных с программным обеспечением </w:t>
      </w:r>
      <w:r w:rsidRPr="0072373C">
        <w:rPr>
          <w:color w:val="000000"/>
        </w:rPr>
        <w:t>ППО «Адаптер СМЭВ3»</w:t>
      </w:r>
      <w:r w:rsidRPr="005D2142">
        <w:t xml:space="preserve">, необходимо обратиться к администратору </w:t>
      </w:r>
      <w:r w:rsidRPr="0072373C">
        <w:rPr>
          <w:color w:val="000000"/>
        </w:rPr>
        <w:t>ППО «Адаптер СМЭВ3»</w:t>
      </w:r>
      <w:r w:rsidRPr="005D2142">
        <w:t>.</w:t>
      </w:r>
    </w:p>
    <w:p w14:paraId="3AD05CE1" w14:textId="77777777" w:rsidR="00FD5D66" w:rsidRDefault="00FD5D66" w:rsidP="00FD5D66">
      <w:pPr>
        <w:pStyle w:val="PlainText"/>
        <w:spacing w:line="276" w:lineRule="auto"/>
        <w:rPr>
          <w:szCs w:val="24"/>
        </w:rPr>
      </w:pPr>
      <w:r>
        <w:rPr>
          <w:szCs w:val="24"/>
        </w:rPr>
        <w:t>Т</w:t>
      </w:r>
      <w:r w:rsidRPr="00F97DD0">
        <w:rPr>
          <w:szCs w:val="24"/>
        </w:rPr>
        <w:t>иповые сценарии и рекомендуемые действия</w:t>
      </w:r>
      <w:r>
        <w:rPr>
          <w:szCs w:val="24"/>
        </w:rPr>
        <w:t xml:space="preserve"> приведены в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_Ref222228518 \h </w:instrText>
      </w:r>
      <w:r>
        <w:rPr>
          <w:szCs w:val="24"/>
        </w:rPr>
      </w:r>
      <w:r>
        <w:rPr>
          <w:szCs w:val="24"/>
        </w:rPr>
        <w:fldChar w:fldCharType="separate"/>
      </w:r>
      <w:r>
        <w:t xml:space="preserve">Таблица </w:t>
      </w:r>
      <w:r>
        <w:rPr>
          <w:noProof/>
          <w:szCs w:val="24"/>
        </w:rPr>
        <w:t>4</w:t>
      </w:r>
      <w:r>
        <w:rPr>
          <w:szCs w:val="24"/>
        </w:rPr>
        <w:fldChar w:fldCharType="end"/>
      </w:r>
      <w:r>
        <w:rPr>
          <w:szCs w:val="24"/>
        </w:rPr>
        <w:t>.</w:t>
      </w:r>
    </w:p>
    <w:p w14:paraId="66880465" w14:textId="77777777" w:rsidR="00FD5D66" w:rsidRPr="00F97DD0" w:rsidRDefault="00FD5D66" w:rsidP="00FD5D66">
      <w:pPr>
        <w:pStyle w:val="PlainText"/>
        <w:spacing w:line="276" w:lineRule="auto"/>
        <w:rPr>
          <w:szCs w:val="24"/>
        </w:rPr>
      </w:pPr>
    </w:p>
    <w:p w14:paraId="0B1D7CAC" w14:textId="77777777" w:rsidR="00FD5D66" w:rsidRPr="00F97DD0" w:rsidRDefault="00FD5D66" w:rsidP="00FD5D66">
      <w:pPr>
        <w:pStyle w:val="afffff0"/>
        <w:jc w:val="right"/>
        <w:rPr>
          <w:szCs w:val="24"/>
        </w:rPr>
      </w:pPr>
      <w:bookmarkStart w:id="109" w:name="_Ref222228518"/>
      <w:r>
        <w:t xml:space="preserve">Таблица </w:t>
      </w:r>
      <w:r>
        <w:rPr>
          <w:szCs w:val="24"/>
        </w:rPr>
        <w:fldChar w:fldCharType="begin"/>
      </w:r>
      <w:r>
        <w:rPr>
          <w:szCs w:val="24"/>
        </w:rPr>
        <w:instrText xml:space="preserve"> SEQ Таблица \* ARABIC </w:instrText>
      </w:r>
      <w:r>
        <w:rPr>
          <w:szCs w:val="24"/>
        </w:rPr>
        <w:fldChar w:fldCharType="separate"/>
      </w:r>
      <w:r>
        <w:rPr>
          <w:noProof/>
          <w:szCs w:val="24"/>
        </w:rPr>
        <w:t>4</w:t>
      </w:r>
      <w:r>
        <w:rPr>
          <w:szCs w:val="24"/>
        </w:rPr>
        <w:fldChar w:fldCharType="end"/>
      </w:r>
      <w:bookmarkEnd w:id="109"/>
      <w:r w:rsidRPr="00827083">
        <w:rPr>
          <w:noProof/>
          <w:lang w:val="ru-RU"/>
        </w:rPr>
        <w:t xml:space="preserve"> — Типы и признаки нештатных ситуаций</w:t>
      </w:r>
    </w:p>
    <w:tbl>
      <w:tblPr>
        <w:tblStyle w:val="afffffff"/>
        <w:tblW w:w="10065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3260"/>
        <w:gridCol w:w="3691"/>
      </w:tblGrid>
      <w:tr w:rsidR="00FD5D66" w:rsidRPr="0097161C" w14:paraId="1B6759C2" w14:textId="77777777" w:rsidTr="00E87E63">
        <w:trPr>
          <w:trHeight w:val="502"/>
        </w:trPr>
        <w:tc>
          <w:tcPr>
            <w:tcW w:w="567" w:type="dxa"/>
            <w:vAlign w:val="center"/>
          </w:tcPr>
          <w:p w14:paraId="05448E22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№</w:t>
            </w:r>
          </w:p>
        </w:tc>
        <w:tc>
          <w:tcPr>
            <w:tcW w:w="2547" w:type="dxa"/>
            <w:vAlign w:val="center"/>
          </w:tcPr>
          <w:p w14:paraId="320D51F2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Ситуация</w:t>
            </w:r>
          </w:p>
        </w:tc>
        <w:tc>
          <w:tcPr>
            <w:tcW w:w="3260" w:type="dxa"/>
            <w:vAlign w:val="center"/>
          </w:tcPr>
          <w:p w14:paraId="440D6F1B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Признаки</w:t>
            </w:r>
          </w:p>
        </w:tc>
        <w:tc>
          <w:tcPr>
            <w:tcW w:w="3691" w:type="dxa"/>
            <w:vAlign w:val="center"/>
          </w:tcPr>
          <w:p w14:paraId="526C2F81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Возможные причины</w:t>
            </w:r>
          </w:p>
        </w:tc>
      </w:tr>
      <w:tr w:rsidR="00FD5D66" w:rsidRPr="0097161C" w14:paraId="34C5DD9D" w14:textId="77777777" w:rsidTr="00E87E63">
        <w:tc>
          <w:tcPr>
            <w:tcW w:w="567" w:type="dxa"/>
          </w:tcPr>
          <w:p w14:paraId="66EB1E8C" w14:textId="77777777" w:rsidR="00FD5D66" w:rsidRPr="0097161C" w:rsidRDefault="00FD5D66" w:rsidP="00FD5D66">
            <w:pPr>
              <w:pStyle w:val="PlainText"/>
              <w:numPr>
                <w:ilvl w:val="0"/>
                <w:numId w:val="73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1</w:t>
            </w:r>
          </w:p>
        </w:tc>
        <w:tc>
          <w:tcPr>
            <w:tcW w:w="2547" w:type="dxa"/>
          </w:tcPr>
          <w:p w14:paraId="64FFCE1A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Ошибка при отправке сообщения</w:t>
            </w:r>
          </w:p>
        </w:tc>
        <w:tc>
          <w:tcPr>
            <w:tcW w:w="3260" w:type="dxa"/>
          </w:tcPr>
          <w:p w14:paraId="4492B534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Статус «Ошибка отправления запроса», текст ошибки содержит код (например, ERR-1005)</w:t>
            </w:r>
          </w:p>
        </w:tc>
        <w:tc>
          <w:tcPr>
            <w:tcW w:w="3691" w:type="dxa"/>
          </w:tcPr>
          <w:p w14:paraId="4B3E6C19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Некорректный XML, отсутствие обязательных полей, нарушение XSD-схемы, недоступность СМЭВ3</w:t>
            </w:r>
          </w:p>
        </w:tc>
      </w:tr>
      <w:tr w:rsidR="00FD5D66" w:rsidRPr="0097161C" w14:paraId="739DB4B5" w14:textId="77777777" w:rsidTr="00E87E63">
        <w:tc>
          <w:tcPr>
            <w:tcW w:w="567" w:type="dxa"/>
          </w:tcPr>
          <w:p w14:paraId="25D3A468" w14:textId="77777777" w:rsidR="00FD5D66" w:rsidRPr="0097161C" w:rsidRDefault="00FD5D66" w:rsidP="00FD5D66">
            <w:pPr>
              <w:pStyle w:val="PlainText"/>
              <w:numPr>
                <w:ilvl w:val="0"/>
                <w:numId w:val="73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2</w:t>
            </w:r>
          </w:p>
        </w:tc>
        <w:tc>
          <w:tcPr>
            <w:tcW w:w="2547" w:type="dxa"/>
          </w:tcPr>
          <w:p w14:paraId="4356F17D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Сообщение «зависло» в статусе «Отправлено»</w:t>
            </w:r>
          </w:p>
        </w:tc>
        <w:tc>
          <w:tcPr>
            <w:tcW w:w="3260" w:type="dxa"/>
          </w:tcPr>
          <w:p w14:paraId="797B1BBA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Ответ не поступает более 24 часов</w:t>
            </w:r>
          </w:p>
        </w:tc>
        <w:tc>
          <w:tcPr>
            <w:tcW w:w="3691" w:type="dxa"/>
          </w:tcPr>
          <w:p w14:paraId="02E3AE2D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Сбой на стороне получателя, ошибка маршрутизации, авария в СМЭВ3</w:t>
            </w:r>
          </w:p>
        </w:tc>
      </w:tr>
      <w:tr w:rsidR="00FD5D66" w:rsidRPr="0097161C" w14:paraId="6E7EB9B4" w14:textId="77777777" w:rsidTr="00E87E63">
        <w:tc>
          <w:tcPr>
            <w:tcW w:w="567" w:type="dxa"/>
          </w:tcPr>
          <w:p w14:paraId="042A8516" w14:textId="77777777" w:rsidR="00FD5D66" w:rsidRPr="0097161C" w:rsidRDefault="00FD5D66" w:rsidP="00FD5D66">
            <w:pPr>
              <w:pStyle w:val="PlainText"/>
              <w:numPr>
                <w:ilvl w:val="0"/>
                <w:numId w:val="73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3</w:t>
            </w:r>
          </w:p>
        </w:tc>
        <w:tc>
          <w:tcPr>
            <w:tcW w:w="2547" w:type="dxa"/>
          </w:tcPr>
          <w:p w14:paraId="6E4054D0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Невозможно авторизоваться</w:t>
            </w:r>
          </w:p>
        </w:tc>
        <w:tc>
          <w:tcPr>
            <w:tcW w:w="3260" w:type="dxa"/>
          </w:tcPr>
          <w:p w14:paraId="350295C4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Ошибка «Неверный логин/пароль» или «Сессия устарела»</w:t>
            </w:r>
          </w:p>
        </w:tc>
        <w:tc>
          <w:tcPr>
            <w:tcW w:w="3691" w:type="dxa"/>
          </w:tcPr>
          <w:p w14:paraId="3F3850C0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Неправильный TOTP-код, блокировка учетной записи, истек срок действия сертификата</w:t>
            </w:r>
          </w:p>
        </w:tc>
      </w:tr>
      <w:tr w:rsidR="00FD5D66" w:rsidRPr="0097161C" w14:paraId="12730060" w14:textId="77777777" w:rsidTr="00E87E63">
        <w:tc>
          <w:tcPr>
            <w:tcW w:w="567" w:type="dxa"/>
          </w:tcPr>
          <w:p w14:paraId="0EA71412" w14:textId="77777777" w:rsidR="00FD5D66" w:rsidRPr="0097161C" w:rsidRDefault="00FD5D66" w:rsidP="00FD5D66">
            <w:pPr>
              <w:pStyle w:val="PlainText"/>
              <w:numPr>
                <w:ilvl w:val="0"/>
                <w:numId w:val="73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4</w:t>
            </w:r>
          </w:p>
        </w:tc>
        <w:tc>
          <w:tcPr>
            <w:tcW w:w="2547" w:type="dxa"/>
          </w:tcPr>
          <w:p w14:paraId="3AB9BCBF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 xml:space="preserve">Отсутствует доступ к </w:t>
            </w:r>
            <w:r w:rsidRPr="0097161C">
              <w:rPr>
                <w:szCs w:val="24"/>
                <w:lang w:val="en-US"/>
              </w:rPr>
              <w:t>web</w:t>
            </w:r>
            <w:r w:rsidRPr="0097161C">
              <w:rPr>
                <w:szCs w:val="24"/>
              </w:rPr>
              <w:t>-интерфейсу</w:t>
            </w:r>
          </w:p>
        </w:tc>
        <w:tc>
          <w:tcPr>
            <w:tcW w:w="3260" w:type="dxa"/>
          </w:tcPr>
          <w:p w14:paraId="028ACCCC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Браузер показывает «Сайт недоступен»</w:t>
            </w:r>
          </w:p>
        </w:tc>
        <w:tc>
          <w:tcPr>
            <w:tcW w:w="3691" w:type="dxa"/>
          </w:tcPr>
          <w:p w14:paraId="21DF66AF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Проблемы с сетью, остановка сервиса, перегрузка сервера</w:t>
            </w:r>
          </w:p>
        </w:tc>
      </w:tr>
      <w:tr w:rsidR="00FD5D66" w:rsidRPr="0097161C" w14:paraId="5940C0AD" w14:textId="77777777" w:rsidTr="00E87E63">
        <w:trPr>
          <w:trHeight w:val="1015"/>
        </w:trPr>
        <w:tc>
          <w:tcPr>
            <w:tcW w:w="567" w:type="dxa"/>
          </w:tcPr>
          <w:p w14:paraId="60E22137" w14:textId="77777777" w:rsidR="00FD5D66" w:rsidRPr="0097161C" w:rsidRDefault="00FD5D66" w:rsidP="00FD5D66">
            <w:pPr>
              <w:pStyle w:val="PlainText"/>
              <w:numPr>
                <w:ilvl w:val="0"/>
                <w:numId w:val="73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5</w:t>
            </w:r>
          </w:p>
        </w:tc>
        <w:tc>
          <w:tcPr>
            <w:tcW w:w="2547" w:type="dxa"/>
          </w:tcPr>
          <w:p w14:paraId="5E21199D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Ошибка при загрузке вложений</w:t>
            </w:r>
          </w:p>
        </w:tc>
        <w:tc>
          <w:tcPr>
            <w:tcW w:w="3260" w:type="dxa"/>
          </w:tcPr>
          <w:p w14:paraId="36E085AF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Вложение не отображается, кнопка «Скачать» недоступна</w:t>
            </w:r>
          </w:p>
        </w:tc>
        <w:tc>
          <w:tcPr>
            <w:tcW w:w="3691" w:type="dxa"/>
          </w:tcPr>
          <w:p w14:paraId="5E7568C2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Нарушение целостности файла, ошибка в настройках МТОМ, недостаточно места на диске</w:t>
            </w:r>
          </w:p>
        </w:tc>
      </w:tr>
    </w:tbl>
    <w:p w14:paraId="242CA3C3" w14:textId="77777777" w:rsidR="00FD5D66" w:rsidRPr="00F97DD0" w:rsidRDefault="00FD5D66" w:rsidP="00FD5D66">
      <w:pPr>
        <w:pStyle w:val="PlainText"/>
        <w:spacing w:line="276" w:lineRule="auto"/>
        <w:ind w:left="720" w:firstLine="0"/>
        <w:rPr>
          <w:szCs w:val="24"/>
        </w:rPr>
      </w:pPr>
      <w:r w:rsidRPr="00F97DD0">
        <w:rPr>
          <w:szCs w:val="24"/>
        </w:rPr>
        <w:t xml:space="preserve">Рекомендуемые действия пользователя: </w:t>
      </w:r>
    </w:p>
    <w:p w14:paraId="5F932D6E" w14:textId="77777777" w:rsidR="00FD5D66" w:rsidRPr="00F97DD0" w:rsidRDefault="00FD5D66" w:rsidP="00FD5D66">
      <w:pPr>
        <w:pStyle w:val="PlainText"/>
        <w:numPr>
          <w:ilvl w:val="0"/>
          <w:numId w:val="74"/>
        </w:numPr>
        <w:spacing w:line="276" w:lineRule="auto"/>
        <w:rPr>
          <w:szCs w:val="24"/>
        </w:rPr>
      </w:pPr>
      <w:r w:rsidRPr="00F97DD0">
        <w:rPr>
          <w:szCs w:val="24"/>
        </w:rPr>
        <w:t>Сохраните информацию об ошибке:</w:t>
      </w:r>
    </w:p>
    <w:p w14:paraId="2C42BAA4" w14:textId="77777777" w:rsidR="00FD5D66" w:rsidRPr="00F97DD0" w:rsidRDefault="00FD5D66" w:rsidP="00FD5D66">
      <w:pPr>
        <w:pStyle w:val="PlainText"/>
        <w:numPr>
          <w:ilvl w:val="1"/>
          <w:numId w:val="75"/>
        </w:numPr>
        <w:spacing w:line="276" w:lineRule="auto"/>
        <w:rPr>
          <w:szCs w:val="24"/>
        </w:rPr>
      </w:pPr>
      <w:r>
        <w:rPr>
          <w:szCs w:val="24"/>
        </w:rPr>
        <w:t>с</w:t>
      </w:r>
      <w:r w:rsidRPr="00F97DD0">
        <w:rPr>
          <w:szCs w:val="24"/>
        </w:rPr>
        <w:t>делайте скриншот экрана с сообщением об ошибке</w:t>
      </w:r>
      <w:r>
        <w:rPr>
          <w:szCs w:val="24"/>
        </w:rPr>
        <w:t>;</w:t>
      </w:r>
    </w:p>
    <w:p w14:paraId="16FEEBB7" w14:textId="77777777" w:rsidR="00FD5D66" w:rsidRPr="00F97DD0" w:rsidRDefault="00FD5D66" w:rsidP="00FD5D66">
      <w:pPr>
        <w:pStyle w:val="PlainText"/>
        <w:numPr>
          <w:ilvl w:val="1"/>
          <w:numId w:val="75"/>
        </w:numPr>
        <w:spacing w:line="276" w:lineRule="auto"/>
        <w:rPr>
          <w:szCs w:val="24"/>
        </w:rPr>
      </w:pPr>
      <w:r>
        <w:rPr>
          <w:szCs w:val="24"/>
        </w:rPr>
        <w:t>е</w:t>
      </w:r>
      <w:r w:rsidRPr="00F97DD0">
        <w:rPr>
          <w:szCs w:val="24"/>
        </w:rPr>
        <w:t>сли ошибка отображается в виде текста — скопируйте полный текст, включая идентификаторы (</w:t>
      </w:r>
      <w:proofErr w:type="spellStart"/>
      <w:r w:rsidRPr="00F97DD0">
        <w:rPr>
          <w:szCs w:val="24"/>
        </w:rPr>
        <w:t>MessageID</w:t>
      </w:r>
      <w:proofErr w:type="spellEnd"/>
      <w:r w:rsidRPr="00F97DD0">
        <w:rPr>
          <w:szCs w:val="24"/>
        </w:rPr>
        <w:t>, код ошибки, время возникновения).</w:t>
      </w:r>
    </w:p>
    <w:p w14:paraId="4CA57F8E" w14:textId="77777777" w:rsidR="00FD5D66" w:rsidRPr="00F97DD0" w:rsidRDefault="00FD5D66" w:rsidP="00FD5D66">
      <w:pPr>
        <w:pStyle w:val="PlainText"/>
        <w:numPr>
          <w:ilvl w:val="0"/>
          <w:numId w:val="74"/>
        </w:numPr>
        <w:spacing w:line="276" w:lineRule="auto"/>
        <w:rPr>
          <w:szCs w:val="24"/>
        </w:rPr>
      </w:pPr>
      <w:r w:rsidRPr="00F97DD0">
        <w:rPr>
          <w:szCs w:val="24"/>
        </w:rPr>
        <w:t>Проверьте базовые условия:</w:t>
      </w:r>
    </w:p>
    <w:p w14:paraId="041B4DA5" w14:textId="77777777" w:rsidR="00FD5D66" w:rsidRPr="00F97DD0" w:rsidRDefault="00FD5D66" w:rsidP="00FD5D66">
      <w:pPr>
        <w:pStyle w:val="PlainText"/>
        <w:numPr>
          <w:ilvl w:val="1"/>
          <w:numId w:val="76"/>
        </w:numPr>
        <w:spacing w:line="276" w:lineRule="auto"/>
        <w:rPr>
          <w:szCs w:val="24"/>
        </w:rPr>
      </w:pPr>
      <w:r>
        <w:rPr>
          <w:szCs w:val="24"/>
        </w:rPr>
        <w:t>у</w:t>
      </w:r>
      <w:r w:rsidRPr="00F97DD0">
        <w:rPr>
          <w:szCs w:val="24"/>
        </w:rPr>
        <w:t>бедитесь, что используется поддерживаемый браузер (см. п. 1.2)</w:t>
      </w:r>
      <w:r>
        <w:rPr>
          <w:szCs w:val="24"/>
        </w:rPr>
        <w:t>;</w:t>
      </w:r>
    </w:p>
    <w:p w14:paraId="267E6B5D" w14:textId="77777777" w:rsidR="00FD5D66" w:rsidRPr="00F97DD0" w:rsidRDefault="00FD5D66" w:rsidP="00FD5D66">
      <w:pPr>
        <w:pStyle w:val="PlainText"/>
        <w:numPr>
          <w:ilvl w:val="1"/>
          <w:numId w:val="76"/>
        </w:numPr>
        <w:spacing w:line="276" w:lineRule="auto"/>
        <w:rPr>
          <w:szCs w:val="24"/>
        </w:rPr>
      </w:pPr>
      <w:r>
        <w:rPr>
          <w:szCs w:val="24"/>
        </w:rPr>
        <w:t>п</w:t>
      </w:r>
      <w:r w:rsidRPr="00F97DD0">
        <w:rPr>
          <w:szCs w:val="24"/>
        </w:rPr>
        <w:t>роверьте, что статус сообщения действительно указывает на ошибку (а не на ожидание ответа)</w:t>
      </w:r>
      <w:r>
        <w:rPr>
          <w:szCs w:val="24"/>
        </w:rPr>
        <w:t>;</w:t>
      </w:r>
    </w:p>
    <w:p w14:paraId="5AE9A002" w14:textId="77777777" w:rsidR="00FD5D66" w:rsidRPr="00F97DD0" w:rsidRDefault="00FD5D66" w:rsidP="00FD5D66">
      <w:pPr>
        <w:pStyle w:val="PlainText"/>
        <w:numPr>
          <w:ilvl w:val="1"/>
          <w:numId w:val="76"/>
        </w:numPr>
        <w:spacing w:line="276" w:lineRule="auto"/>
        <w:rPr>
          <w:szCs w:val="24"/>
        </w:rPr>
      </w:pPr>
      <w:r>
        <w:rPr>
          <w:szCs w:val="24"/>
        </w:rPr>
        <w:t>у</w:t>
      </w:r>
      <w:r w:rsidRPr="00F97DD0">
        <w:rPr>
          <w:szCs w:val="24"/>
        </w:rPr>
        <w:t>бедитесь, что интернет-соединение и доступ к внутренней сети организации работают.</w:t>
      </w:r>
    </w:p>
    <w:p w14:paraId="4FAC42AB" w14:textId="77777777" w:rsidR="00FD5D66" w:rsidRPr="00F97DD0" w:rsidRDefault="00FD5D66" w:rsidP="00FD5D66">
      <w:pPr>
        <w:pStyle w:val="PlainText"/>
        <w:numPr>
          <w:ilvl w:val="0"/>
          <w:numId w:val="74"/>
        </w:numPr>
        <w:spacing w:line="276" w:lineRule="auto"/>
        <w:rPr>
          <w:szCs w:val="24"/>
        </w:rPr>
      </w:pPr>
      <w:r w:rsidRPr="00F97DD0">
        <w:rPr>
          <w:szCs w:val="24"/>
        </w:rPr>
        <w:t>Обратитесь к ответственным лицам:</w:t>
      </w:r>
    </w:p>
    <w:p w14:paraId="1E868113" w14:textId="77777777" w:rsidR="00FD5D66" w:rsidRPr="00F97DD0" w:rsidRDefault="00FD5D66" w:rsidP="00FD5D66">
      <w:pPr>
        <w:pStyle w:val="PlainText"/>
        <w:numPr>
          <w:ilvl w:val="1"/>
          <w:numId w:val="77"/>
        </w:numPr>
        <w:spacing w:line="276" w:lineRule="auto"/>
        <w:rPr>
          <w:szCs w:val="24"/>
        </w:rPr>
      </w:pPr>
      <w:r>
        <w:rPr>
          <w:szCs w:val="24"/>
        </w:rPr>
        <w:t>п</w:t>
      </w:r>
      <w:r w:rsidRPr="00F97DD0">
        <w:rPr>
          <w:szCs w:val="24"/>
        </w:rPr>
        <w:t>ри ошибках, связанных с данными, форматом XML или логикой взаимодействия — обратитесь к системному администратору или аналитику вашей ИС</w:t>
      </w:r>
      <w:r>
        <w:rPr>
          <w:szCs w:val="24"/>
        </w:rPr>
        <w:t>;</w:t>
      </w:r>
    </w:p>
    <w:p w14:paraId="29127F69" w14:textId="77777777" w:rsidR="00FD5D66" w:rsidRPr="00F97DD0" w:rsidRDefault="00FD5D66" w:rsidP="00FD5D66">
      <w:pPr>
        <w:pStyle w:val="PlainText"/>
        <w:numPr>
          <w:ilvl w:val="1"/>
          <w:numId w:val="77"/>
        </w:numPr>
        <w:spacing w:line="276" w:lineRule="auto"/>
        <w:rPr>
          <w:szCs w:val="24"/>
        </w:rPr>
      </w:pPr>
      <w:r>
        <w:rPr>
          <w:szCs w:val="24"/>
        </w:rPr>
        <w:lastRenderedPageBreak/>
        <w:t>п</w:t>
      </w:r>
      <w:r w:rsidRPr="00F97DD0">
        <w:rPr>
          <w:szCs w:val="24"/>
        </w:rPr>
        <w:t xml:space="preserve">ри ошибках авторизации, недоступности сервиса или сбоях ППО — свяжитесь с </w:t>
      </w:r>
      <w:r>
        <w:rPr>
          <w:szCs w:val="24"/>
        </w:rPr>
        <w:t>А</w:t>
      </w:r>
      <w:r w:rsidRPr="00F97DD0">
        <w:rPr>
          <w:szCs w:val="24"/>
        </w:rPr>
        <w:t xml:space="preserve">дминистратором </w:t>
      </w:r>
      <w:r>
        <w:rPr>
          <w:szCs w:val="24"/>
        </w:rPr>
        <w:t>адаптера.</w:t>
      </w:r>
    </w:p>
    <w:p w14:paraId="45AE99E3" w14:textId="77777777" w:rsidR="00FD5D66" w:rsidRPr="00F97DD0" w:rsidRDefault="00FD5D66" w:rsidP="00FD5D66">
      <w:pPr>
        <w:pStyle w:val="PlainText"/>
        <w:spacing w:line="276" w:lineRule="auto"/>
        <w:ind w:firstLine="0"/>
        <w:rPr>
          <w:szCs w:val="24"/>
        </w:rPr>
      </w:pPr>
      <w:r w:rsidRPr="00F97DD0">
        <w:rPr>
          <w:b/>
          <w:szCs w:val="24"/>
        </w:rPr>
        <w:t>Примечание</w:t>
      </w:r>
      <w:r w:rsidRPr="00F97DD0">
        <w:rPr>
          <w:szCs w:val="24"/>
        </w:rPr>
        <w:t>. Пользователь не должен пытаться устранять ошибки на уровне сервера, перезапускать сервисы или изменять конфигурационные файлы. Все подобные действия входят в компетенцию администратора.</w:t>
      </w:r>
    </w:p>
    <w:p w14:paraId="565282E3" w14:textId="77777777" w:rsidR="00FD5D66" w:rsidRPr="00F97DD0" w:rsidRDefault="00FD5D66" w:rsidP="00FD5D66">
      <w:pPr>
        <w:pStyle w:val="PlainText"/>
        <w:spacing w:line="276" w:lineRule="auto"/>
        <w:rPr>
          <w:szCs w:val="24"/>
        </w:rPr>
      </w:pPr>
      <w:r w:rsidRPr="00F97DD0">
        <w:rPr>
          <w:szCs w:val="24"/>
        </w:rPr>
        <w:t>Аварийный режим не включает ошибки в пользовательских данных (некорректный XML, неверный статус и т.п.) — такие ситуации считаются нештатными и обрабатываются в штатном режиме. Аварийное состояние может проявляться признаками</w:t>
      </w:r>
      <w:r>
        <w:rPr>
          <w:szCs w:val="24"/>
        </w:rPr>
        <w:t xml:space="preserve"> (см.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_Ref222228591 \h </w:instrText>
      </w:r>
      <w:r>
        <w:rPr>
          <w:szCs w:val="24"/>
        </w:rPr>
      </w:r>
      <w:r>
        <w:rPr>
          <w:szCs w:val="24"/>
        </w:rPr>
        <w:fldChar w:fldCharType="separate"/>
      </w:r>
      <w:r>
        <w:t xml:space="preserve">Таблица </w:t>
      </w:r>
      <w:r>
        <w:rPr>
          <w:noProof/>
        </w:rPr>
        <w:t>5</w:t>
      </w:r>
      <w:r>
        <w:rPr>
          <w:szCs w:val="24"/>
        </w:rPr>
        <w:fldChar w:fldCharType="end"/>
      </w:r>
      <w:r>
        <w:rPr>
          <w:szCs w:val="24"/>
        </w:rPr>
        <w:t>)</w:t>
      </w:r>
      <w:r w:rsidRPr="00F97DD0">
        <w:rPr>
          <w:szCs w:val="24"/>
        </w:rPr>
        <w:t xml:space="preserve">. </w:t>
      </w:r>
    </w:p>
    <w:p w14:paraId="36742E1C" w14:textId="77777777" w:rsidR="00FD5D66" w:rsidRDefault="00FD5D66" w:rsidP="00FD5D66">
      <w:pPr>
        <w:pStyle w:val="afffff0"/>
        <w:jc w:val="right"/>
      </w:pPr>
    </w:p>
    <w:p w14:paraId="2219B460" w14:textId="77777777" w:rsidR="00FD5D66" w:rsidRPr="00F97DD0" w:rsidRDefault="00FD5D66" w:rsidP="00FD5D66">
      <w:pPr>
        <w:pStyle w:val="afffff0"/>
        <w:jc w:val="right"/>
        <w:rPr>
          <w:szCs w:val="24"/>
        </w:rPr>
      </w:pPr>
      <w:bookmarkStart w:id="110" w:name="_Ref222228591"/>
      <w:r>
        <w:t xml:space="preserve">Таблица </w:t>
      </w:r>
      <w:r w:rsidR="00390DE7">
        <w:fldChar w:fldCharType="begin"/>
      </w:r>
      <w:r w:rsidR="00390DE7">
        <w:instrText xml:space="preserve"> SEQ Таблица \* ARABIC </w:instrText>
      </w:r>
      <w:r w:rsidR="00390DE7">
        <w:fldChar w:fldCharType="separate"/>
      </w:r>
      <w:r>
        <w:rPr>
          <w:noProof/>
        </w:rPr>
        <w:t>5</w:t>
      </w:r>
      <w:r w:rsidR="00390DE7">
        <w:rPr>
          <w:noProof/>
        </w:rPr>
        <w:fldChar w:fldCharType="end"/>
      </w:r>
      <w:bookmarkEnd w:id="110"/>
      <w:r>
        <w:rPr>
          <w:noProof/>
          <w:lang w:val="ru-RU"/>
        </w:rPr>
        <w:t xml:space="preserve"> </w:t>
      </w:r>
      <w:r w:rsidRPr="00BA7DFF">
        <w:rPr>
          <w:noProof/>
        </w:rPr>
        <w:t>— Признаки аварийной ситуации</w:t>
      </w:r>
    </w:p>
    <w:tbl>
      <w:tblPr>
        <w:tblStyle w:val="afffffff"/>
        <w:tblW w:w="10206" w:type="dxa"/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6100"/>
      </w:tblGrid>
      <w:tr w:rsidR="00FD5D66" w:rsidRPr="0097161C" w14:paraId="27F1CAFE" w14:textId="77777777" w:rsidTr="00E87E63">
        <w:trPr>
          <w:trHeight w:val="535"/>
          <w:tblHeader/>
        </w:trPr>
        <w:tc>
          <w:tcPr>
            <w:tcW w:w="562" w:type="dxa"/>
            <w:vAlign w:val="center"/>
          </w:tcPr>
          <w:p w14:paraId="4F29964C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№</w:t>
            </w:r>
          </w:p>
        </w:tc>
        <w:tc>
          <w:tcPr>
            <w:tcW w:w="3544" w:type="dxa"/>
            <w:vAlign w:val="center"/>
          </w:tcPr>
          <w:p w14:paraId="0977D022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Признак</w:t>
            </w:r>
          </w:p>
        </w:tc>
        <w:tc>
          <w:tcPr>
            <w:tcW w:w="6100" w:type="dxa"/>
            <w:vAlign w:val="center"/>
          </w:tcPr>
          <w:p w14:paraId="547858C1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97161C">
              <w:rPr>
                <w:b/>
                <w:szCs w:val="24"/>
              </w:rPr>
              <w:t>Описание</w:t>
            </w:r>
          </w:p>
        </w:tc>
      </w:tr>
      <w:tr w:rsidR="00FD5D66" w:rsidRPr="0097161C" w14:paraId="19F0081D" w14:textId="77777777" w:rsidTr="00E87E63">
        <w:tc>
          <w:tcPr>
            <w:tcW w:w="562" w:type="dxa"/>
          </w:tcPr>
          <w:p w14:paraId="020534D0" w14:textId="77777777" w:rsidR="00FD5D66" w:rsidRPr="0097161C" w:rsidRDefault="00FD5D66" w:rsidP="00FD5D66">
            <w:pPr>
              <w:pStyle w:val="PlainText"/>
              <w:numPr>
                <w:ilvl w:val="0"/>
                <w:numId w:val="80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1</w:t>
            </w:r>
          </w:p>
        </w:tc>
        <w:tc>
          <w:tcPr>
            <w:tcW w:w="3544" w:type="dxa"/>
          </w:tcPr>
          <w:p w14:paraId="1CC7CE6E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 xml:space="preserve">Недоступность </w:t>
            </w:r>
            <w:r w:rsidRPr="0097161C">
              <w:rPr>
                <w:szCs w:val="24"/>
                <w:lang w:val="en-US"/>
              </w:rPr>
              <w:t>web</w:t>
            </w:r>
            <w:r w:rsidRPr="0097161C">
              <w:rPr>
                <w:szCs w:val="24"/>
              </w:rPr>
              <w:t>-интерфейса</w:t>
            </w:r>
          </w:p>
        </w:tc>
        <w:tc>
          <w:tcPr>
            <w:tcW w:w="6100" w:type="dxa"/>
          </w:tcPr>
          <w:p w14:paraId="384714A6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 xml:space="preserve">Браузер не может установить соединение с сервером (ошибки типа ERR_CONNECTION_REFUSED, 502 </w:t>
            </w:r>
            <w:proofErr w:type="spellStart"/>
            <w:r w:rsidRPr="0097161C">
              <w:rPr>
                <w:szCs w:val="24"/>
              </w:rPr>
              <w:t>Bad</w:t>
            </w:r>
            <w:proofErr w:type="spellEnd"/>
            <w:r w:rsidRPr="0097161C">
              <w:rPr>
                <w:szCs w:val="24"/>
              </w:rPr>
              <w:t xml:space="preserve"> </w:t>
            </w:r>
            <w:proofErr w:type="spellStart"/>
            <w:r w:rsidRPr="0097161C">
              <w:rPr>
                <w:szCs w:val="24"/>
              </w:rPr>
              <w:t>Gateway</w:t>
            </w:r>
            <w:proofErr w:type="spellEnd"/>
            <w:r w:rsidRPr="0097161C">
              <w:rPr>
                <w:szCs w:val="24"/>
              </w:rPr>
              <w:t xml:space="preserve">, 503 </w:t>
            </w:r>
            <w:proofErr w:type="spellStart"/>
            <w:r w:rsidRPr="0097161C">
              <w:rPr>
                <w:szCs w:val="24"/>
              </w:rPr>
              <w:t>Service</w:t>
            </w:r>
            <w:proofErr w:type="spellEnd"/>
            <w:r w:rsidRPr="0097161C">
              <w:rPr>
                <w:szCs w:val="24"/>
              </w:rPr>
              <w:t xml:space="preserve"> </w:t>
            </w:r>
            <w:proofErr w:type="spellStart"/>
            <w:r w:rsidRPr="0097161C">
              <w:rPr>
                <w:szCs w:val="24"/>
              </w:rPr>
              <w:t>Unavailable</w:t>
            </w:r>
            <w:proofErr w:type="spellEnd"/>
            <w:r w:rsidRPr="0097161C">
              <w:rPr>
                <w:szCs w:val="24"/>
              </w:rPr>
              <w:t>)</w:t>
            </w:r>
          </w:p>
        </w:tc>
      </w:tr>
      <w:tr w:rsidR="00FD5D66" w:rsidRPr="0097161C" w14:paraId="1D3391FC" w14:textId="77777777" w:rsidTr="00E87E63">
        <w:tc>
          <w:tcPr>
            <w:tcW w:w="562" w:type="dxa"/>
          </w:tcPr>
          <w:p w14:paraId="2873F1EA" w14:textId="77777777" w:rsidR="00FD5D66" w:rsidRPr="0097161C" w:rsidRDefault="00FD5D66" w:rsidP="00FD5D66">
            <w:pPr>
              <w:pStyle w:val="PlainText"/>
              <w:numPr>
                <w:ilvl w:val="0"/>
                <w:numId w:val="80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2</w:t>
            </w:r>
          </w:p>
        </w:tc>
        <w:tc>
          <w:tcPr>
            <w:tcW w:w="3544" w:type="dxa"/>
          </w:tcPr>
          <w:p w14:paraId="03146C63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Отсутствие отправки/приема сообщений более 1 часа</w:t>
            </w:r>
          </w:p>
        </w:tc>
        <w:tc>
          <w:tcPr>
            <w:tcW w:w="6100" w:type="dxa"/>
          </w:tcPr>
          <w:p w14:paraId="418EC54A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При этом СМЭВ3 функционирует штатно, а сетевая связность подтверждена</w:t>
            </w:r>
          </w:p>
        </w:tc>
      </w:tr>
      <w:tr w:rsidR="00FD5D66" w:rsidRPr="008D31A8" w14:paraId="2F0D630E" w14:textId="77777777" w:rsidTr="00E87E63">
        <w:tc>
          <w:tcPr>
            <w:tcW w:w="562" w:type="dxa"/>
          </w:tcPr>
          <w:p w14:paraId="5E7442D1" w14:textId="77777777" w:rsidR="00FD5D66" w:rsidRPr="0097161C" w:rsidRDefault="00FD5D66" w:rsidP="00FD5D66">
            <w:pPr>
              <w:pStyle w:val="PlainText"/>
              <w:numPr>
                <w:ilvl w:val="0"/>
                <w:numId w:val="80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3</w:t>
            </w:r>
          </w:p>
        </w:tc>
        <w:tc>
          <w:tcPr>
            <w:tcW w:w="3544" w:type="dxa"/>
          </w:tcPr>
          <w:p w14:paraId="2D3436B3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Массовые ошибки с кодами уровня сервера</w:t>
            </w:r>
          </w:p>
        </w:tc>
        <w:tc>
          <w:tcPr>
            <w:tcW w:w="6100" w:type="dxa"/>
          </w:tcPr>
          <w:p w14:paraId="472344A6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  <w:lang w:val="en-US"/>
              </w:rPr>
            </w:pPr>
            <w:r w:rsidRPr="0097161C">
              <w:rPr>
                <w:szCs w:val="24"/>
              </w:rPr>
              <w:t>Например</w:t>
            </w:r>
            <w:r w:rsidRPr="0097161C">
              <w:rPr>
                <w:szCs w:val="24"/>
                <w:lang w:val="en-US"/>
              </w:rPr>
              <w:t xml:space="preserve">: 500 Internal Server Error, </w:t>
            </w:r>
            <w:proofErr w:type="spellStart"/>
            <w:r w:rsidRPr="0097161C">
              <w:rPr>
                <w:szCs w:val="24"/>
                <w:lang w:val="en-US"/>
              </w:rPr>
              <w:t>NullPointerException</w:t>
            </w:r>
            <w:proofErr w:type="spellEnd"/>
            <w:r w:rsidRPr="0097161C">
              <w:rPr>
                <w:szCs w:val="24"/>
                <w:lang w:val="en-US"/>
              </w:rPr>
              <w:t>, Database connection failed</w:t>
            </w:r>
          </w:p>
        </w:tc>
      </w:tr>
      <w:tr w:rsidR="00FD5D66" w:rsidRPr="0097161C" w14:paraId="6BBF9B4B" w14:textId="77777777" w:rsidTr="00E87E63">
        <w:tc>
          <w:tcPr>
            <w:tcW w:w="562" w:type="dxa"/>
          </w:tcPr>
          <w:p w14:paraId="2F9DE641" w14:textId="77777777" w:rsidR="00FD5D66" w:rsidRPr="0097161C" w:rsidRDefault="00FD5D66" w:rsidP="00FD5D66">
            <w:pPr>
              <w:pStyle w:val="PlainText"/>
              <w:numPr>
                <w:ilvl w:val="0"/>
                <w:numId w:val="80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4</w:t>
            </w:r>
          </w:p>
        </w:tc>
        <w:tc>
          <w:tcPr>
            <w:tcW w:w="3544" w:type="dxa"/>
          </w:tcPr>
          <w:p w14:paraId="5797211B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Остановка фоновых процессов</w:t>
            </w:r>
          </w:p>
        </w:tc>
        <w:tc>
          <w:tcPr>
            <w:tcW w:w="6100" w:type="dxa"/>
          </w:tcPr>
          <w:p w14:paraId="5BDDEC50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 xml:space="preserve">Сервисы </w:t>
            </w:r>
            <w:proofErr w:type="spellStart"/>
            <w:r w:rsidRPr="0097161C">
              <w:rPr>
                <w:szCs w:val="24"/>
              </w:rPr>
              <w:t>adapter-core</w:t>
            </w:r>
            <w:proofErr w:type="spellEnd"/>
            <w:r w:rsidRPr="0097161C">
              <w:rPr>
                <w:szCs w:val="24"/>
              </w:rPr>
              <w:t xml:space="preserve">, </w:t>
            </w:r>
            <w:proofErr w:type="spellStart"/>
            <w:r w:rsidRPr="0097161C">
              <w:rPr>
                <w:szCs w:val="24"/>
              </w:rPr>
              <w:t>message-queue-consumer</w:t>
            </w:r>
            <w:proofErr w:type="spellEnd"/>
            <w:r w:rsidRPr="0097161C">
              <w:rPr>
                <w:szCs w:val="24"/>
              </w:rPr>
              <w:t xml:space="preserve">, </w:t>
            </w:r>
            <w:proofErr w:type="spellStart"/>
            <w:r w:rsidRPr="0097161C">
              <w:rPr>
                <w:szCs w:val="24"/>
              </w:rPr>
              <w:t>smev-gateway</w:t>
            </w:r>
            <w:proofErr w:type="spellEnd"/>
            <w:r w:rsidRPr="0097161C">
              <w:rPr>
                <w:szCs w:val="24"/>
              </w:rPr>
              <w:t xml:space="preserve"> не запущены или </w:t>
            </w:r>
            <w:proofErr w:type="spellStart"/>
            <w:r w:rsidRPr="0097161C">
              <w:rPr>
                <w:szCs w:val="24"/>
              </w:rPr>
              <w:t>аварийно</w:t>
            </w:r>
            <w:proofErr w:type="spellEnd"/>
            <w:r w:rsidRPr="0097161C">
              <w:rPr>
                <w:szCs w:val="24"/>
              </w:rPr>
              <w:t xml:space="preserve"> завершаются</w:t>
            </w:r>
          </w:p>
        </w:tc>
      </w:tr>
      <w:tr w:rsidR="00FD5D66" w:rsidRPr="008D31A8" w14:paraId="67213B65" w14:textId="77777777" w:rsidTr="00E87E63">
        <w:tc>
          <w:tcPr>
            <w:tcW w:w="562" w:type="dxa"/>
          </w:tcPr>
          <w:p w14:paraId="30B56B1B" w14:textId="77777777" w:rsidR="00FD5D66" w:rsidRPr="0097161C" w:rsidRDefault="00FD5D66" w:rsidP="00FD5D66">
            <w:pPr>
              <w:pStyle w:val="PlainText"/>
              <w:numPr>
                <w:ilvl w:val="0"/>
                <w:numId w:val="80"/>
              </w:numPr>
              <w:spacing w:line="276" w:lineRule="auto"/>
              <w:ind w:left="0" w:firstLine="0"/>
              <w:rPr>
                <w:szCs w:val="24"/>
              </w:rPr>
            </w:pPr>
            <w:r w:rsidRPr="0097161C">
              <w:rPr>
                <w:szCs w:val="24"/>
              </w:rPr>
              <w:t>5</w:t>
            </w:r>
          </w:p>
        </w:tc>
        <w:tc>
          <w:tcPr>
            <w:tcW w:w="3544" w:type="dxa"/>
          </w:tcPr>
          <w:p w14:paraId="3ADAC326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</w:rPr>
            </w:pPr>
            <w:r w:rsidRPr="0097161C">
              <w:rPr>
                <w:szCs w:val="24"/>
              </w:rPr>
              <w:t>Потеря данных или целостности БД</w:t>
            </w:r>
          </w:p>
        </w:tc>
        <w:tc>
          <w:tcPr>
            <w:tcW w:w="6100" w:type="dxa"/>
          </w:tcPr>
          <w:p w14:paraId="757D688F" w14:textId="77777777" w:rsidR="00FD5D66" w:rsidRPr="0097161C" w:rsidRDefault="00FD5D66" w:rsidP="00E87E63">
            <w:pPr>
              <w:pStyle w:val="PlainText"/>
              <w:spacing w:line="276" w:lineRule="auto"/>
              <w:ind w:firstLine="0"/>
              <w:rPr>
                <w:szCs w:val="24"/>
                <w:lang w:val="en-US"/>
              </w:rPr>
            </w:pPr>
            <w:r w:rsidRPr="0097161C">
              <w:rPr>
                <w:szCs w:val="24"/>
              </w:rPr>
              <w:t>Ошибки</w:t>
            </w:r>
            <w:r w:rsidRPr="0097161C">
              <w:rPr>
                <w:szCs w:val="24"/>
                <w:lang w:val="en-US"/>
              </w:rPr>
              <w:t xml:space="preserve"> </w:t>
            </w:r>
            <w:r w:rsidRPr="0097161C">
              <w:rPr>
                <w:szCs w:val="24"/>
              </w:rPr>
              <w:t>типа</w:t>
            </w:r>
            <w:r w:rsidRPr="0097161C">
              <w:rPr>
                <w:szCs w:val="24"/>
                <w:lang w:val="en-US"/>
              </w:rPr>
              <w:t xml:space="preserve"> PostgreSQL corrupted, missing table, constraint violation</w:t>
            </w:r>
          </w:p>
        </w:tc>
      </w:tr>
    </w:tbl>
    <w:p w14:paraId="00F07EDE" w14:textId="77777777" w:rsidR="00FD5D66" w:rsidRPr="00F97DD0" w:rsidRDefault="00FD5D66" w:rsidP="00FD5D66">
      <w:pPr>
        <w:pStyle w:val="PlainText"/>
        <w:spacing w:line="276" w:lineRule="auto"/>
        <w:rPr>
          <w:szCs w:val="24"/>
        </w:rPr>
      </w:pPr>
      <w:r w:rsidRPr="00F97DD0">
        <w:rPr>
          <w:szCs w:val="24"/>
        </w:rPr>
        <w:t>Причины перехода в аварийный режим</w:t>
      </w:r>
      <w:r>
        <w:rPr>
          <w:szCs w:val="24"/>
        </w:rPr>
        <w:t>:</w:t>
      </w:r>
    </w:p>
    <w:p w14:paraId="253FB0B7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с</w:t>
      </w:r>
      <w:r w:rsidRPr="00F97DD0">
        <w:rPr>
          <w:szCs w:val="24"/>
        </w:rPr>
        <w:t>бой аппаратного обеспечения (отказ диска, памяти, сетевого адаптера);</w:t>
      </w:r>
    </w:p>
    <w:p w14:paraId="176B1A73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о</w:t>
      </w:r>
      <w:r w:rsidRPr="00F97DD0">
        <w:rPr>
          <w:szCs w:val="24"/>
        </w:rPr>
        <w:t>тключение электропитания без корректного завершения работы;</w:t>
      </w:r>
    </w:p>
    <w:p w14:paraId="02E27513" w14:textId="5F42AB05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с</w:t>
      </w:r>
      <w:r w:rsidRPr="00F97DD0">
        <w:rPr>
          <w:szCs w:val="24"/>
        </w:rPr>
        <w:t>бой в работе СУБД (</w:t>
      </w:r>
      <w:proofErr w:type="spellStart"/>
      <w:r w:rsidRPr="00F97DD0">
        <w:rPr>
          <w:szCs w:val="24"/>
        </w:rPr>
        <w:t>PostgreSQL</w:t>
      </w:r>
      <w:proofErr w:type="spellEnd"/>
      <w:r w:rsidRPr="00F97DD0">
        <w:rPr>
          <w:szCs w:val="24"/>
        </w:rPr>
        <w:t>);</w:t>
      </w:r>
    </w:p>
    <w:p w14:paraId="44B21A14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и</w:t>
      </w:r>
      <w:r w:rsidRPr="00F97DD0">
        <w:rPr>
          <w:szCs w:val="24"/>
        </w:rPr>
        <w:t>счерпание дискового пространства или оперативной памяти;</w:t>
      </w:r>
    </w:p>
    <w:p w14:paraId="7F9F4DFD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н</w:t>
      </w:r>
      <w:r w:rsidRPr="00F97DD0">
        <w:rPr>
          <w:szCs w:val="24"/>
        </w:rPr>
        <w:t>екорректное обновление или развертывание ППО;</w:t>
      </w:r>
    </w:p>
    <w:p w14:paraId="1D7FDE78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с</w:t>
      </w:r>
      <w:r w:rsidRPr="00F97DD0">
        <w:rPr>
          <w:szCs w:val="24"/>
        </w:rPr>
        <w:t>бой в работе зависимых сервисов (</w:t>
      </w:r>
      <w:proofErr w:type="spellStart"/>
      <w:r w:rsidRPr="00F97DD0">
        <w:rPr>
          <w:szCs w:val="24"/>
        </w:rPr>
        <w:t>RabbitMQ</w:t>
      </w:r>
      <w:proofErr w:type="spellEnd"/>
      <w:r w:rsidRPr="00F97DD0">
        <w:rPr>
          <w:szCs w:val="24"/>
        </w:rPr>
        <w:t xml:space="preserve">, </w:t>
      </w:r>
      <w:proofErr w:type="spellStart"/>
      <w:r w:rsidRPr="00F97DD0">
        <w:rPr>
          <w:szCs w:val="24"/>
        </w:rPr>
        <w:t>Kafka</w:t>
      </w:r>
      <w:proofErr w:type="spellEnd"/>
      <w:r w:rsidRPr="00F97DD0">
        <w:rPr>
          <w:szCs w:val="24"/>
        </w:rPr>
        <w:t>, IAM, TOTP-сервиса);</w:t>
      </w:r>
    </w:p>
    <w:p w14:paraId="4D86694D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н</w:t>
      </w:r>
      <w:r w:rsidRPr="00F97DD0">
        <w:rPr>
          <w:szCs w:val="24"/>
        </w:rPr>
        <w:t>арушение целостности настроечных файлов или конфигурации (в т</w:t>
      </w:r>
      <w:r>
        <w:rPr>
          <w:szCs w:val="24"/>
        </w:rPr>
        <w:t>ом числе</w:t>
      </w:r>
      <w:r w:rsidRPr="00F97DD0">
        <w:rPr>
          <w:szCs w:val="24"/>
        </w:rPr>
        <w:t xml:space="preserve"> НФ);</w:t>
      </w:r>
    </w:p>
    <w:p w14:paraId="3882824B" w14:textId="77777777" w:rsidR="00FD5D66" w:rsidRPr="00F97DD0" w:rsidRDefault="00FD5D66" w:rsidP="00FD5D66">
      <w:pPr>
        <w:pStyle w:val="PlainText"/>
        <w:numPr>
          <w:ilvl w:val="0"/>
          <w:numId w:val="81"/>
        </w:numPr>
        <w:spacing w:line="276" w:lineRule="auto"/>
        <w:rPr>
          <w:szCs w:val="24"/>
        </w:rPr>
      </w:pPr>
      <w:r>
        <w:rPr>
          <w:szCs w:val="24"/>
        </w:rPr>
        <w:t>а</w:t>
      </w:r>
      <w:r w:rsidRPr="00F97DD0">
        <w:rPr>
          <w:szCs w:val="24"/>
        </w:rPr>
        <w:t>така или несанкционированное вмешательство, приведшее к блокировке функциональности.</w:t>
      </w:r>
    </w:p>
    <w:p w14:paraId="01CD507D" w14:textId="77777777" w:rsidR="00FD5D66" w:rsidRPr="00F97DD0" w:rsidRDefault="00FD5D66" w:rsidP="00FD5D66">
      <w:pPr>
        <w:pStyle w:val="PlainText"/>
        <w:spacing w:line="276" w:lineRule="auto"/>
        <w:rPr>
          <w:b/>
          <w:szCs w:val="24"/>
        </w:rPr>
      </w:pPr>
      <w:r w:rsidRPr="00F97DD0">
        <w:rPr>
          <w:szCs w:val="24"/>
        </w:rPr>
        <w:t>Действия при аварийной ситуации</w:t>
      </w:r>
      <w:r>
        <w:rPr>
          <w:szCs w:val="24"/>
        </w:rPr>
        <w:t>:</w:t>
      </w:r>
    </w:p>
    <w:p w14:paraId="3C958BB3" w14:textId="77777777" w:rsidR="00FD5D66" w:rsidRPr="00F97DD0" w:rsidRDefault="00FD5D66" w:rsidP="00FD5D66">
      <w:pPr>
        <w:pStyle w:val="PlainText"/>
        <w:numPr>
          <w:ilvl w:val="0"/>
          <w:numId w:val="78"/>
        </w:numPr>
        <w:spacing w:line="276" w:lineRule="auto"/>
        <w:rPr>
          <w:szCs w:val="24"/>
        </w:rPr>
      </w:pPr>
      <w:r w:rsidRPr="00F97DD0">
        <w:rPr>
          <w:szCs w:val="24"/>
        </w:rPr>
        <w:t>Пользователь</w:t>
      </w:r>
      <w:r>
        <w:rPr>
          <w:szCs w:val="24"/>
        </w:rPr>
        <w:t xml:space="preserve"> адаптера</w:t>
      </w:r>
      <w:r w:rsidRPr="00F97DD0">
        <w:rPr>
          <w:szCs w:val="24"/>
        </w:rPr>
        <w:t>:</w:t>
      </w:r>
    </w:p>
    <w:p w14:paraId="501D2606" w14:textId="77777777" w:rsidR="00FD5D66" w:rsidRPr="00F97DD0" w:rsidRDefault="00FD5D66" w:rsidP="00FD5D66">
      <w:pPr>
        <w:pStyle w:val="PlainText"/>
        <w:numPr>
          <w:ilvl w:val="1"/>
          <w:numId w:val="82"/>
        </w:numPr>
        <w:spacing w:line="276" w:lineRule="auto"/>
        <w:rPr>
          <w:szCs w:val="24"/>
        </w:rPr>
      </w:pPr>
      <w:r>
        <w:rPr>
          <w:szCs w:val="24"/>
        </w:rPr>
        <w:t>н</w:t>
      </w:r>
      <w:r w:rsidRPr="00F97DD0">
        <w:rPr>
          <w:szCs w:val="24"/>
        </w:rPr>
        <w:t>емедленно прекращает работу в интерфейсе;</w:t>
      </w:r>
    </w:p>
    <w:p w14:paraId="0948966A" w14:textId="77777777" w:rsidR="00FD5D66" w:rsidRPr="00F97DD0" w:rsidRDefault="00FD5D66" w:rsidP="00FD5D66">
      <w:pPr>
        <w:pStyle w:val="PlainText"/>
        <w:numPr>
          <w:ilvl w:val="1"/>
          <w:numId w:val="82"/>
        </w:numPr>
        <w:spacing w:line="276" w:lineRule="auto"/>
        <w:rPr>
          <w:szCs w:val="24"/>
        </w:rPr>
      </w:pPr>
      <w:r>
        <w:rPr>
          <w:szCs w:val="24"/>
        </w:rPr>
        <w:t>ф</w:t>
      </w:r>
      <w:r w:rsidRPr="00F97DD0">
        <w:rPr>
          <w:szCs w:val="24"/>
        </w:rPr>
        <w:t>иксирует время и симптомы (скриншоты, текст ошибок, поведение системы);</w:t>
      </w:r>
    </w:p>
    <w:p w14:paraId="40BF1901" w14:textId="77777777" w:rsidR="00FD5D66" w:rsidRPr="00F97DD0" w:rsidRDefault="00FD5D66" w:rsidP="00FD5D66">
      <w:pPr>
        <w:pStyle w:val="PlainText"/>
        <w:numPr>
          <w:ilvl w:val="1"/>
          <w:numId w:val="82"/>
        </w:numPr>
        <w:spacing w:line="276" w:lineRule="auto"/>
        <w:rPr>
          <w:szCs w:val="24"/>
        </w:rPr>
      </w:pPr>
      <w:r>
        <w:rPr>
          <w:szCs w:val="24"/>
        </w:rPr>
        <w:t>н</w:t>
      </w:r>
      <w:r w:rsidRPr="00F97DD0">
        <w:rPr>
          <w:szCs w:val="24"/>
        </w:rPr>
        <w:t xml:space="preserve">емедленно уведомляет </w:t>
      </w:r>
      <w:r>
        <w:rPr>
          <w:szCs w:val="24"/>
        </w:rPr>
        <w:t>А</w:t>
      </w:r>
      <w:r w:rsidRPr="00F97DD0">
        <w:rPr>
          <w:szCs w:val="24"/>
        </w:rPr>
        <w:t>дминистратора</w:t>
      </w:r>
      <w:r>
        <w:rPr>
          <w:szCs w:val="24"/>
        </w:rPr>
        <w:t xml:space="preserve"> адаптера</w:t>
      </w:r>
      <w:r w:rsidRPr="00F97DD0">
        <w:rPr>
          <w:szCs w:val="24"/>
        </w:rPr>
        <w:t>.</w:t>
      </w:r>
    </w:p>
    <w:p w14:paraId="7E2F138D" w14:textId="77777777" w:rsidR="00FD5D66" w:rsidRPr="00F97DD0" w:rsidRDefault="00FD5D66" w:rsidP="00FD5D66">
      <w:pPr>
        <w:pStyle w:val="PlainText"/>
        <w:numPr>
          <w:ilvl w:val="0"/>
          <w:numId w:val="78"/>
        </w:numPr>
        <w:spacing w:line="276" w:lineRule="auto"/>
        <w:rPr>
          <w:szCs w:val="24"/>
        </w:rPr>
      </w:pPr>
      <w:r w:rsidRPr="00F97DD0">
        <w:rPr>
          <w:szCs w:val="24"/>
        </w:rPr>
        <w:t>Администратор</w:t>
      </w:r>
      <w:r>
        <w:rPr>
          <w:szCs w:val="24"/>
        </w:rPr>
        <w:t xml:space="preserve"> адаптера</w:t>
      </w:r>
      <w:r w:rsidRPr="00F97DD0">
        <w:rPr>
          <w:szCs w:val="24"/>
        </w:rPr>
        <w:t>:</w:t>
      </w:r>
    </w:p>
    <w:p w14:paraId="6F0E0068" w14:textId="77777777" w:rsidR="00FD5D66" w:rsidRPr="00F97DD0" w:rsidRDefault="00FD5D66" w:rsidP="00FD5D66">
      <w:pPr>
        <w:pStyle w:val="PlainText"/>
        <w:numPr>
          <w:ilvl w:val="1"/>
          <w:numId w:val="79"/>
        </w:numPr>
        <w:spacing w:line="276" w:lineRule="auto"/>
        <w:rPr>
          <w:szCs w:val="24"/>
        </w:rPr>
      </w:pPr>
      <w:r>
        <w:rPr>
          <w:szCs w:val="24"/>
        </w:rPr>
        <w:t>п</w:t>
      </w:r>
      <w:r w:rsidRPr="00F97DD0">
        <w:rPr>
          <w:szCs w:val="24"/>
        </w:rPr>
        <w:t>роверяет состояние серверов и служб;</w:t>
      </w:r>
    </w:p>
    <w:p w14:paraId="07327D1C" w14:textId="77777777" w:rsidR="00FD5D66" w:rsidRPr="00F97DD0" w:rsidRDefault="00FD5D66" w:rsidP="00FD5D66">
      <w:pPr>
        <w:pStyle w:val="PlainText"/>
        <w:numPr>
          <w:ilvl w:val="1"/>
          <w:numId w:val="79"/>
        </w:numPr>
        <w:spacing w:line="276" w:lineRule="auto"/>
        <w:rPr>
          <w:szCs w:val="24"/>
        </w:rPr>
      </w:pPr>
      <w:r>
        <w:rPr>
          <w:szCs w:val="24"/>
        </w:rPr>
        <w:t>а</w:t>
      </w:r>
      <w:r w:rsidRPr="00F97DD0">
        <w:rPr>
          <w:szCs w:val="24"/>
        </w:rPr>
        <w:t xml:space="preserve">нализирует </w:t>
      </w:r>
      <w:proofErr w:type="spellStart"/>
      <w:r w:rsidRPr="00F97DD0">
        <w:rPr>
          <w:szCs w:val="24"/>
        </w:rPr>
        <w:t>логи</w:t>
      </w:r>
      <w:proofErr w:type="spellEnd"/>
      <w:r w:rsidRPr="00F97DD0">
        <w:rPr>
          <w:szCs w:val="24"/>
        </w:rPr>
        <w:t xml:space="preserve"> (/</w:t>
      </w:r>
      <w:proofErr w:type="spellStart"/>
      <w:r w:rsidRPr="00F97DD0">
        <w:rPr>
          <w:szCs w:val="24"/>
        </w:rPr>
        <w:t>var</w:t>
      </w:r>
      <w:proofErr w:type="spellEnd"/>
      <w:r w:rsidRPr="00F97DD0">
        <w:rPr>
          <w:szCs w:val="24"/>
        </w:rPr>
        <w:t>/</w:t>
      </w:r>
      <w:proofErr w:type="spellStart"/>
      <w:r w:rsidRPr="00F97DD0">
        <w:rPr>
          <w:szCs w:val="24"/>
        </w:rPr>
        <w:t>log</w:t>
      </w:r>
      <w:proofErr w:type="spellEnd"/>
      <w:r w:rsidRPr="00F97DD0">
        <w:rPr>
          <w:szCs w:val="24"/>
        </w:rPr>
        <w:t>/</w:t>
      </w:r>
      <w:proofErr w:type="spellStart"/>
      <w:r w:rsidRPr="00F97DD0">
        <w:rPr>
          <w:szCs w:val="24"/>
        </w:rPr>
        <w:t>adapter</w:t>
      </w:r>
      <w:proofErr w:type="spellEnd"/>
      <w:r w:rsidRPr="00F97DD0">
        <w:rPr>
          <w:szCs w:val="24"/>
        </w:rPr>
        <w:t xml:space="preserve">/, </w:t>
      </w:r>
      <w:proofErr w:type="spellStart"/>
      <w:r w:rsidRPr="00F97DD0">
        <w:rPr>
          <w:szCs w:val="24"/>
        </w:rPr>
        <w:t>PostgreSQL</w:t>
      </w:r>
      <w:proofErr w:type="spellEnd"/>
      <w:r w:rsidRPr="00F97DD0">
        <w:rPr>
          <w:szCs w:val="24"/>
        </w:rPr>
        <w:t xml:space="preserve"> </w:t>
      </w:r>
      <w:proofErr w:type="spellStart"/>
      <w:r w:rsidRPr="00F97DD0">
        <w:rPr>
          <w:szCs w:val="24"/>
        </w:rPr>
        <w:t>logs</w:t>
      </w:r>
      <w:proofErr w:type="spellEnd"/>
      <w:r w:rsidRPr="00F97DD0">
        <w:rPr>
          <w:szCs w:val="24"/>
        </w:rPr>
        <w:t xml:space="preserve">, </w:t>
      </w:r>
      <w:proofErr w:type="spellStart"/>
      <w:r w:rsidRPr="00F97DD0">
        <w:rPr>
          <w:szCs w:val="24"/>
        </w:rPr>
        <w:t>Kafka</w:t>
      </w:r>
      <w:proofErr w:type="spellEnd"/>
      <w:r w:rsidRPr="00F97DD0">
        <w:rPr>
          <w:szCs w:val="24"/>
        </w:rPr>
        <w:t xml:space="preserve"> </w:t>
      </w:r>
      <w:proofErr w:type="spellStart"/>
      <w:r w:rsidRPr="00F97DD0">
        <w:rPr>
          <w:szCs w:val="24"/>
        </w:rPr>
        <w:t>logs</w:t>
      </w:r>
      <w:proofErr w:type="spellEnd"/>
      <w:r w:rsidRPr="00F97DD0">
        <w:rPr>
          <w:szCs w:val="24"/>
        </w:rPr>
        <w:t>);</w:t>
      </w:r>
    </w:p>
    <w:p w14:paraId="36F6613B" w14:textId="77777777" w:rsidR="00FD5D66" w:rsidRPr="00F97DD0" w:rsidRDefault="00FD5D66" w:rsidP="00FD5D66">
      <w:pPr>
        <w:pStyle w:val="PlainText"/>
        <w:numPr>
          <w:ilvl w:val="1"/>
          <w:numId w:val="79"/>
        </w:numPr>
        <w:spacing w:line="276" w:lineRule="auto"/>
        <w:rPr>
          <w:szCs w:val="24"/>
        </w:rPr>
      </w:pPr>
      <w:r>
        <w:rPr>
          <w:szCs w:val="24"/>
        </w:rPr>
        <w:t>п</w:t>
      </w:r>
      <w:r w:rsidRPr="00F97DD0">
        <w:rPr>
          <w:szCs w:val="24"/>
        </w:rPr>
        <w:t>ри необходимости переводит систему в сервисный режим (см. раздел 5);</w:t>
      </w:r>
    </w:p>
    <w:p w14:paraId="24FCE7E8" w14:textId="77777777" w:rsidR="00FD5D66" w:rsidRPr="00F97DD0" w:rsidRDefault="00FD5D66" w:rsidP="00FD5D66">
      <w:pPr>
        <w:pStyle w:val="PlainText"/>
        <w:numPr>
          <w:ilvl w:val="1"/>
          <w:numId w:val="79"/>
        </w:numPr>
        <w:spacing w:line="276" w:lineRule="auto"/>
        <w:rPr>
          <w:szCs w:val="24"/>
        </w:rPr>
      </w:pPr>
      <w:r>
        <w:rPr>
          <w:szCs w:val="24"/>
        </w:rPr>
        <w:t>в</w:t>
      </w:r>
      <w:r w:rsidRPr="00F97DD0">
        <w:rPr>
          <w:szCs w:val="24"/>
        </w:rPr>
        <w:t>ыполняет восстановление из резервной копии, если требуется;</w:t>
      </w:r>
    </w:p>
    <w:p w14:paraId="15597019" w14:textId="77777777" w:rsidR="00FD5D66" w:rsidRPr="00F97DD0" w:rsidRDefault="00FD5D66" w:rsidP="00FD5D66">
      <w:pPr>
        <w:pStyle w:val="PlainText"/>
        <w:numPr>
          <w:ilvl w:val="1"/>
          <w:numId w:val="79"/>
        </w:numPr>
        <w:spacing w:line="276" w:lineRule="auto"/>
        <w:rPr>
          <w:szCs w:val="24"/>
        </w:rPr>
      </w:pPr>
      <w:r>
        <w:rPr>
          <w:szCs w:val="24"/>
        </w:rPr>
        <w:lastRenderedPageBreak/>
        <w:t>п</w:t>
      </w:r>
      <w:r w:rsidRPr="00F97DD0">
        <w:rPr>
          <w:szCs w:val="24"/>
        </w:rPr>
        <w:t>ри невозможности локального восстановления — инициирует обращение в техническую поддержку через СЦ.</w:t>
      </w:r>
    </w:p>
    <w:p w14:paraId="232E2721" w14:textId="77777777" w:rsidR="00FD5D66" w:rsidRPr="00F97DD0" w:rsidRDefault="00FD5D66" w:rsidP="00FD5D66">
      <w:pPr>
        <w:pStyle w:val="PlainText"/>
        <w:spacing w:line="276" w:lineRule="auto"/>
        <w:ind w:firstLine="0"/>
        <w:rPr>
          <w:color w:val="000000"/>
          <w:szCs w:val="24"/>
        </w:rPr>
      </w:pPr>
      <w:r w:rsidRPr="00F97DD0">
        <w:rPr>
          <w:szCs w:val="24"/>
        </w:rPr>
        <w:t xml:space="preserve"> </w:t>
      </w:r>
      <w:r w:rsidRPr="00F97DD0">
        <w:rPr>
          <w:b/>
          <w:szCs w:val="24"/>
        </w:rPr>
        <w:t>Примечание</w:t>
      </w:r>
      <w:r w:rsidRPr="00F97DD0">
        <w:rPr>
          <w:szCs w:val="24"/>
        </w:rPr>
        <w:t>. Функционирование ППО «Адаптер СМЭВ3» при отказах серверного оборудования или общесистемного ПО не предусматривается (см. раздел 5). В таких случаях система переходит в аварийный режим автоматически.</w:t>
      </w:r>
    </w:p>
    <w:p w14:paraId="3C9FF1BC" w14:textId="77777777" w:rsidR="00FD5D66" w:rsidRDefault="00FD5D66" w:rsidP="00FF4E5E">
      <w:pPr>
        <w:pStyle w:val="PlainText"/>
      </w:pPr>
    </w:p>
    <w:p w14:paraId="5F097D7B" w14:textId="77777777" w:rsidR="00FF4E5E" w:rsidRDefault="00FF4E5E" w:rsidP="00FF4E5E">
      <w:pPr>
        <w:pStyle w:val="PlainText"/>
        <w:ind w:firstLine="0"/>
        <w:rPr>
          <w:color w:val="000000"/>
        </w:rPr>
      </w:pPr>
    </w:p>
    <w:p w14:paraId="0A1FBCC4" w14:textId="77777777" w:rsidR="00FF4E5E" w:rsidRPr="00FF4E5E" w:rsidRDefault="00FF4E5E" w:rsidP="00FF4E5E">
      <w:pPr>
        <w:pStyle w:val="Head1"/>
      </w:pPr>
      <w:bookmarkStart w:id="111" w:name="_Toc176274577"/>
      <w:bookmarkStart w:id="112" w:name="_Toc224572524"/>
      <w:r w:rsidRPr="00FF4E5E">
        <w:lastRenderedPageBreak/>
        <w:t>Рекомендации по освоению</w:t>
      </w:r>
      <w:bookmarkEnd w:id="111"/>
      <w:bookmarkEnd w:id="112"/>
    </w:p>
    <w:p w14:paraId="7E995FF3" w14:textId="77777777" w:rsidR="00FF4E5E" w:rsidRDefault="00FF4E5E" w:rsidP="00FF4E5E">
      <w:pPr>
        <w:pStyle w:val="PlainText"/>
        <w:rPr>
          <w:color w:val="000000"/>
        </w:rPr>
      </w:pPr>
      <w:r w:rsidRPr="000C40B7">
        <w:t xml:space="preserve">Перед началом работы с </w:t>
      </w:r>
      <w:r w:rsidRPr="0072373C">
        <w:rPr>
          <w:color w:val="000000"/>
        </w:rPr>
        <w:t>ППО «Адаптер СМЭВ3»</w:t>
      </w:r>
      <w:r>
        <w:t xml:space="preserve"> </w:t>
      </w:r>
      <w:r w:rsidRPr="000C40B7">
        <w:t>необходимо внимательно ознакомиться с настоящим руководством пользователя</w:t>
      </w:r>
      <w:r>
        <w:t>.</w:t>
      </w:r>
    </w:p>
    <w:p w14:paraId="5D02E8AF" w14:textId="77777777" w:rsidR="00FD5D66" w:rsidRPr="00F97DD0" w:rsidRDefault="00FD5D66" w:rsidP="00FD5D66">
      <w:pPr>
        <w:pStyle w:val="Head2"/>
        <w:spacing w:line="276" w:lineRule="auto"/>
        <w:rPr>
          <w:sz w:val="24"/>
          <w:szCs w:val="24"/>
        </w:rPr>
      </w:pPr>
      <w:bookmarkStart w:id="113" w:name="_Toc215848425"/>
      <w:bookmarkStart w:id="114" w:name="_Toc215849457"/>
      <w:bookmarkStart w:id="115" w:name="_Toc224572525"/>
      <w:r w:rsidRPr="00F97DD0">
        <w:rPr>
          <w:sz w:val="24"/>
          <w:szCs w:val="24"/>
        </w:rPr>
        <w:t>Подготовка к работе</w:t>
      </w:r>
      <w:bookmarkEnd w:id="113"/>
      <w:bookmarkEnd w:id="114"/>
      <w:bookmarkEnd w:id="115"/>
    </w:p>
    <w:p w14:paraId="53A561B5" w14:textId="77777777" w:rsidR="00FD5D66" w:rsidRPr="00F97DD0" w:rsidRDefault="00FD5D66" w:rsidP="00FD5D66">
      <w:pPr>
        <w:pStyle w:val="affffff"/>
        <w:numPr>
          <w:ilvl w:val="0"/>
          <w:numId w:val="84"/>
        </w:numPr>
        <w:spacing w:line="276" w:lineRule="auto"/>
        <w:rPr>
          <w:szCs w:val="24"/>
        </w:rPr>
      </w:pPr>
      <w:r w:rsidRPr="00F97DD0">
        <w:rPr>
          <w:szCs w:val="24"/>
        </w:rPr>
        <w:t>Ознакомьтесь с документацией:</w:t>
      </w:r>
    </w:p>
    <w:p w14:paraId="0AA23852" w14:textId="77777777" w:rsidR="00FD5D66" w:rsidRPr="00F97DD0" w:rsidRDefault="00FD5D66" w:rsidP="00FD5D66">
      <w:pPr>
        <w:pStyle w:val="affffff"/>
        <w:spacing w:line="276" w:lineRule="auto"/>
        <w:rPr>
          <w:szCs w:val="24"/>
        </w:rPr>
      </w:pPr>
      <w:r w:rsidRPr="00F97DD0">
        <w:rPr>
          <w:szCs w:val="24"/>
        </w:rPr>
        <w:t>Перед первым входом внимательно прочитайте настоящее Руководство пользователя и, при необходимости, Руководство администратора (особенно если вы участвуете в процессе настройке ВС).</w:t>
      </w:r>
    </w:p>
    <w:p w14:paraId="0C5753EB" w14:textId="77777777" w:rsidR="00FD5D66" w:rsidRPr="00F97DD0" w:rsidRDefault="00FD5D66" w:rsidP="00FD5D66">
      <w:pPr>
        <w:pStyle w:val="affffff"/>
        <w:numPr>
          <w:ilvl w:val="0"/>
          <w:numId w:val="83"/>
        </w:numPr>
        <w:spacing w:line="276" w:lineRule="auto"/>
        <w:rPr>
          <w:szCs w:val="24"/>
        </w:rPr>
      </w:pPr>
      <w:r w:rsidRPr="00F97DD0">
        <w:rPr>
          <w:szCs w:val="24"/>
        </w:rPr>
        <w:t>Проверьте права доступа:</w:t>
      </w:r>
    </w:p>
    <w:p w14:paraId="0D3B25B5" w14:textId="77777777" w:rsidR="00FD5D66" w:rsidRPr="00F97DD0" w:rsidRDefault="00FD5D66" w:rsidP="00FD5D66">
      <w:pPr>
        <w:pStyle w:val="affffff"/>
        <w:spacing w:line="276" w:lineRule="auto"/>
        <w:rPr>
          <w:szCs w:val="24"/>
        </w:rPr>
      </w:pPr>
      <w:r w:rsidRPr="00F97DD0">
        <w:rPr>
          <w:szCs w:val="24"/>
        </w:rPr>
        <w:t xml:space="preserve">Убедитесь, что ваша учетная запись имеет роль «Пользователь адаптера» и необходимые права на выбранные </w:t>
      </w:r>
      <w:r>
        <w:rPr>
          <w:szCs w:val="24"/>
        </w:rPr>
        <w:t>ВС</w:t>
      </w:r>
      <w:r w:rsidRPr="00F97DD0">
        <w:rPr>
          <w:szCs w:val="24"/>
        </w:rPr>
        <w:t>.</w:t>
      </w:r>
    </w:p>
    <w:p w14:paraId="3122413C" w14:textId="77777777" w:rsidR="00FD5D66" w:rsidRPr="00F97DD0" w:rsidRDefault="00FD5D66" w:rsidP="00FD5D66">
      <w:pPr>
        <w:pStyle w:val="affffff"/>
        <w:numPr>
          <w:ilvl w:val="0"/>
          <w:numId w:val="83"/>
        </w:numPr>
        <w:spacing w:line="276" w:lineRule="auto"/>
        <w:rPr>
          <w:szCs w:val="24"/>
        </w:rPr>
      </w:pPr>
      <w:r w:rsidRPr="00F97DD0">
        <w:rPr>
          <w:szCs w:val="24"/>
        </w:rPr>
        <w:t>Используйте тестовый режим:</w:t>
      </w:r>
    </w:p>
    <w:p w14:paraId="0A2D6248" w14:textId="77777777" w:rsidR="00FD5D66" w:rsidRPr="00F97DD0" w:rsidRDefault="00FD5D66" w:rsidP="00FD5D66">
      <w:pPr>
        <w:pStyle w:val="affffff"/>
        <w:spacing w:line="276" w:lineRule="auto"/>
        <w:rPr>
          <w:szCs w:val="24"/>
        </w:rPr>
      </w:pPr>
      <w:r w:rsidRPr="00F97DD0">
        <w:rPr>
          <w:szCs w:val="24"/>
        </w:rPr>
        <w:t>Для обучения и отладки новых процессов используйте ВС с включенным признаком «Тестовый режим». Это позволяет:</w:t>
      </w:r>
    </w:p>
    <w:p w14:paraId="0A202293" w14:textId="77777777" w:rsidR="00FD5D66" w:rsidRPr="00F97DD0" w:rsidRDefault="00FD5D66" w:rsidP="00FD5D66">
      <w:pPr>
        <w:pStyle w:val="affffff"/>
        <w:numPr>
          <w:ilvl w:val="1"/>
          <w:numId w:val="83"/>
        </w:numPr>
        <w:spacing w:line="276" w:lineRule="auto"/>
        <w:rPr>
          <w:szCs w:val="24"/>
        </w:rPr>
      </w:pPr>
      <w:r>
        <w:rPr>
          <w:szCs w:val="24"/>
        </w:rPr>
        <w:t>о</w:t>
      </w:r>
      <w:r w:rsidRPr="00F97DD0">
        <w:rPr>
          <w:szCs w:val="24"/>
        </w:rPr>
        <w:t>тправлять запросы без риска повлиять на реальные данные;</w:t>
      </w:r>
    </w:p>
    <w:p w14:paraId="0DDB20A5" w14:textId="77777777" w:rsidR="00FD5D66" w:rsidRPr="00F97DD0" w:rsidRDefault="00FD5D66" w:rsidP="00FD5D66">
      <w:pPr>
        <w:pStyle w:val="affffff"/>
        <w:numPr>
          <w:ilvl w:val="1"/>
          <w:numId w:val="83"/>
        </w:numPr>
        <w:spacing w:line="276" w:lineRule="auto"/>
        <w:rPr>
          <w:szCs w:val="24"/>
        </w:rPr>
      </w:pPr>
      <w:r>
        <w:rPr>
          <w:szCs w:val="24"/>
        </w:rPr>
        <w:t>п</w:t>
      </w:r>
      <w:r w:rsidRPr="00F97DD0">
        <w:rPr>
          <w:szCs w:val="24"/>
        </w:rPr>
        <w:t>роверять корректность заполнения форм;</w:t>
      </w:r>
    </w:p>
    <w:p w14:paraId="2A80191C" w14:textId="77777777" w:rsidR="00FD5D66" w:rsidRPr="00F97DD0" w:rsidRDefault="00FD5D66" w:rsidP="00FD5D66">
      <w:pPr>
        <w:pStyle w:val="affffff"/>
        <w:numPr>
          <w:ilvl w:val="1"/>
          <w:numId w:val="83"/>
        </w:numPr>
        <w:spacing w:line="276" w:lineRule="auto"/>
        <w:rPr>
          <w:szCs w:val="24"/>
        </w:rPr>
      </w:pPr>
      <w:r>
        <w:rPr>
          <w:szCs w:val="24"/>
        </w:rPr>
        <w:t>о</w:t>
      </w:r>
      <w:r w:rsidRPr="00F97DD0">
        <w:rPr>
          <w:szCs w:val="24"/>
        </w:rPr>
        <w:t>бучать новых сотрудников в безопасной среде.</w:t>
      </w:r>
    </w:p>
    <w:p w14:paraId="0F4FFF5F" w14:textId="77777777" w:rsidR="00FD5D66" w:rsidRPr="00F97DD0" w:rsidRDefault="00FD5D66" w:rsidP="00FD5D66">
      <w:pPr>
        <w:pStyle w:val="Head2"/>
        <w:spacing w:line="276" w:lineRule="auto"/>
        <w:rPr>
          <w:sz w:val="24"/>
          <w:szCs w:val="24"/>
        </w:rPr>
      </w:pPr>
      <w:bookmarkStart w:id="116" w:name="_Toc215848426"/>
      <w:bookmarkStart w:id="117" w:name="_Toc215849458"/>
      <w:bookmarkStart w:id="118" w:name="_Toc224572526"/>
      <w:r w:rsidRPr="00F97DD0">
        <w:rPr>
          <w:sz w:val="24"/>
          <w:szCs w:val="24"/>
        </w:rPr>
        <w:t>Работа с сообщениями</w:t>
      </w:r>
      <w:bookmarkEnd w:id="116"/>
      <w:bookmarkEnd w:id="117"/>
      <w:bookmarkEnd w:id="118"/>
    </w:p>
    <w:p w14:paraId="0B049BD5" w14:textId="77777777" w:rsidR="00FD5D66" w:rsidRPr="00F97DD0" w:rsidRDefault="00FD5D66" w:rsidP="00FD5D66">
      <w:pPr>
        <w:pStyle w:val="affffff"/>
        <w:numPr>
          <w:ilvl w:val="0"/>
          <w:numId w:val="85"/>
        </w:numPr>
        <w:spacing w:line="276" w:lineRule="auto"/>
        <w:rPr>
          <w:szCs w:val="24"/>
        </w:rPr>
      </w:pPr>
      <w:r w:rsidRPr="00F97DD0">
        <w:rPr>
          <w:szCs w:val="24"/>
        </w:rPr>
        <w:t>Всегда проверяйте статус отправленного сообщения</w:t>
      </w:r>
      <w:r>
        <w:rPr>
          <w:szCs w:val="24"/>
        </w:rPr>
        <w:t>.</w:t>
      </w:r>
    </w:p>
    <w:p w14:paraId="4ADAF652" w14:textId="77777777" w:rsidR="00FD5D66" w:rsidRPr="00F97DD0" w:rsidRDefault="00FD5D66" w:rsidP="00FD5D66">
      <w:pPr>
        <w:pStyle w:val="affffff"/>
        <w:spacing w:line="276" w:lineRule="auto"/>
        <w:rPr>
          <w:szCs w:val="24"/>
        </w:rPr>
      </w:pPr>
      <w:r w:rsidRPr="00F97DD0">
        <w:rPr>
          <w:szCs w:val="24"/>
        </w:rPr>
        <w:t>Убедитесь, что статус изменился на «Отправлено», а не остался «Черновик».</w:t>
      </w:r>
    </w:p>
    <w:p w14:paraId="4D288D9E" w14:textId="77777777" w:rsidR="00FD5D66" w:rsidRPr="00F97DD0" w:rsidRDefault="00FD5D66" w:rsidP="00FD5D66">
      <w:pPr>
        <w:pStyle w:val="affffff"/>
        <w:numPr>
          <w:ilvl w:val="0"/>
          <w:numId w:val="85"/>
        </w:numPr>
        <w:spacing w:line="276" w:lineRule="auto"/>
        <w:rPr>
          <w:szCs w:val="24"/>
        </w:rPr>
      </w:pPr>
      <w:r w:rsidRPr="00F97DD0">
        <w:rPr>
          <w:szCs w:val="24"/>
        </w:rPr>
        <w:t>Не редактируйте сообщение после отправки</w:t>
      </w:r>
      <w:r>
        <w:rPr>
          <w:szCs w:val="24"/>
        </w:rPr>
        <w:t>.</w:t>
      </w:r>
    </w:p>
    <w:p w14:paraId="27CDBA78" w14:textId="77777777" w:rsidR="00FD5D66" w:rsidRPr="00F97DD0" w:rsidRDefault="00FD5D66" w:rsidP="00FD5D66">
      <w:pPr>
        <w:pStyle w:val="affffff"/>
        <w:spacing w:line="276" w:lineRule="auto"/>
        <w:rPr>
          <w:szCs w:val="24"/>
        </w:rPr>
      </w:pPr>
      <w:r w:rsidRPr="00F97DD0">
        <w:rPr>
          <w:szCs w:val="24"/>
        </w:rPr>
        <w:t>Изменение возможно только в статусе «Черновик». После отправки сообщение фиксировано.</w:t>
      </w:r>
    </w:p>
    <w:p w14:paraId="1A775FCB" w14:textId="77777777" w:rsidR="00FD5D66" w:rsidRPr="00F97DD0" w:rsidRDefault="00FD5D66" w:rsidP="00FD5D66">
      <w:pPr>
        <w:pStyle w:val="affffff"/>
        <w:numPr>
          <w:ilvl w:val="0"/>
          <w:numId w:val="85"/>
        </w:numPr>
        <w:spacing w:line="276" w:lineRule="auto"/>
        <w:rPr>
          <w:szCs w:val="24"/>
        </w:rPr>
      </w:pPr>
      <w:r w:rsidRPr="00F97DD0">
        <w:rPr>
          <w:szCs w:val="24"/>
        </w:rPr>
        <w:t>Сохраняйте локальные копии критичных вложений</w:t>
      </w:r>
      <w:r>
        <w:rPr>
          <w:szCs w:val="24"/>
        </w:rPr>
        <w:t>.</w:t>
      </w:r>
    </w:p>
    <w:p w14:paraId="70A2AC2F" w14:textId="77777777" w:rsidR="00FD5D66" w:rsidRPr="00F97DD0" w:rsidRDefault="00FD5D66" w:rsidP="00FD5D66">
      <w:pPr>
        <w:pStyle w:val="affffff"/>
        <w:spacing w:line="276" w:lineRule="auto"/>
        <w:rPr>
          <w:szCs w:val="24"/>
        </w:rPr>
      </w:pPr>
      <w:r w:rsidRPr="00F97DD0">
        <w:rPr>
          <w:szCs w:val="24"/>
        </w:rPr>
        <w:t>Особенно если обмен происходит через файловое хранилище — это защитит от потери данных при сбое.</w:t>
      </w:r>
    </w:p>
    <w:p w14:paraId="2BB4852E" w14:textId="77777777" w:rsidR="00FD5D66" w:rsidRPr="00F97DD0" w:rsidRDefault="00FD5D66" w:rsidP="00FD5D66">
      <w:pPr>
        <w:pStyle w:val="Head2"/>
        <w:spacing w:line="276" w:lineRule="auto"/>
        <w:rPr>
          <w:sz w:val="24"/>
          <w:szCs w:val="24"/>
        </w:rPr>
      </w:pPr>
      <w:bookmarkStart w:id="119" w:name="_Toc215848427"/>
      <w:bookmarkStart w:id="120" w:name="_Toc215849459"/>
      <w:bookmarkStart w:id="121" w:name="_Toc224572527"/>
      <w:r w:rsidRPr="00F97DD0">
        <w:rPr>
          <w:sz w:val="24"/>
          <w:szCs w:val="24"/>
        </w:rPr>
        <w:t>Безопасность и поддержка</w:t>
      </w:r>
      <w:bookmarkEnd w:id="119"/>
      <w:bookmarkEnd w:id="120"/>
      <w:bookmarkEnd w:id="121"/>
    </w:p>
    <w:p w14:paraId="47660429" w14:textId="77777777" w:rsidR="00FD5D66" w:rsidRPr="00F97DD0" w:rsidRDefault="00FD5D66" w:rsidP="00FD5D66">
      <w:pPr>
        <w:pStyle w:val="affffff"/>
        <w:numPr>
          <w:ilvl w:val="0"/>
          <w:numId w:val="85"/>
        </w:numPr>
        <w:spacing w:line="276" w:lineRule="auto"/>
        <w:rPr>
          <w:szCs w:val="24"/>
        </w:rPr>
      </w:pPr>
      <w:r w:rsidRPr="00F97DD0">
        <w:rPr>
          <w:szCs w:val="24"/>
        </w:rPr>
        <w:t xml:space="preserve">Не передавайте логин, пароль и </w:t>
      </w:r>
      <w:proofErr w:type="spellStart"/>
      <w:r w:rsidRPr="00F97DD0">
        <w:rPr>
          <w:szCs w:val="24"/>
          <w:lang w:val="en-US"/>
        </w:rPr>
        <w:t>totp</w:t>
      </w:r>
      <w:proofErr w:type="spellEnd"/>
      <w:r w:rsidRPr="00F97DD0">
        <w:rPr>
          <w:szCs w:val="24"/>
        </w:rPr>
        <w:t>-код (</w:t>
      </w:r>
      <w:proofErr w:type="spellStart"/>
      <w:r w:rsidRPr="00F97DD0">
        <w:rPr>
          <w:szCs w:val="24"/>
          <w:lang w:val="en-US"/>
        </w:rPr>
        <w:t>totp</w:t>
      </w:r>
      <w:proofErr w:type="spellEnd"/>
      <w:r w:rsidRPr="00F97DD0">
        <w:rPr>
          <w:szCs w:val="24"/>
        </w:rPr>
        <w:t>-секрет) третьим лицам.</w:t>
      </w:r>
    </w:p>
    <w:p w14:paraId="2FBA798E" w14:textId="77777777" w:rsidR="00FD5D66" w:rsidRPr="00F97DD0" w:rsidRDefault="00FD5D66" w:rsidP="00FD5D66">
      <w:pPr>
        <w:pStyle w:val="affffff"/>
        <w:numPr>
          <w:ilvl w:val="0"/>
          <w:numId w:val="85"/>
        </w:numPr>
        <w:spacing w:line="276" w:lineRule="auto"/>
        <w:rPr>
          <w:szCs w:val="24"/>
        </w:rPr>
      </w:pPr>
      <w:r w:rsidRPr="00F97DD0">
        <w:rPr>
          <w:szCs w:val="24"/>
        </w:rPr>
        <w:t>Выходите из системы после окончания работы, особенно на общих компьютерах.</w:t>
      </w:r>
    </w:p>
    <w:p w14:paraId="1FD5FC34" w14:textId="77777777" w:rsidR="00FD5D66" w:rsidRPr="00F97DD0" w:rsidRDefault="00FD5D66" w:rsidP="00FD5D66">
      <w:pPr>
        <w:pStyle w:val="affffff"/>
        <w:numPr>
          <w:ilvl w:val="0"/>
          <w:numId w:val="85"/>
        </w:numPr>
        <w:spacing w:line="276" w:lineRule="auto"/>
        <w:rPr>
          <w:szCs w:val="24"/>
        </w:rPr>
      </w:pPr>
      <w:r w:rsidRPr="00F97DD0">
        <w:rPr>
          <w:szCs w:val="24"/>
        </w:rPr>
        <w:t xml:space="preserve">При первых признаках нестабильности — сообщайте </w:t>
      </w:r>
      <w:r>
        <w:rPr>
          <w:szCs w:val="24"/>
        </w:rPr>
        <w:t>Администратору адаптера</w:t>
      </w:r>
      <w:r w:rsidRPr="00F97DD0">
        <w:rPr>
          <w:szCs w:val="24"/>
        </w:rPr>
        <w:t>, не</w:t>
      </w:r>
      <w:r>
        <w:rPr>
          <w:szCs w:val="24"/>
        </w:rPr>
        <w:t> </w:t>
      </w:r>
      <w:r w:rsidRPr="00F97DD0">
        <w:rPr>
          <w:szCs w:val="24"/>
        </w:rPr>
        <w:t>дожидаясь критической ошибки.</w:t>
      </w:r>
    </w:p>
    <w:p w14:paraId="6F391288" w14:textId="77777777" w:rsidR="00FD5D66" w:rsidRPr="00FF4E5E" w:rsidRDefault="00FD5D66" w:rsidP="00FF4E5E">
      <w:pPr>
        <w:pStyle w:val="PlainText"/>
        <w:rPr>
          <w:color w:val="000000"/>
        </w:rPr>
      </w:pPr>
    </w:p>
    <w:sectPr w:rsidR="00FD5D66" w:rsidRPr="00FF4E5E" w:rsidSect="007F336A">
      <w:headerReference w:type="default" r:id="rId33"/>
      <w:footerReference w:type="default" r:id="rId34"/>
      <w:pgSz w:w="11906" w:h="16838"/>
      <w:pgMar w:top="953" w:right="707" w:bottom="1418" w:left="1134" w:header="425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A2573B" w16cex:dateUtc="2026-03-13T15:02:00Z"/>
  <w16cex:commentExtensible w16cex:durableId="62A07EBC" w16cex:dateUtc="2026-03-13T15:03:00Z"/>
  <w16cex:commentExtensible w16cex:durableId="1FD3FEA5" w16cex:dateUtc="2026-03-13T15:06:00Z"/>
  <w16cex:commentExtensible w16cex:durableId="05EB43DD" w16cex:dateUtc="2026-03-13T15:0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2D24B" w14:textId="77777777" w:rsidR="00692A1F" w:rsidRDefault="00692A1F" w:rsidP="006C28E4">
      <w:r>
        <w:separator/>
      </w:r>
    </w:p>
  </w:endnote>
  <w:endnote w:type="continuationSeparator" w:id="0">
    <w:p w14:paraId="3227B7F3" w14:textId="77777777" w:rsidR="00692A1F" w:rsidRDefault="00692A1F" w:rsidP="006C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, 'Arial Unicode MS'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Полужирный">
    <w:panose1 w:val="02020803070505020304"/>
    <w:charset w:val="00"/>
    <w:family w:val="roman"/>
    <w:notTrueType/>
    <w:pitch w:val="default"/>
  </w:font>
  <w:font w:name="ГОСТ тип А">
    <w:altName w:val="Arial"/>
    <w:charset w:val="CC"/>
    <w:family w:val="swiss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8C10A" w14:textId="77777777" w:rsidR="00FC2DD7" w:rsidRDefault="00FC2DD7">
    <w:pPr>
      <w:pStyle w:val="af9"/>
      <w:jc w:val="center"/>
    </w:pPr>
    <w:r>
      <w:fldChar w:fldCharType="begin"/>
    </w:r>
    <w:r>
      <w:instrText>PAGE   \* MERGEFORMAT</w:instrText>
    </w:r>
    <w:r>
      <w:fldChar w:fldCharType="separate"/>
    </w:r>
    <w:r w:rsidR="00F04B1F" w:rsidRPr="00F04B1F">
      <w:rPr>
        <w:noProof/>
        <w:lang w:val="ru-RU"/>
      </w:rPr>
      <w:t>2</w:t>
    </w:r>
    <w:r>
      <w:fldChar w:fldCharType="end"/>
    </w:r>
  </w:p>
  <w:p w14:paraId="44D266D0" w14:textId="77777777" w:rsidR="00C273EE" w:rsidRPr="00504BE6" w:rsidRDefault="00C273EE" w:rsidP="00504BE6">
    <w:pPr>
      <w:pStyle w:val="af9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A9DC3" w14:textId="77777777" w:rsidR="00692A1F" w:rsidRDefault="00692A1F" w:rsidP="006C28E4">
      <w:r>
        <w:separator/>
      </w:r>
    </w:p>
  </w:footnote>
  <w:footnote w:type="continuationSeparator" w:id="0">
    <w:p w14:paraId="219CB4DD" w14:textId="77777777" w:rsidR="00692A1F" w:rsidRDefault="00692A1F" w:rsidP="006C2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3788EA" w14:textId="77777777" w:rsidR="00C273EE" w:rsidRDefault="00286FCB" w:rsidP="00504BE6">
    <w:pPr>
      <w:pStyle w:val="af7"/>
      <w:ind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3B459996" wp14:editId="7821E26F">
              <wp:simplePos x="0" y="0"/>
              <wp:positionH relativeFrom="page">
                <wp:posOffset>1191895</wp:posOffset>
              </wp:positionH>
              <wp:positionV relativeFrom="page">
                <wp:posOffset>10200640</wp:posOffset>
              </wp:positionV>
              <wp:extent cx="901065" cy="178435"/>
              <wp:effectExtent l="1270" t="0" r="2540" b="3175"/>
              <wp:wrapNone/>
              <wp:docPr id="2" name="Rectangle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106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AC91F59" w14:textId="77777777" w:rsidR="00C273EE" w:rsidRDefault="00C273EE" w:rsidP="006C28E4">
                          <w:pPr>
                            <w:pStyle w:val="afffff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459996" id="Rectangle 94" o:spid="_x0000_s1026" style="position:absolute;left:0;text-align:left;margin-left:93.85pt;margin-top:803.2pt;width:70.95pt;height:14.0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" o:allowincell="f" filled="f" stroked="f">
              <v:textbox inset="0,0,0,0">
                <w:txbxContent>
                  <w:p w14:paraId="4AC91F59" w14:textId="77777777" w:rsidR="00C273EE" w:rsidRDefault="00C273EE" w:rsidP="006C28E4">
                    <w:pPr>
                      <w:pStyle w:val="afffff5"/>
                    </w:pPr>
                  </w:p>
                </w:txbxContent>
              </v:textbox>
              <w10:wrap anchorx="page" anchory="page"/>
              <w10:anchorlock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46F8BF73" wp14:editId="4FD573D2">
              <wp:simplePos x="0" y="0"/>
              <wp:positionH relativeFrom="page">
                <wp:posOffset>1372235</wp:posOffset>
              </wp:positionH>
              <wp:positionV relativeFrom="page">
                <wp:posOffset>9535160</wp:posOffset>
              </wp:positionV>
              <wp:extent cx="990600" cy="178435"/>
              <wp:effectExtent l="635" t="635" r="0" b="1905"/>
              <wp:wrapNone/>
              <wp:docPr id="1" name="Rectangle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0600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AB9F9B6" w14:textId="77777777" w:rsidR="00C273EE" w:rsidRDefault="00C273EE" w:rsidP="006C28E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F8BF73" id="Rectangle 91" o:spid="_x0000_s1027" style="position:absolute;left:0;text-align:left;margin-left:108.05pt;margin-top:750.8pt;width:78pt;height:14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" o:allowincell="f" filled="f" stroked="f">
              <v:textbox inset="0,0,0,0">
                <w:txbxContent>
                  <w:p w14:paraId="2AB9F9B6" w14:textId="77777777" w:rsidR="00C273EE" w:rsidRDefault="00C273EE" w:rsidP="006C28E4"/>
                </w:txbxContent>
              </v:textbox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;visibility:visibl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BBDEEAD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EAC78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52AAF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646AE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5EE952"/>
    <w:styleLink w:val="-9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38E"/>
    <w:styleLink w:val="9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92364E"/>
    <w:styleLink w:val="-9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6AFAC"/>
    <w:styleLink w:val="1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A095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18ECAE"/>
    <w:lvl w:ilvl="0">
      <w:start w:val="1"/>
      <w:numFmt w:val="bullet"/>
      <w:pStyle w:val="a0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C"/>
    <w:multiLevelType w:val="multilevel"/>
    <w:tmpl w:val="0000000C"/>
    <w:name w:val="WW8Num1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1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suff w:val="space"/>
      <w:lvlText w:val="Рисунок - 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suff w:val="space"/>
      <w:lvlText w:val="Таблица - %9"/>
      <w:lvlJc w:val="left"/>
      <w:pPr>
        <w:tabs>
          <w:tab w:val="num" w:pos="0"/>
        </w:tabs>
        <w:ind w:left="2160" w:hanging="2160"/>
      </w:pPr>
    </w:lvl>
  </w:abstractNum>
  <w:abstractNum w:abstractNumId="11" w15:restartNumberingAfterBreak="0">
    <w:nsid w:val="007361B9"/>
    <w:multiLevelType w:val="hybridMultilevel"/>
    <w:tmpl w:val="9C68F050"/>
    <w:name w:val="Список заголовков22222222"/>
    <w:lvl w:ilvl="0" w:tplc="DE6A03C6">
      <w:start w:val="1"/>
      <w:numFmt w:val="bullet"/>
      <w:lvlText w:val="–"/>
      <w:lvlJc w:val="left"/>
      <w:pPr>
        <w:ind w:left="1069" w:hanging="360"/>
      </w:pPr>
      <w:rPr>
        <w:rFonts w:ascii="Antiqua" w:hAnsi="Antiqua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05537F1E"/>
    <w:multiLevelType w:val="hybridMultilevel"/>
    <w:tmpl w:val="D28A84A0"/>
    <w:lvl w:ilvl="0" w:tplc="798EC9EA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4D5427"/>
    <w:multiLevelType w:val="multilevel"/>
    <w:tmpl w:val="829C08B8"/>
    <w:lvl w:ilvl="0">
      <w:start w:val="1"/>
      <w:numFmt w:val="decimal"/>
      <w:pStyle w:val="TestCasenum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estcasestep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60" w:firstLine="0"/>
      </w:pPr>
      <w:rPr>
        <w:rFonts w:hint="default"/>
      </w:rPr>
    </w:lvl>
  </w:abstractNum>
  <w:abstractNum w:abstractNumId="14" w15:restartNumberingAfterBreak="0">
    <w:nsid w:val="087E7D30"/>
    <w:multiLevelType w:val="multilevel"/>
    <w:tmpl w:val="7FA2D6C0"/>
    <w:styleLink w:val="1ai1"/>
    <w:lvl w:ilvl="0">
      <w:start w:val="1"/>
      <w:numFmt w:val="bullet"/>
      <w:pStyle w:val="TableItemizedList1"/>
      <w:suff w:val="space"/>
      <w:lvlText w:val="-"/>
      <w:lvlJc w:val="left"/>
      <w:pPr>
        <w:ind w:left="0" w:firstLine="284"/>
      </w:pPr>
      <w:rPr>
        <w:rFonts w:ascii="Times New Roman" w:hAnsi="Times New Roman" w:cs="Times New Roman" w:hint="default"/>
        <w:b w:val="0"/>
        <w:i w:val="0"/>
        <w:sz w:val="28"/>
      </w:rPr>
    </w:lvl>
    <w:lvl w:ilvl="1">
      <w:start w:val="1"/>
      <w:numFmt w:val="bullet"/>
      <w:pStyle w:val="TableItemizedList2"/>
      <w:suff w:val="space"/>
      <w:lvlText w:val="-"/>
      <w:lvlJc w:val="left"/>
      <w:pPr>
        <w:ind w:left="0" w:firstLine="567"/>
      </w:pPr>
      <w:rPr>
        <w:rFonts w:ascii="Arial" w:hAnsi="Arial" w:hint="default"/>
      </w:rPr>
    </w:lvl>
    <w:lvl w:ilvl="2">
      <w:start w:val="1"/>
      <w:numFmt w:val="bullet"/>
      <w:lvlRestart w:val="0"/>
      <w:pStyle w:val="TableItemizedList3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5D648D"/>
    <w:multiLevelType w:val="multilevel"/>
    <w:tmpl w:val="768EC82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6" w15:restartNumberingAfterBreak="0">
    <w:nsid w:val="09CF6E2D"/>
    <w:multiLevelType w:val="hybridMultilevel"/>
    <w:tmpl w:val="145A2274"/>
    <w:name w:val="Список заголовков3"/>
    <w:lvl w:ilvl="0" w:tplc="DE6A03C6">
      <w:start w:val="1"/>
      <w:numFmt w:val="bullet"/>
      <w:lvlText w:val="–"/>
      <w:lvlJc w:val="left"/>
      <w:pPr>
        <w:ind w:left="1428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0A976995"/>
    <w:multiLevelType w:val="hybridMultilevel"/>
    <w:tmpl w:val="7F3239CC"/>
    <w:name w:val="Список заголовков4"/>
    <w:lvl w:ilvl="0" w:tplc="DE6A03C6">
      <w:start w:val="1"/>
      <w:numFmt w:val="bullet"/>
      <w:lvlText w:val="–"/>
      <w:lvlJc w:val="left"/>
      <w:pPr>
        <w:ind w:left="1429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0FEC0D54"/>
    <w:multiLevelType w:val="multilevel"/>
    <w:tmpl w:val="E7427B1E"/>
    <w:styleLink w:val="a2"/>
    <w:lvl w:ilvl="0">
      <w:start w:val="1"/>
      <w:numFmt w:val="bullet"/>
      <w:lvlText w:val="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0FF97BEF"/>
    <w:multiLevelType w:val="hybridMultilevel"/>
    <w:tmpl w:val="646C0D32"/>
    <w:lvl w:ilvl="0" w:tplc="4A864FCA">
      <w:start w:val="1"/>
      <w:numFmt w:val="bullet"/>
      <w:pStyle w:val="a3"/>
      <w:lvlText w:val="­"/>
      <w:lvlJc w:val="left"/>
      <w:pPr>
        <w:ind w:left="1920" w:hanging="360"/>
      </w:pPr>
      <w:rPr>
        <w:rFonts w:ascii="Courier New" w:hAnsi="Courier New" w:hint="default"/>
        <w:lang w:val="x-none"/>
      </w:rPr>
    </w:lvl>
    <w:lvl w:ilvl="1" w:tplc="04190003">
      <w:start w:val="1"/>
      <w:numFmt w:val="bullet"/>
      <w:lvlText w:val="o"/>
      <w:lvlJc w:val="left"/>
      <w:pPr>
        <w:ind w:left="29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1" w:hanging="360"/>
      </w:pPr>
      <w:rPr>
        <w:rFonts w:ascii="Wingdings" w:hAnsi="Wingdings" w:hint="default"/>
      </w:rPr>
    </w:lvl>
  </w:abstractNum>
  <w:abstractNum w:abstractNumId="20" w15:restartNumberingAfterBreak="0">
    <w:nsid w:val="11BF1018"/>
    <w:multiLevelType w:val="hybridMultilevel"/>
    <w:tmpl w:val="C826FF8A"/>
    <w:lvl w:ilvl="0" w:tplc="187ED766">
      <w:start w:val="1"/>
      <w:numFmt w:val="bullet"/>
      <w:pStyle w:val="a4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20D211E"/>
    <w:multiLevelType w:val="hybridMultilevel"/>
    <w:tmpl w:val="825EC04E"/>
    <w:lvl w:ilvl="0" w:tplc="DE6A03C6">
      <w:start w:val="1"/>
      <w:numFmt w:val="bullet"/>
      <w:lvlText w:val="–"/>
      <w:lvlJc w:val="left"/>
      <w:pPr>
        <w:ind w:left="1440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132E049D"/>
    <w:multiLevelType w:val="hybridMultilevel"/>
    <w:tmpl w:val="6CA20DD8"/>
    <w:name w:val="Список заголовков222222"/>
    <w:lvl w:ilvl="0" w:tplc="DE6A03C6">
      <w:start w:val="1"/>
      <w:numFmt w:val="bullet"/>
      <w:lvlText w:val="–"/>
      <w:lvlJc w:val="left"/>
      <w:pPr>
        <w:ind w:left="1440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14A067FE"/>
    <w:multiLevelType w:val="hybridMultilevel"/>
    <w:tmpl w:val="6838B12A"/>
    <w:lvl w:ilvl="0" w:tplc="45CC01AA">
      <w:start w:val="1"/>
      <w:numFmt w:val="bullet"/>
      <w:pStyle w:val="a5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4F26CE2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2" w:tplc="ABDED412" w:tentative="1">
      <w:start w:val="1"/>
      <w:numFmt w:val="bullet"/>
      <w:lvlText w:val="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3" w:tplc="3E1652F0" w:tentative="1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</w:rPr>
    </w:lvl>
    <w:lvl w:ilvl="4" w:tplc="34E47A02" w:tentative="1">
      <w:start w:val="1"/>
      <w:numFmt w:val="bullet"/>
      <w:lvlText w:val="o"/>
      <w:lvlJc w:val="left"/>
      <w:pPr>
        <w:tabs>
          <w:tab w:val="num" w:pos="3229"/>
        </w:tabs>
        <w:ind w:left="3229" w:hanging="360"/>
      </w:pPr>
      <w:rPr>
        <w:rFonts w:ascii="Courier New" w:hAnsi="Courier New" w:cs="Courier New" w:hint="default"/>
      </w:rPr>
    </w:lvl>
    <w:lvl w:ilvl="5" w:tplc="26F85C70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</w:rPr>
    </w:lvl>
    <w:lvl w:ilvl="6" w:tplc="D108ADF6" w:tentative="1">
      <w:start w:val="1"/>
      <w:numFmt w:val="bullet"/>
      <w:lvlText w:val=""/>
      <w:lvlJc w:val="left"/>
      <w:pPr>
        <w:tabs>
          <w:tab w:val="num" w:pos="4669"/>
        </w:tabs>
        <w:ind w:left="4669" w:hanging="360"/>
      </w:pPr>
      <w:rPr>
        <w:rFonts w:ascii="Symbol" w:hAnsi="Symbol" w:hint="default"/>
      </w:rPr>
    </w:lvl>
    <w:lvl w:ilvl="7" w:tplc="4558CC16" w:tentative="1">
      <w:start w:val="1"/>
      <w:numFmt w:val="bullet"/>
      <w:lvlText w:val="o"/>
      <w:lvlJc w:val="left"/>
      <w:pPr>
        <w:tabs>
          <w:tab w:val="num" w:pos="5389"/>
        </w:tabs>
        <w:ind w:left="5389" w:hanging="360"/>
      </w:pPr>
      <w:rPr>
        <w:rFonts w:ascii="Courier New" w:hAnsi="Courier New" w:cs="Courier New" w:hint="default"/>
      </w:rPr>
    </w:lvl>
    <w:lvl w:ilvl="8" w:tplc="F6829CB2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</w:rPr>
    </w:lvl>
  </w:abstractNum>
  <w:abstractNum w:abstractNumId="24" w15:restartNumberingAfterBreak="0">
    <w:nsid w:val="16A57553"/>
    <w:multiLevelType w:val="multilevel"/>
    <w:tmpl w:val="81A2BAD2"/>
    <w:lvl w:ilvl="0">
      <w:start w:val="1"/>
      <w:numFmt w:val="decimal"/>
      <w:pStyle w:val="OrderedList2"/>
      <w:suff w:val="space"/>
      <w:lvlText w:val="%1)"/>
      <w:lvlJc w:val="left"/>
      <w:pPr>
        <w:ind w:left="0" w:firstLine="113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rFonts w:hint="default"/>
      </w:rPr>
    </w:lvl>
  </w:abstractNum>
  <w:abstractNum w:abstractNumId="25" w15:restartNumberingAfterBreak="0">
    <w:nsid w:val="18897AC3"/>
    <w:multiLevelType w:val="multilevel"/>
    <w:tmpl w:val="B9CE88D0"/>
    <w:styleLink w:val="a6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1AC0792F"/>
    <w:multiLevelType w:val="hybridMultilevel"/>
    <w:tmpl w:val="8F6ED478"/>
    <w:lvl w:ilvl="0" w:tplc="796E07C6">
      <w:start w:val="1"/>
      <w:numFmt w:val="bullet"/>
      <w:pStyle w:val="TableItemizedList"/>
      <w:lvlText w:val="-"/>
      <w:lvlJc w:val="left"/>
      <w:pPr>
        <w:tabs>
          <w:tab w:val="num" w:pos="113"/>
        </w:tabs>
        <w:ind w:left="113" w:hanging="113"/>
      </w:pPr>
      <w:rPr>
        <w:rFonts w:ascii="Arial" w:hAnsi="Arial" w:hint="default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41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B857ED3"/>
    <w:multiLevelType w:val="multilevel"/>
    <w:tmpl w:val="00000000"/>
    <w:styleLink w:val="a7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28" w15:restartNumberingAfterBreak="0">
    <w:nsid w:val="1BA41F8A"/>
    <w:multiLevelType w:val="multilevel"/>
    <w:tmpl w:val="36CA6B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9" w15:restartNumberingAfterBreak="0">
    <w:nsid w:val="1D1E3764"/>
    <w:multiLevelType w:val="multilevel"/>
    <w:tmpl w:val="44C49D78"/>
    <w:lvl w:ilvl="0">
      <w:start w:val="1"/>
      <w:numFmt w:val="decimal"/>
      <w:pStyle w:val="OderedList1"/>
      <w:suff w:val="space"/>
      <w:lvlText w:val="%1)"/>
      <w:lvlJc w:val="left"/>
      <w:pPr>
        <w:ind w:left="0" w:firstLine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2)"/>
      <w:lvlJc w:val="left"/>
      <w:pPr>
        <w:ind w:left="0" w:firstLine="1701"/>
      </w:pPr>
      <w:rPr>
        <w:rFonts w:hint="default"/>
      </w:rPr>
    </w:lvl>
    <w:lvl w:ilvl="2">
      <w:start w:val="1"/>
      <w:numFmt w:val="decimal"/>
      <w:pStyle w:val="OderedList3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30" w15:restartNumberingAfterBreak="0">
    <w:nsid w:val="1DDD5D1B"/>
    <w:multiLevelType w:val="hybridMultilevel"/>
    <w:tmpl w:val="603EB510"/>
    <w:lvl w:ilvl="0" w:tplc="91C6C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E0C6626"/>
    <w:multiLevelType w:val="hybridMultilevel"/>
    <w:tmpl w:val="114E191E"/>
    <w:name w:val="Список заголовков422"/>
    <w:lvl w:ilvl="0" w:tplc="DE6A03C6">
      <w:start w:val="1"/>
      <w:numFmt w:val="bullet"/>
      <w:lvlText w:val="–"/>
      <w:lvlJc w:val="left"/>
      <w:pPr>
        <w:ind w:left="720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21E189C"/>
    <w:multiLevelType w:val="multilevel"/>
    <w:tmpl w:val="1CDC7D64"/>
    <w:lvl w:ilvl="0">
      <w:start w:val="1"/>
      <w:numFmt w:val="decimal"/>
      <w:pStyle w:val="Orderedlist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32"/>
        </w:tabs>
        <w:ind w:left="413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9"/>
        </w:tabs>
        <w:ind w:left="484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06"/>
        </w:tabs>
        <w:ind w:left="52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23"/>
        </w:tabs>
        <w:ind w:left="5923" w:hanging="2160"/>
      </w:pPr>
      <w:rPr>
        <w:rFonts w:hint="default"/>
      </w:rPr>
    </w:lvl>
  </w:abstractNum>
  <w:abstractNum w:abstractNumId="33" w15:restartNumberingAfterBreak="0">
    <w:nsid w:val="23B0470D"/>
    <w:multiLevelType w:val="hybridMultilevel"/>
    <w:tmpl w:val="F8568416"/>
    <w:name w:val="Список заголовков4222"/>
    <w:lvl w:ilvl="0" w:tplc="DE6A03C6">
      <w:start w:val="1"/>
      <w:numFmt w:val="bullet"/>
      <w:lvlText w:val="–"/>
      <w:lvlJc w:val="left"/>
      <w:pPr>
        <w:ind w:left="720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4062EB6"/>
    <w:multiLevelType w:val="hybridMultilevel"/>
    <w:tmpl w:val="0596A518"/>
    <w:lvl w:ilvl="0" w:tplc="FD16E2E8">
      <w:start w:val="1"/>
      <w:numFmt w:val="bullet"/>
      <w:pStyle w:val="a8"/>
      <w:lvlText w:val="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5" w15:restartNumberingAfterBreak="0">
    <w:nsid w:val="269B3E43"/>
    <w:multiLevelType w:val="hybridMultilevel"/>
    <w:tmpl w:val="51B01EBA"/>
    <w:lvl w:ilvl="0" w:tplc="48E4D4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28BA178C"/>
    <w:multiLevelType w:val="multilevel"/>
    <w:tmpl w:val="1E0E89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7" w15:restartNumberingAfterBreak="0">
    <w:nsid w:val="2B1D25F5"/>
    <w:multiLevelType w:val="hybridMultilevel"/>
    <w:tmpl w:val="774E5154"/>
    <w:lvl w:ilvl="0" w:tplc="6006412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8" w15:restartNumberingAfterBreak="0">
    <w:nsid w:val="2D375C93"/>
    <w:multiLevelType w:val="multilevel"/>
    <w:tmpl w:val="23DE6C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9" w15:restartNumberingAfterBreak="0">
    <w:nsid w:val="2D392CFA"/>
    <w:multiLevelType w:val="multilevel"/>
    <w:tmpl w:val="720E0A8C"/>
    <w:styleLink w:val="-"/>
    <w:lvl w:ilvl="0">
      <w:start w:val="1"/>
      <w:numFmt w:val="bullet"/>
      <w:pStyle w:val="a9"/>
      <w:lvlText w:val=""/>
      <w:lvlJc w:val="left"/>
      <w:pPr>
        <w:ind w:left="1068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2F9355FF"/>
    <w:multiLevelType w:val="multilevel"/>
    <w:tmpl w:val="DFEAC4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1" w15:restartNumberingAfterBreak="0">
    <w:nsid w:val="31762BF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32B62B3F"/>
    <w:multiLevelType w:val="multilevel"/>
    <w:tmpl w:val="88907ED0"/>
    <w:lvl w:ilvl="0">
      <w:start w:val="1"/>
      <w:numFmt w:val="bullet"/>
      <w:pStyle w:val="ItemizedList1"/>
      <w:lvlText w:val=""/>
      <w:lvlJc w:val="left"/>
      <w:pPr>
        <w:ind w:left="0" w:firstLine="851"/>
      </w:pPr>
      <w:rPr>
        <w:rFonts w:ascii="Symbol" w:hAnsi="Symbol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333E11A9"/>
    <w:multiLevelType w:val="multilevel"/>
    <w:tmpl w:val="7A12A4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4" w15:restartNumberingAfterBreak="0">
    <w:nsid w:val="335D4293"/>
    <w:multiLevelType w:val="multilevel"/>
    <w:tmpl w:val="36942408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5" w15:restartNumberingAfterBreak="0">
    <w:nsid w:val="336D242B"/>
    <w:multiLevelType w:val="hybridMultilevel"/>
    <w:tmpl w:val="C23628B6"/>
    <w:lvl w:ilvl="0" w:tplc="54E8D026">
      <w:start w:val="1"/>
      <w:numFmt w:val="russianLower"/>
      <w:pStyle w:val="aa"/>
      <w:lvlText w:val="%1)"/>
      <w:lvlJc w:val="left"/>
      <w:pPr>
        <w:ind w:left="135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 w15:restartNumberingAfterBreak="0">
    <w:nsid w:val="33BE3A26"/>
    <w:multiLevelType w:val="hybridMultilevel"/>
    <w:tmpl w:val="07EC63EE"/>
    <w:name w:val="Список заголовков32"/>
    <w:lvl w:ilvl="0" w:tplc="DE6A03C6">
      <w:start w:val="1"/>
      <w:numFmt w:val="bullet"/>
      <w:lvlText w:val="–"/>
      <w:lvlJc w:val="left"/>
      <w:pPr>
        <w:ind w:left="1428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37445CD7"/>
    <w:multiLevelType w:val="hybridMultilevel"/>
    <w:tmpl w:val="D61EC828"/>
    <w:lvl w:ilvl="0" w:tplc="DE6A03C6">
      <w:start w:val="1"/>
      <w:numFmt w:val="bullet"/>
      <w:lvlText w:val="–"/>
      <w:lvlJc w:val="left"/>
      <w:pPr>
        <w:ind w:left="1440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375614D0"/>
    <w:multiLevelType w:val="multilevel"/>
    <w:tmpl w:val="23DE6C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9" w15:restartNumberingAfterBreak="0">
    <w:nsid w:val="39D31F98"/>
    <w:multiLevelType w:val="hybridMultilevel"/>
    <w:tmpl w:val="7AE29D4E"/>
    <w:lvl w:ilvl="0" w:tplc="6276E504">
      <w:start w:val="1"/>
      <w:numFmt w:val="bullet"/>
      <w:pStyle w:val="10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ABB6E332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981A88D6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EF043670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B0F666BC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B25C09FE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BA7E1080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4DA635C2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ACCC8064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0" w15:restartNumberingAfterBreak="0">
    <w:nsid w:val="3B160D41"/>
    <w:multiLevelType w:val="hybridMultilevel"/>
    <w:tmpl w:val="704C7BBC"/>
    <w:lvl w:ilvl="0" w:tplc="54BC1098">
      <w:start w:val="1"/>
      <w:numFmt w:val="bullet"/>
      <w:pStyle w:val="ab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B7B2B86"/>
    <w:multiLevelType w:val="multilevel"/>
    <w:tmpl w:val="D6CE3B1E"/>
    <w:lvl w:ilvl="0">
      <w:start w:val="1"/>
      <w:numFmt w:val="none"/>
      <w:pStyle w:val="11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2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0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2" w15:restartNumberingAfterBreak="0">
    <w:nsid w:val="3E8A742F"/>
    <w:multiLevelType w:val="hybridMultilevel"/>
    <w:tmpl w:val="F11A1802"/>
    <w:lvl w:ilvl="0" w:tplc="4244A76C">
      <w:numFmt w:val="bullet"/>
      <w:pStyle w:val="-0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0040D79"/>
    <w:multiLevelType w:val="hybridMultilevel"/>
    <w:tmpl w:val="7BDE8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16625CB"/>
    <w:multiLevelType w:val="multilevel"/>
    <w:tmpl w:val="85E07B0E"/>
    <w:styleLink w:val="1111111"/>
    <w:lvl w:ilvl="0">
      <w:start w:val="1"/>
      <w:numFmt w:val="decimal"/>
      <w:pStyle w:val="TableOderedList1"/>
      <w:suff w:val="space"/>
      <w:lvlText w:val="%1)"/>
      <w:lvlJc w:val="left"/>
      <w:pPr>
        <w:ind w:left="0" w:firstLine="284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pStyle w:val="TableOderedList3"/>
      <w:suff w:val="space"/>
      <w:lvlText w:val="%3)"/>
      <w:lvlJc w:val="left"/>
      <w:pPr>
        <w:ind w:left="0" w:firstLine="851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55" w15:restartNumberingAfterBreak="0">
    <w:nsid w:val="464934E4"/>
    <w:multiLevelType w:val="multilevel"/>
    <w:tmpl w:val="DA9E6734"/>
    <w:styleLink w:val="ac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7" w15:restartNumberingAfterBreak="0">
    <w:nsid w:val="493371BB"/>
    <w:multiLevelType w:val="multilevel"/>
    <w:tmpl w:val="CB425B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58" w15:restartNumberingAfterBreak="0">
    <w:nsid w:val="4B6C30DF"/>
    <w:multiLevelType w:val="hybridMultilevel"/>
    <w:tmpl w:val="F2FA0DBA"/>
    <w:lvl w:ilvl="0" w:tplc="39FE5242">
      <w:start w:val="1"/>
      <w:numFmt w:val="bullet"/>
      <w:pStyle w:val="13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4F1E811E">
      <w:start w:val="1"/>
      <w:numFmt w:val="bullet"/>
      <w:pStyle w:val="22"/>
      <w:lvlText w:val=""/>
      <w:lvlJc w:val="left"/>
      <w:pPr>
        <w:ind w:left="1440" w:hanging="360"/>
      </w:pPr>
      <w:rPr>
        <w:rFonts w:ascii="Symbol" w:hAnsi="Symbol" w:cs="Symbol" w:hint="default"/>
        <w:color w:val="auto"/>
      </w:rPr>
    </w:lvl>
    <w:lvl w:ilvl="2" w:tplc="FFFFFFFF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4BF670D0"/>
    <w:multiLevelType w:val="multilevel"/>
    <w:tmpl w:val="BC4EAE96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pStyle w:val="ItemizedList2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ItemizedList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60" w15:restartNumberingAfterBreak="0">
    <w:nsid w:val="4BFB32A9"/>
    <w:multiLevelType w:val="multilevel"/>
    <w:tmpl w:val="FCB44AC6"/>
    <w:lvl w:ilvl="0">
      <w:start w:val="1"/>
      <w:numFmt w:val="russianUpper"/>
      <w:lvlText w:val="Приложение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ad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61" w15:restartNumberingAfterBreak="0">
    <w:nsid w:val="4F1D4166"/>
    <w:multiLevelType w:val="hybridMultilevel"/>
    <w:tmpl w:val="31BEC76A"/>
    <w:lvl w:ilvl="0" w:tplc="DE6A03C6">
      <w:start w:val="1"/>
      <w:numFmt w:val="bullet"/>
      <w:lvlText w:val="–"/>
      <w:lvlJc w:val="left"/>
      <w:pPr>
        <w:ind w:left="720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0714FED"/>
    <w:multiLevelType w:val="hybridMultilevel"/>
    <w:tmpl w:val="0DCE0778"/>
    <w:lvl w:ilvl="0" w:tplc="DE6A03C6">
      <w:start w:val="1"/>
      <w:numFmt w:val="bullet"/>
      <w:lvlText w:val="–"/>
      <w:lvlJc w:val="left"/>
      <w:pPr>
        <w:ind w:left="1429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 w15:restartNumberingAfterBreak="0">
    <w:nsid w:val="52387A9B"/>
    <w:multiLevelType w:val="hybridMultilevel"/>
    <w:tmpl w:val="D338A700"/>
    <w:lvl w:ilvl="0" w:tplc="1674A2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53D14EAB"/>
    <w:multiLevelType w:val="multilevel"/>
    <w:tmpl w:val="D2106B28"/>
    <w:lvl w:ilvl="0">
      <w:start w:val="1"/>
      <w:numFmt w:val="decimal"/>
      <w:pStyle w:val="OrderedList1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134" w:firstLine="0"/>
      </w:pPr>
      <w:rPr>
        <w:rFonts w:hint="default"/>
      </w:rPr>
    </w:lvl>
    <w:lvl w:ilvl="2">
      <w:start w:val="1"/>
      <w:numFmt w:val="decimal"/>
      <w:suff w:val="space"/>
      <w:lvlText w:val="%3."/>
      <w:lvlJc w:val="left"/>
      <w:pPr>
        <w:ind w:left="1701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 w15:restartNumberingAfterBreak="0">
    <w:nsid w:val="54B1515B"/>
    <w:multiLevelType w:val="multilevel"/>
    <w:tmpl w:val="D3B8BB04"/>
    <w:lvl w:ilvl="0">
      <w:start w:val="1"/>
      <w:numFmt w:val="bullet"/>
      <w:suff w:val="space"/>
      <w:lvlText w:val="˗"/>
      <w:lvlJc w:val="left"/>
      <w:pPr>
        <w:ind w:left="567" w:hanging="283"/>
      </w:pPr>
      <w:rPr>
        <w:rFonts w:ascii="Arial" w:hAnsi="Arial" w:hint="default"/>
        <w:lang w:val="en-US"/>
      </w:rPr>
    </w:lvl>
    <w:lvl w:ilvl="1">
      <w:start w:val="1"/>
      <w:numFmt w:val="bullet"/>
      <w:lvlText w:val="˗"/>
      <w:lvlJc w:val="left"/>
      <w:pPr>
        <w:ind w:left="567" w:hanging="283"/>
      </w:pPr>
      <w:rPr>
        <w:rFonts w:ascii="Arial" w:hAnsi="Arial"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lvlRestart w:val="0"/>
      <w:pStyle w:val="ae"/>
      <w:suff w:val="space"/>
      <w:lvlText w:val="Рисунок 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Restart w:val="0"/>
      <w:suff w:val="space"/>
      <w:lvlText w:val="Таблица %9 –"/>
      <w:lvlJc w:val="left"/>
      <w:pPr>
        <w:ind w:left="2586" w:hanging="2160"/>
      </w:pPr>
      <w:rPr>
        <w:rFonts w:hint="default"/>
      </w:rPr>
    </w:lvl>
  </w:abstractNum>
  <w:abstractNum w:abstractNumId="66" w15:restartNumberingAfterBreak="0">
    <w:nsid w:val="56414AE1"/>
    <w:multiLevelType w:val="multilevel"/>
    <w:tmpl w:val="A7C6CD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7" w15:restartNumberingAfterBreak="0">
    <w:nsid w:val="57A64E17"/>
    <w:multiLevelType w:val="multilevel"/>
    <w:tmpl w:val="04190023"/>
    <w:styleLink w:val="af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68" w15:restartNumberingAfterBreak="0">
    <w:nsid w:val="580D4115"/>
    <w:multiLevelType w:val="multilevel"/>
    <w:tmpl w:val="7104153C"/>
    <w:lvl w:ilvl="0">
      <w:start w:val="1"/>
      <w:numFmt w:val="decimal"/>
      <w:pStyle w:val="14"/>
      <w:lvlText w:val="%1."/>
      <w:lvlJc w:val="left"/>
      <w:pPr>
        <w:tabs>
          <w:tab w:val="num" w:pos="-1061"/>
        </w:tabs>
        <w:ind w:left="56" w:hanging="56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84"/>
        </w:tabs>
        <w:ind w:left="453" w:hanging="169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-624"/>
        </w:tabs>
        <w:ind w:left="454" w:firstLine="11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69" w15:restartNumberingAfterBreak="0">
    <w:nsid w:val="598B02F0"/>
    <w:multiLevelType w:val="hybridMultilevel"/>
    <w:tmpl w:val="AFBC2E5A"/>
    <w:lvl w:ilvl="0" w:tplc="08981464">
      <w:start w:val="1"/>
      <w:numFmt w:val="bullet"/>
      <w:pStyle w:val="OderedList2"/>
      <w:lvlText w:val="­"/>
      <w:lvlJc w:val="left"/>
      <w:pPr>
        <w:ind w:left="242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0" w15:restartNumberingAfterBreak="0">
    <w:nsid w:val="5AC74B60"/>
    <w:multiLevelType w:val="multilevel"/>
    <w:tmpl w:val="7D3CEA18"/>
    <w:styleLink w:val="1ai4"/>
    <w:lvl w:ilvl="0">
      <w:start w:val="1"/>
      <w:numFmt w:val="decimal"/>
      <w:pStyle w:val="OrderedList3"/>
      <w:suff w:val="space"/>
      <w:lvlText w:val="%1)"/>
      <w:lvlJc w:val="left"/>
      <w:pPr>
        <w:ind w:left="0" w:firstLine="1701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14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86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58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30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02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74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46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81" w:hanging="180"/>
      </w:pPr>
      <w:rPr>
        <w:rFonts w:hint="default"/>
      </w:rPr>
    </w:lvl>
  </w:abstractNum>
  <w:abstractNum w:abstractNumId="71" w15:restartNumberingAfterBreak="0">
    <w:nsid w:val="5C514D4F"/>
    <w:multiLevelType w:val="hybridMultilevel"/>
    <w:tmpl w:val="38F43DA0"/>
    <w:lvl w:ilvl="0" w:tplc="FC2CD20A">
      <w:start w:val="1"/>
      <w:numFmt w:val="decimal"/>
      <w:pStyle w:val="af0"/>
      <w:lvlText w:val="%1."/>
      <w:lvlJc w:val="left"/>
      <w:pPr>
        <w:ind w:left="720" w:hanging="360"/>
      </w:pPr>
    </w:lvl>
    <w:lvl w:ilvl="1" w:tplc="456E2212" w:tentative="1">
      <w:start w:val="1"/>
      <w:numFmt w:val="lowerLetter"/>
      <w:lvlText w:val="%2."/>
      <w:lvlJc w:val="left"/>
      <w:pPr>
        <w:ind w:left="1440" w:hanging="360"/>
      </w:pPr>
    </w:lvl>
    <w:lvl w:ilvl="2" w:tplc="857C6194" w:tentative="1">
      <w:start w:val="1"/>
      <w:numFmt w:val="lowerRoman"/>
      <w:lvlText w:val="%3."/>
      <w:lvlJc w:val="right"/>
      <w:pPr>
        <w:ind w:left="2160" w:hanging="180"/>
      </w:pPr>
    </w:lvl>
    <w:lvl w:ilvl="3" w:tplc="FBC65F78" w:tentative="1">
      <w:start w:val="1"/>
      <w:numFmt w:val="decimal"/>
      <w:lvlText w:val="%4."/>
      <w:lvlJc w:val="left"/>
      <w:pPr>
        <w:ind w:left="2880" w:hanging="360"/>
      </w:pPr>
    </w:lvl>
    <w:lvl w:ilvl="4" w:tplc="E7D8F9E8" w:tentative="1">
      <w:start w:val="1"/>
      <w:numFmt w:val="lowerLetter"/>
      <w:lvlText w:val="%5."/>
      <w:lvlJc w:val="left"/>
      <w:pPr>
        <w:ind w:left="3600" w:hanging="360"/>
      </w:pPr>
    </w:lvl>
    <w:lvl w:ilvl="5" w:tplc="F71EFBF2" w:tentative="1">
      <w:start w:val="1"/>
      <w:numFmt w:val="lowerRoman"/>
      <w:lvlText w:val="%6."/>
      <w:lvlJc w:val="right"/>
      <w:pPr>
        <w:ind w:left="4320" w:hanging="180"/>
      </w:pPr>
    </w:lvl>
    <w:lvl w:ilvl="6" w:tplc="1DCEAFB8" w:tentative="1">
      <w:start w:val="1"/>
      <w:numFmt w:val="decimal"/>
      <w:lvlText w:val="%7."/>
      <w:lvlJc w:val="left"/>
      <w:pPr>
        <w:ind w:left="5040" w:hanging="360"/>
      </w:pPr>
    </w:lvl>
    <w:lvl w:ilvl="7" w:tplc="9A0402DA" w:tentative="1">
      <w:start w:val="1"/>
      <w:numFmt w:val="lowerLetter"/>
      <w:lvlText w:val="%8."/>
      <w:lvlJc w:val="left"/>
      <w:pPr>
        <w:ind w:left="5760" w:hanging="360"/>
      </w:pPr>
    </w:lvl>
    <w:lvl w:ilvl="8" w:tplc="D3C49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E60607D"/>
    <w:multiLevelType w:val="multilevel"/>
    <w:tmpl w:val="8B6C3270"/>
    <w:lvl w:ilvl="0">
      <w:start w:val="1"/>
      <w:numFmt w:val="decimal"/>
      <w:pStyle w:val="hapter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1161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3" w15:restartNumberingAfterBreak="0">
    <w:nsid w:val="607E1527"/>
    <w:multiLevelType w:val="hybridMultilevel"/>
    <w:tmpl w:val="EB76D0CC"/>
    <w:lvl w:ilvl="0" w:tplc="AE7A14C0">
      <w:start w:val="1"/>
      <w:numFmt w:val="bullet"/>
      <w:pStyle w:val="af1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4" w15:restartNumberingAfterBreak="0">
    <w:nsid w:val="60FB41B4"/>
    <w:multiLevelType w:val="multilevel"/>
    <w:tmpl w:val="6F6ABA6C"/>
    <w:lvl w:ilvl="0">
      <w:start w:val="1"/>
      <w:numFmt w:val="decimal"/>
      <w:suff w:val="space"/>
      <w:lvlText w:val="%1)"/>
      <w:lvlJc w:val="left"/>
      <w:pPr>
        <w:ind w:left="0" w:firstLine="284"/>
      </w:pPr>
      <w:rPr>
        <w:rFonts w:hint="default"/>
      </w:rPr>
    </w:lvl>
    <w:lvl w:ilvl="1">
      <w:start w:val="1"/>
      <w:numFmt w:val="bullet"/>
      <w:pStyle w:val="TableOderedList2"/>
      <w:lvlText w:val=""/>
      <w:lvlJc w:val="left"/>
      <w:pPr>
        <w:ind w:left="0" w:firstLine="567"/>
      </w:pPr>
      <w:rPr>
        <w:rFonts w:ascii="Wingdings" w:hAnsi="Wingdings" w:hint="default"/>
      </w:rPr>
    </w:lvl>
    <w:lvl w:ilvl="2">
      <w:start w:val="1"/>
      <w:numFmt w:val="decimal"/>
      <w:suff w:val="space"/>
      <w:lvlText w:val="%3)"/>
      <w:lvlJc w:val="left"/>
      <w:pPr>
        <w:ind w:left="0" w:firstLine="851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75" w15:restartNumberingAfterBreak="0">
    <w:nsid w:val="63435759"/>
    <w:multiLevelType w:val="multilevel"/>
    <w:tmpl w:val="7F28B092"/>
    <w:styleLink w:val="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76" w15:restartNumberingAfterBreak="0">
    <w:nsid w:val="679227CC"/>
    <w:multiLevelType w:val="multilevel"/>
    <w:tmpl w:val="E5ACB494"/>
    <w:styleLink w:val="-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68B9421C"/>
    <w:multiLevelType w:val="multilevel"/>
    <w:tmpl w:val="02C0F732"/>
    <w:lvl w:ilvl="0">
      <w:start w:val="1"/>
      <w:numFmt w:val="decimal"/>
      <w:lvlRestart w:val="0"/>
      <w:suff w:val="space"/>
      <w:lvlText w:val="%1"/>
      <w:lvlJc w:val="left"/>
      <w:pPr>
        <w:ind w:left="709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709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09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709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709" w:firstLine="0"/>
      </w:pPr>
      <w:rPr>
        <w:rFonts w:hint="default"/>
      </w:rPr>
    </w:lvl>
    <w:lvl w:ilvl="5">
      <w:start w:val="1"/>
      <w:numFmt w:val="bullet"/>
      <w:lvlText w:val="–"/>
      <w:lvlJc w:val="left"/>
      <w:pPr>
        <w:ind w:left="652" w:firstLine="57"/>
      </w:pPr>
      <w:rPr>
        <w:rFonts w:ascii="Antiqua" w:hAnsi="Antiqua" w:hint="default"/>
        <w:u w:color="00B050"/>
      </w:rPr>
    </w:lvl>
    <w:lvl w:ilvl="6">
      <w:start w:val="1"/>
      <w:numFmt w:val="bullet"/>
      <w:suff w:val="space"/>
      <w:lvlText w:val=""/>
      <w:lvlJc w:val="left"/>
      <w:pPr>
        <w:ind w:left="737" w:firstLine="57"/>
      </w:pPr>
      <w:rPr>
        <w:rFonts w:ascii="Symbol" w:hAnsi="Symbol" w:hint="default"/>
        <w:color w:val="auto"/>
      </w:rPr>
    </w:lvl>
    <w:lvl w:ilvl="7">
      <w:start w:val="1"/>
      <w:numFmt w:val="russianLower"/>
      <w:suff w:val="space"/>
      <w:lvlText w:val="%8)"/>
      <w:lvlJc w:val="left"/>
      <w:pPr>
        <w:ind w:left="652" w:firstLine="57"/>
      </w:pPr>
      <w:rPr>
        <w:rFonts w:hint="default"/>
      </w:rPr>
    </w:lvl>
    <w:lvl w:ilvl="8">
      <w:start w:val="1"/>
      <w:numFmt w:val="decimal"/>
      <w:suff w:val="space"/>
      <w:lvlText w:val="%9)"/>
      <w:lvlJc w:val="left"/>
      <w:pPr>
        <w:ind w:left="737" w:firstLine="57"/>
      </w:pPr>
      <w:rPr>
        <w:rFonts w:hint="default"/>
      </w:rPr>
    </w:lvl>
  </w:abstractNum>
  <w:abstractNum w:abstractNumId="78" w15:restartNumberingAfterBreak="0">
    <w:nsid w:val="697E52CE"/>
    <w:multiLevelType w:val="hybridMultilevel"/>
    <w:tmpl w:val="E88C037A"/>
    <w:name w:val="Список заголовков322"/>
    <w:lvl w:ilvl="0" w:tplc="DE6A03C6">
      <w:start w:val="1"/>
      <w:numFmt w:val="bullet"/>
      <w:lvlText w:val="–"/>
      <w:lvlJc w:val="left"/>
      <w:pPr>
        <w:ind w:left="1429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 w15:restartNumberingAfterBreak="0">
    <w:nsid w:val="69D55FC8"/>
    <w:multiLevelType w:val="hybridMultilevel"/>
    <w:tmpl w:val="6B5C390E"/>
    <w:lvl w:ilvl="0" w:tplc="81B809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 w15:restartNumberingAfterBreak="0">
    <w:nsid w:val="6B531821"/>
    <w:multiLevelType w:val="hybridMultilevel"/>
    <w:tmpl w:val="C7525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C6767E3"/>
    <w:multiLevelType w:val="multilevel"/>
    <w:tmpl w:val="29982570"/>
    <w:name w:val="Список заголовков"/>
    <w:lvl w:ilvl="0">
      <w:start w:val="1"/>
      <w:numFmt w:val="decimal"/>
      <w:lvlText w:val="%1."/>
      <w:lvlJc w:val="left"/>
      <w:pPr>
        <w:ind w:left="357" w:firstLine="3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57" w:firstLine="35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"/>
        </w:tabs>
        <w:ind w:left="357" w:firstLine="35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7" w:firstLine="352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57" w:firstLine="352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ind w:left="357" w:firstLine="35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7" w:firstLine="35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" w:firstLine="35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" w:firstLine="352"/>
      </w:pPr>
      <w:rPr>
        <w:rFonts w:hint="default"/>
      </w:rPr>
    </w:lvl>
  </w:abstractNum>
  <w:abstractNum w:abstractNumId="82" w15:restartNumberingAfterBreak="0">
    <w:nsid w:val="6E6F54F1"/>
    <w:multiLevelType w:val="hybridMultilevel"/>
    <w:tmpl w:val="B704A070"/>
    <w:styleLink w:val="WW8Num51"/>
    <w:lvl w:ilvl="0" w:tplc="04190005">
      <w:start w:val="1"/>
      <w:numFmt w:val="bullet"/>
      <w:lvlText w:val=""/>
      <w:lvlJc w:val="left"/>
      <w:pPr>
        <w:ind w:left="8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3" w15:restartNumberingAfterBreak="0">
    <w:nsid w:val="6F04296C"/>
    <w:multiLevelType w:val="hybridMultilevel"/>
    <w:tmpl w:val="2B549260"/>
    <w:lvl w:ilvl="0" w:tplc="42564B10">
      <w:start w:val="1"/>
      <w:numFmt w:val="decimal"/>
      <w:pStyle w:val="15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761BF7"/>
    <w:multiLevelType w:val="multilevel"/>
    <w:tmpl w:val="122A5C9C"/>
    <w:lvl w:ilvl="0">
      <w:start w:val="1"/>
      <w:numFmt w:val="decimal"/>
      <w:lvlRestart w:val="0"/>
      <w:pStyle w:val="1-"/>
      <w:suff w:val="space"/>
      <w:lvlText w:val="%1"/>
      <w:lvlJc w:val="left"/>
      <w:pPr>
        <w:ind w:left="709" w:firstLine="0"/>
      </w:pPr>
      <w:rPr>
        <w:rFonts w:hint="default"/>
      </w:rPr>
    </w:lvl>
    <w:lvl w:ilvl="1">
      <w:start w:val="1"/>
      <w:numFmt w:val="decimal"/>
      <w:pStyle w:val="2-"/>
      <w:suff w:val="space"/>
      <w:lvlText w:val="%1.%2"/>
      <w:lvlJc w:val="left"/>
      <w:pPr>
        <w:ind w:left="709" w:firstLine="0"/>
      </w:pPr>
      <w:rPr>
        <w:rFonts w:hint="default"/>
      </w:rPr>
    </w:lvl>
    <w:lvl w:ilvl="2">
      <w:start w:val="1"/>
      <w:numFmt w:val="decimal"/>
      <w:pStyle w:val="3-"/>
      <w:suff w:val="space"/>
      <w:lvlText w:val="%1.%2.%3"/>
      <w:lvlJc w:val="left"/>
      <w:pPr>
        <w:ind w:left="709" w:firstLine="0"/>
      </w:pPr>
      <w:rPr>
        <w:rFonts w:hint="default"/>
      </w:rPr>
    </w:lvl>
    <w:lvl w:ilvl="3">
      <w:start w:val="1"/>
      <w:numFmt w:val="decimal"/>
      <w:pStyle w:val="4-"/>
      <w:suff w:val="space"/>
      <w:lvlText w:val="%1.%2.%3.%4"/>
      <w:lvlJc w:val="left"/>
      <w:pPr>
        <w:ind w:left="709" w:firstLine="0"/>
      </w:pPr>
      <w:rPr>
        <w:rFonts w:hint="default"/>
      </w:rPr>
    </w:lvl>
    <w:lvl w:ilvl="4">
      <w:start w:val="1"/>
      <w:numFmt w:val="decimal"/>
      <w:pStyle w:val="5-"/>
      <w:suff w:val="space"/>
      <w:lvlText w:val="%1.%2.%3.%4.%5"/>
      <w:lvlJc w:val="left"/>
      <w:pPr>
        <w:ind w:left="709" w:firstLine="0"/>
      </w:pPr>
      <w:rPr>
        <w:rFonts w:hint="default"/>
      </w:rPr>
    </w:lvl>
    <w:lvl w:ilvl="5">
      <w:start w:val="1"/>
      <w:numFmt w:val="bullet"/>
      <w:pStyle w:val="16"/>
      <w:suff w:val="space"/>
      <w:lvlText w:val="—"/>
      <w:lvlJc w:val="left"/>
      <w:pPr>
        <w:ind w:left="652" w:firstLine="57"/>
      </w:pPr>
      <w:rPr>
        <w:rFonts w:hint="default"/>
      </w:rPr>
    </w:lvl>
    <w:lvl w:ilvl="6">
      <w:start w:val="1"/>
      <w:numFmt w:val="bullet"/>
      <w:pStyle w:val="24"/>
      <w:suff w:val="space"/>
      <w:lvlText w:val=""/>
      <w:lvlJc w:val="left"/>
      <w:pPr>
        <w:ind w:left="737" w:firstLine="57"/>
      </w:pPr>
      <w:rPr>
        <w:rFonts w:ascii="Symbol" w:hAnsi="Symbol" w:hint="default"/>
        <w:color w:val="auto"/>
      </w:rPr>
    </w:lvl>
    <w:lvl w:ilvl="7">
      <w:start w:val="1"/>
      <w:numFmt w:val="russianLower"/>
      <w:pStyle w:val="34"/>
      <w:suff w:val="space"/>
      <w:lvlText w:val="%8)"/>
      <w:lvlJc w:val="left"/>
      <w:pPr>
        <w:ind w:left="652" w:firstLine="57"/>
      </w:pPr>
      <w:rPr>
        <w:rFonts w:hint="default"/>
      </w:rPr>
    </w:lvl>
    <w:lvl w:ilvl="8">
      <w:start w:val="1"/>
      <w:numFmt w:val="decimal"/>
      <w:pStyle w:val="43"/>
      <w:suff w:val="space"/>
      <w:lvlText w:val="%9)"/>
      <w:lvlJc w:val="left"/>
      <w:pPr>
        <w:ind w:left="737" w:firstLine="57"/>
      </w:pPr>
      <w:rPr>
        <w:rFonts w:hint="default"/>
      </w:rPr>
    </w:lvl>
  </w:abstractNum>
  <w:abstractNum w:abstractNumId="85" w15:restartNumberingAfterBreak="0">
    <w:nsid w:val="71A069E6"/>
    <w:multiLevelType w:val="multilevel"/>
    <w:tmpl w:val="FF96B588"/>
    <w:lvl w:ilvl="0">
      <w:start w:val="1"/>
      <w:numFmt w:val="decimal"/>
      <w:pStyle w:val="17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ind w:left="792" w:hanging="432"/>
      </w:pPr>
    </w:lvl>
    <w:lvl w:ilvl="2">
      <w:start w:val="1"/>
      <w:numFmt w:val="decimal"/>
      <w:pStyle w:val="35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6" w15:restartNumberingAfterBreak="0">
    <w:nsid w:val="72557A38"/>
    <w:multiLevelType w:val="multilevel"/>
    <w:tmpl w:val="2DC0AEEE"/>
    <w:styleLink w:val="120"/>
    <w:lvl w:ilvl="0">
      <w:start w:val="1"/>
      <w:numFmt w:val="decimal"/>
      <w:pStyle w:val="Head1"/>
      <w:suff w:val="space"/>
      <w:lvlText w:val="%1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Head2"/>
      <w:suff w:val="space"/>
      <w:lvlText w:val="%1.%2"/>
      <w:lvlJc w:val="left"/>
      <w:pPr>
        <w:ind w:left="0" w:firstLine="851"/>
      </w:pPr>
      <w:rPr>
        <w:rFonts w:hint="default"/>
        <w:b/>
        <w:i w:val="0"/>
      </w:rPr>
    </w:lvl>
    <w:lvl w:ilvl="2">
      <w:start w:val="1"/>
      <w:numFmt w:val="decimal"/>
      <w:pStyle w:val="Head3"/>
      <w:suff w:val="space"/>
      <w:lvlText w:val="%1.%2.%3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pStyle w:val="Head4"/>
      <w:suff w:val="space"/>
      <w:lvlText w:val="%1.%2.%3.%4"/>
      <w:lvlJc w:val="left"/>
      <w:pPr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Head5"/>
      <w:suff w:val="space"/>
      <w:lvlText w:val="%1.%2.%3.%4.%5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pStyle w:val="Head6"/>
      <w:suff w:val="space"/>
      <w:lvlText w:val="%1.%2.%3.%4.%5.%6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suff w:val="space"/>
      <w:lvlText w:val="Рисунок %8 –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8">
      <w:start w:val="1"/>
      <w:numFmt w:val="decimal"/>
      <w:lvlRestart w:val="0"/>
      <w:suff w:val="space"/>
      <w:lvlText w:val="Таблица %9 –"/>
      <w:lvlJc w:val="left"/>
      <w:pPr>
        <w:ind w:left="0" w:firstLine="0"/>
      </w:pPr>
      <w:rPr>
        <w:rFonts w:hint="default"/>
      </w:rPr>
    </w:lvl>
  </w:abstractNum>
  <w:abstractNum w:abstractNumId="87" w15:restartNumberingAfterBreak="0">
    <w:nsid w:val="72BC5B58"/>
    <w:multiLevelType w:val="hybridMultilevel"/>
    <w:tmpl w:val="38B00546"/>
    <w:lvl w:ilvl="0" w:tplc="C37E722A">
      <w:start w:val="1"/>
      <w:numFmt w:val="bullet"/>
      <w:pStyle w:val="18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82826D0">
      <w:start w:val="1"/>
      <w:numFmt w:val="bullet"/>
      <w:pStyle w:val="26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5FA24976">
      <w:start w:val="1"/>
      <w:numFmt w:val="bullet"/>
      <w:pStyle w:val="36"/>
      <w:lvlText w:val=""/>
      <w:lvlJc w:val="left"/>
      <w:pPr>
        <w:ind w:left="2869" w:hanging="360"/>
      </w:pPr>
      <w:rPr>
        <w:rFonts w:ascii="Symbol" w:hAnsi="Symbol" w:hint="default"/>
      </w:rPr>
    </w:lvl>
    <w:lvl w:ilvl="3" w:tplc="A16E79E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99E295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73CFCD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050345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E06AAC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994B57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8" w15:restartNumberingAfterBreak="0">
    <w:nsid w:val="74D42A2E"/>
    <w:multiLevelType w:val="hybridMultilevel"/>
    <w:tmpl w:val="8654A62C"/>
    <w:lvl w:ilvl="0" w:tplc="DE6A03C6">
      <w:start w:val="1"/>
      <w:numFmt w:val="bullet"/>
      <w:lvlText w:val="–"/>
      <w:lvlJc w:val="left"/>
      <w:pPr>
        <w:ind w:left="1429" w:hanging="360"/>
      </w:pPr>
      <w:rPr>
        <w:rFonts w:ascii="Antiqua" w:hAnsi="Antiqu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9" w15:restartNumberingAfterBreak="0">
    <w:nsid w:val="752A1EDF"/>
    <w:multiLevelType w:val="hybridMultilevel"/>
    <w:tmpl w:val="1FB84AD8"/>
    <w:name w:val="Список заголовков42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0" w15:restartNumberingAfterBreak="0">
    <w:nsid w:val="76CE15FA"/>
    <w:multiLevelType w:val="multilevel"/>
    <w:tmpl w:val="768EC82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91" w15:restartNumberingAfterBreak="0">
    <w:nsid w:val="7731730D"/>
    <w:multiLevelType w:val="multilevel"/>
    <w:tmpl w:val="C68EED60"/>
    <w:styleLink w:val="af2"/>
    <w:lvl w:ilvl="0">
      <w:start w:val="1"/>
      <w:numFmt w:val="bullet"/>
      <w:lvlText w:val=""/>
      <w:lvlJc w:val="left"/>
      <w:pPr>
        <w:tabs>
          <w:tab w:val="num" w:pos="2509"/>
        </w:tabs>
        <w:ind w:left="2509" w:hanging="360"/>
      </w:pPr>
      <w:rPr>
        <w:rFonts w:ascii="Wingdings" w:hAnsi="Wingdings"/>
        <w:sz w:val="24"/>
      </w:rPr>
    </w:lvl>
    <w:lvl w:ilvl="1">
      <w:start w:val="1"/>
      <w:numFmt w:val="lowerLetter"/>
      <w:lvlText w:val="%2."/>
      <w:lvlJc w:val="left"/>
      <w:pPr>
        <w:tabs>
          <w:tab w:val="num" w:pos="3229"/>
        </w:tabs>
        <w:ind w:left="3229" w:hanging="360"/>
      </w:pPr>
    </w:lvl>
    <w:lvl w:ilvl="2">
      <w:start w:val="1"/>
      <w:numFmt w:val="lowerRoman"/>
      <w:lvlText w:val="%3."/>
      <w:lvlJc w:val="right"/>
      <w:pPr>
        <w:tabs>
          <w:tab w:val="num" w:pos="3949"/>
        </w:tabs>
        <w:ind w:left="3949" w:hanging="180"/>
      </w:pPr>
    </w:lvl>
    <w:lvl w:ilvl="3">
      <w:start w:val="1"/>
      <w:numFmt w:val="decimal"/>
      <w:lvlText w:val="%4."/>
      <w:lvlJc w:val="left"/>
      <w:pPr>
        <w:tabs>
          <w:tab w:val="num" w:pos="4669"/>
        </w:tabs>
        <w:ind w:left="4669" w:hanging="360"/>
      </w:pPr>
    </w:lvl>
    <w:lvl w:ilvl="4">
      <w:start w:val="1"/>
      <w:numFmt w:val="lowerLetter"/>
      <w:lvlText w:val="%5."/>
      <w:lvlJc w:val="left"/>
      <w:pPr>
        <w:tabs>
          <w:tab w:val="num" w:pos="5389"/>
        </w:tabs>
        <w:ind w:left="5389" w:hanging="360"/>
      </w:pPr>
    </w:lvl>
    <w:lvl w:ilvl="5">
      <w:start w:val="1"/>
      <w:numFmt w:val="lowerRoman"/>
      <w:lvlText w:val="%6."/>
      <w:lvlJc w:val="right"/>
      <w:pPr>
        <w:tabs>
          <w:tab w:val="num" w:pos="6109"/>
        </w:tabs>
        <w:ind w:left="6109" w:hanging="180"/>
      </w:pPr>
    </w:lvl>
    <w:lvl w:ilvl="6">
      <w:start w:val="1"/>
      <w:numFmt w:val="decimal"/>
      <w:lvlText w:val="%7."/>
      <w:lvlJc w:val="left"/>
      <w:pPr>
        <w:tabs>
          <w:tab w:val="num" w:pos="6829"/>
        </w:tabs>
        <w:ind w:left="6829" w:hanging="360"/>
      </w:pPr>
    </w:lvl>
    <w:lvl w:ilvl="7">
      <w:start w:val="1"/>
      <w:numFmt w:val="lowerLetter"/>
      <w:lvlText w:val="%8."/>
      <w:lvlJc w:val="left"/>
      <w:pPr>
        <w:tabs>
          <w:tab w:val="num" w:pos="7549"/>
        </w:tabs>
        <w:ind w:left="7549" w:hanging="360"/>
      </w:pPr>
    </w:lvl>
    <w:lvl w:ilvl="8">
      <w:start w:val="1"/>
      <w:numFmt w:val="lowerRoman"/>
      <w:lvlText w:val="%9."/>
      <w:lvlJc w:val="right"/>
      <w:pPr>
        <w:tabs>
          <w:tab w:val="num" w:pos="8269"/>
        </w:tabs>
        <w:ind w:left="8269" w:hanging="180"/>
      </w:pPr>
    </w:lvl>
  </w:abstractNum>
  <w:abstractNum w:abstractNumId="92" w15:restartNumberingAfterBreak="0">
    <w:nsid w:val="781331E1"/>
    <w:multiLevelType w:val="hybridMultilevel"/>
    <w:tmpl w:val="9E165552"/>
    <w:lvl w:ilvl="0" w:tplc="1E04FEDA">
      <w:start w:val="1"/>
      <w:numFmt w:val="bullet"/>
      <w:lvlText w:val="-"/>
      <w:lvlJc w:val="left"/>
      <w:pPr>
        <w:ind w:left="171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 w15:restartNumberingAfterBreak="0">
    <w:nsid w:val="78720121"/>
    <w:multiLevelType w:val="hybridMultilevel"/>
    <w:tmpl w:val="7BDE8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A026721"/>
    <w:multiLevelType w:val="hybridMultilevel"/>
    <w:tmpl w:val="F19EC57C"/>
    <w:lvl w:ilvl="0" w:tplc="9796DA2A">
      <w:start w:val="1"/>
      <w:numFmt w:val="bullet"/>
      <w:pStyle w:val="341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5" w15:restartNumberingAfterBreak="0">
    <w:nsid w:val="7D795C83"/>
    <w:multiLevelType w:val="multilevel"/>
    <w:tmpl w:val="B790AED6"/>
    <w:styleLink w:val="WW8Num5"/>
    <w:lvl w:ilvl="0">
      <w:numFmt w:val="bullet"/>
      <w:lvlText w:val=""/>
      <w:lvlJc w:val="left"/>
      <w:rPr>
        <w:rFonts w:ascii="Symbol" w:hAnsi="Symbol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num w:numId="1">
    <w:abstractNumId w:val="13"/>
  </w:num>
  <w:num w:numId="2">
    <w:abstractNumId w:val="32"/>
  </w:num>
  <w:num w:numId="3">
    <w:abstractNumId w:val="26"/>
  </w:num>
  <w:num w:numId="4">
    <w:abstractNumId w:val="64"/>
  </w:num>
  <w:num w:numId="5">
    <w:abstractNumId w:val="49"/>
  </w:num>
  <w:num w:numId="6">
    <w:abstractNumId w:val="44"/>
  </w:num>
  <w:num w:numId="7">
    <w:abstractNumId w:val="41"/>
  </w:num>
  <w:num w:numId="8">
    <w:abstractNumId w:val="59"/>
  </w:num>
  <w:num w:numId="9">
    <w:abstractNumId w:val="86"/>
  </w:num>
  <w:num w:numId="10">
    <w:abstractNumId w:val="14"/>
  </w:num>
  <w:num w:numId="11">
    <w:abstractNumId w:val="54"/>
  </w:num>
  <w:num w:numId="12">
    <w:abstractNumId w:val="51"/>
  </w:num>
  <w:num w:numId="13">
    <w:abstractNumId w:val="6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3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72"/>
  </w:num>
  <w:num w:numId="26">
    <w:abstractNumId w:val="87"/>
  </w:num>
  <w:num w:numId="27">
    <w:abstractNumId w:val="68"/>
  </w:num>
  <w:num w:numId="28">
    <w:abstractNumId w:val="85"/>
  </w:num>
  <w:num w:numId="29">
    <w:abstractNumId w:val="67"/>
  </w:num>
  <w:num w:numId="30">
    <w:abstractNumId w:val="25"/>
  </w:num>
  <w:num w:numId="31">
    <w:abstractNumId w:val="27"/>
  </w:num>
  <w:num w:numId="32">
    <w:abstractNumId w:val="55"/>
  </w:num>
  <w:num w:numId="33">
    <w:abstractNumId w:val="91"/>
  </w:num>
  <w:num w:numId="34">
    <w:abstractNumId w:val="75"/>
  </w:num>
  <w:num w:numId="35">
    <w:abstractNumId w:val="56"/>
  </w:num>
  <w:num w:numId="36">
    <w:abstractNumId w:val="71"/>
  </w:num>
  <w:num w:numId="37">
    <w:abstractNumId w:val="12"/>
  </w:num>
  <w:num w:numId="38">
    <w:abstractNumId w:val="58"/>
  </w:num>
  <w:num w:numId="39">
    <w:abstractNumId w:val="18"/>
  </w:num>
  <w:num w:numId="40">
    <w:abstractNumId w:val="65"/>
  </w:num>
  <w:num w:numId="41">
    <w:abstractNumId w:val="69"/>
  </w:num>
  <w:num w:numId="42">
    <w:abstractNumId w:val="42"/>
  </w:num>
  <w:num w:numId="43">
    <w:abstractNumId w:val="29"/>
  </w:num>
  <w:num w:numId="44">
    <w:abstractNumId w:val="74"/>
  </w:num>
  <w:num w:numId="45">
    <w:abstractNumId w:val="20"/>
  </w:num>
  <w:num w:numId="46">
    <w:abstractNumId w:val="52"/>
  </w:num>
  <w:num w:numId="47">
    <w:abstractNumId w:val="39"/>
  </w:num>
  <w:num w:numId="48">
    <w:abstractNumId w:val="76"/>
  </w:num>
  <w:num w:numId="49">
    <w:abstractNumId w:val="83"/>
  </w:num>
  <w:num w:numId="50">
    <w:abstractNumId w:val="45"/>
  </w:num>
  <w:num w:numId="51">
    <w:abstractNumId w:val="19"/>
  </w:num>
  <w:num w:numId="52">
    <w:abstractNumId w:val="50"/>
  </w:num>
  <w:num w:numId="53">
    <w:abstractNumId w:val="95"/>
  </w:num>
  <w:num w:numId="54">
    <w:abstractNumId w:val="82"/>
  </w:num>
  <w:num w:numId="55">
    <w:abstractNumId w:val="24"/>
  </w:num>
  <w:num w:numId="56">
    <w:abstractNumId w:val="70"/>
  </w:num>
  <w:num w:numId="57">
    <w:abstractNumId w:val="73"/>
  </w:num>
  <w:num w:numId="58">
    <w:abstractNumId w:val="34"/>
  </w:num>
  <w:num w:numId="59">
    <w:abstractNumId w:val="88"/>
  </w:num>
  <w:num w:numId="60">
    <w:abstractNumId w:val="79"/>
  </w:num>
  <w:num w:numId="61">
    <w:abstractNumId w:val="62"/>
  </w:num>
  <w:num w:numId="62">
    <w:abstractNumId w:val="47"/>
  </w:num>
  <w:num w:numId="63">
    <w:abstractNumId w:val="21"/>
  </w:num>
  <w:num w:numId="64">
    <w:abstractNumId w:val="61"/>
  </w:num>
  <w:num w:numId="65">
    <w:abstractNumId w:val="37"/>
  </w:num>
  <w:num w:numId="66">
    <w:abstractNumId w:val="94"/>
  </w:num>
  <w:num w:numId="67">
    <w:abstractNumId w:val="92"/>
  </w:num>
  <w:num w:numId="68">
    <w:abstractNumId w:val="84"/>
  </w:num>
  <w:num w:numId="69">
    <w:abstractNumId w:val="77"/>
  </w:num>
  <w:num w:numId="70">
    <w:abstractNumId w:val="30"/>
  </w:num>
  <w:num w:numId="71">
    <w:abstractNumId w:val="35"/>
  </w:num>
  <w:num w:numId="72">
    <w:abstractNumId w:val="80"/>
  </w:num>
  <w:num w:numId="73">
    <w:abstractNumId w:val="93"/>
  </w:num>
  <w:num w:numId="74">
    <w:abstractNumId w:val="57"/>
  </w:num>
  <w:num w:numId="75">
    <w:abstractNumId w:val="36"/>
  </w:num>
  <w:num w:numId="76">
    <w:abstractNumId w:val="28"/>
  </w:num>
  <w:num w:numId="77">
    <w:abstractNumId w:val="40"/>
  </w:num>
  <w:num w:numId="78">
    <w:abstractNumId w:val="43"/>
  </w:num>
  <w:num w:numId="79">
    <w:abstractNumId w:val="38"/>
  </w:num>
  <w:num w:numId="80">
    <w:abstractNumId w:val="53"/>
  </w:num>
  <w:num w:numId="81">
    <w:abstractNumId w:val="66"/>
  </w:num>
  <w:num w:numId="82">
    <w:abstractNumId w:val="48"/>
  </w:num>
  <w:num w:numId="83">
    <w:abstractNumId w:val="90"/>
  </w:num>
  <w:num w:numId="84">
    <w:abstractNumId w:val="15"/>
  </w:num>
  <w:num w:numId="85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1" w:dllVersion="512" w:checkStyle="1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80A"/>
    <w:rsid w:val="00001052"/>
    <w:rsid w:val="0000113C"/>
    <w:rsid w:val="000019D6"/>
    <w:rsid w:val="00003103"/>
    <w:rsid w:val="00003727"/>
    <w:rsid w:val="0000453C"/>
    <w:rsid w:val="0000458A"/>
    <w:rsid w:val="00004D55"/>
    <w:rsid w:val="0000648C"/>
    <w:rsid w:val="00007247"/>
    <w:rsid w:val="00007AD8"/>
    <w:rsid w:val="00010ACA"/>
    <w:rsid w:val="0001148A"/>
    <w:rsid w:val="000114D0"/>
    <w:rsid w:val="00012012"/>
    <w:rsid w:val="00012AD6"/>
    <w:rsid w:val="00013D32"/>
    <w:rsid w:val="0001431E"/>
    <w:rsid w:val="000143E7"/>
    <w:rsid w:val="00014652"/>
    <w:rsid w:val="000150F0"/>
    <w:rsid w:val="000161DD"/>
    <w:rsid w:val="00016B3C"/>
    <w:rsid w:val="00016E9D"/>
    <w:rsid w:val="00017644"/>
    <w:rsid w:val="000178D6"/>
    <w:rsid w:val="000222A2"/>
    <w:rsid w:val="00022737"/>
    <w:rsid w:val="00022C20"/>
    <w:rsid w:val="00023004"/>
    <w:rsid w:val="0002340F"/>
    <w:rsid w:val="00023426"/>
    <w:rsid w:val="00023F62"/>
    <w:rsid w:val="00023FAC"/>
    <w:rsid w:val="00024C20"/>
    <w:rsid w:val="000252D4"/>
    <w:rsid w:val="000257F3"/>
    <w:rsid w:val="00025812"/>
    <w:rsid w:val="00026408"/>
    <w:rsid w:val="0002654A"/>
    <w:rsid w:val="000272E4"/>
    <w:rsid w:val="0002731C"/>
    <w:rsid w:val="00027932"/>
    <w:rsid w:val="00030862"/>
    <w:rsid w:val="00031CB1"/>
    <w:rsid w:val="00031EAF"/>
    <w:rsid w:val="00031ED8"/>
    <w:rsid w:val="00032F0A"/>
    <w:rsid w:val="000331D6"/>
    <w:rsid w:val="000332F3"/>
    <w:rsid w:val="00034438"/>
    <w:rsid w:val="00034D27"/>
    <w:rsid w:val="0003542F"/>
    <w:rsid w:val="000355C6"/>
    <w:rsid w:val="00035754"/>
    <w:rsid w:val="00036B3B"/>
    <w:rsid w:val="00036F60"/>
    <w:rsid w:val="000370C0"/>
    <w:rsid w:val="00037788"/>
    <w:rsid w:val="00037CAA"/>
    <w:rsid w:val="00040D91"/>
    <w:rsid w:val="00041413"/>
    <w:rsid w:val="000422CB"/>
    <w:rsid w:val="000429B7"/>
    <w:rsid w:val="00043225"/>
    <w:rsid w:val="00043465"/>
    <w:rsid w:val="000449EF"/>
    <w:rsid w:val="00044A88"/>
    <w:rsid w:val="000450E7"/>
    <w:rsid w:val="00045CB3"/>
    <w:rsid w:val="00046132"/>
    <w:rsid w:val="00046628"/>
    <w:rsid w:val="00047725"/>
    <w:rsid w:val="00050713"/>
    <w:rsid w:val="000507C9"/>
    <w:rsid w:val="00050A4A"/>
    <w:rsid w:val="00050AEC"/>
    <w:rsid w:val="0005157B"/>
    <w:rsid w:val="00051EB9"/>
    <w:rsid w:val="000521F4"/>
    <w:rsid w:val="000537DD"/>
    <w:rsid w:val="0005386B"/>
    <w:rsid w:val="00054528"/>
    <w:rsid w:val="0005493F"/>
    <w:rsid w:val="000552F6"/>
    <w:rsid w:val="00055720"/>
    <w:rsid w:val="00055938"/>
    <w:rsid w:val="00055A70"/>
    <w:rsid w:val="00055A82"/>
    <w:rsid w:val="00055EEC"/>
    <w:rsid w:val="000571D7"/>
    <w:rsid w:val="00057DD3"/>
    <w:rsid w:val="00060D48"/>
    <w:rsid w:val="00062001"/>
    <w:rsid w:val="00062737"/>
    <w:rsid w:val="00062FEB"/>
    <w:rsid w:val="00063743"/>
    <w:rsid w:val="00064729"/>
    <w:rsid w:val="000651CF"/>
    <w:rsid w:val="0006569D"/>
    <w:rsid w:val="0006604D"/>
    <w:rsid w:val="00066641"/>
    <w:rsid w:val="0006672F"/>
    <w:rsid w:val="00066BB2"/>
    <w:rsid w:val="00067970"/>
    <w:rsid w:val="000702CE"/>
    <w:rsid w:val="0007038C"/>
    <w:rsid w:val="00070A72"/>
    <w:rsid w:val="00070C4C"/>
    <w:rsid w:val="0007120E"/>
    <w:rsid w:val="000712D5"/>
    <w:rsid w:val="00071401"/>
    <w:rsid w:val="00071E22"/>
    <w:rsid w:val="00072351"/>
    <w:rsid w:val="000727A9"/>
    <w:rsid w:val="000731F9"/>
    <w:rsid w:val="00073710"/>
    <w:rsid w:val="00074179"/>
    <w:rsid w:val="0007453E"/>
    <w:rsid w:val="0007461A"/>
    <w:rsid w:val="00074D70"/>
    <w:rsid w:val="00075498"/>
    <w:rsid w:val="0007592A"/>
    <w:rsid w:val="000772A6"/>
    <w:rsid w:val="00077718"/>
    <w:rsid w:val="00077FF1"/>
    <w:rsid w:val="0008107A"/>
    <w:rsid w:val="00081484"/>
    <w:rsid w:val="000822BB"/>
    <w:rsid w:val="000824AB"/>
    <w:rsid w:val="00082EE5"/>
    <w:rsid w:val="000838EE"/>
    <w:rsid w:val="00083DC9"/>
    <w:rsid w:val="00083F73"/>
    <w:rsid w:val="000845FC"/>
    <w:rsid w:val="0008509E"/>
    <w:rsid w:val="000850D3"/>
    <w:rsid w:val="00086AD3"/>
    <w:rsid w:val="00086C8D"/>
    <w:rsid w:val="00086DB9"/>
    <w:rsid w:val="00087402"/>
    <w:rsid w:val="0009025B"/>
    <w:rsid w:val="00090A30"/>
    <w:rsid w:val="000929F4"/>
    <w:rsid w:val="000932A0"/>
    <w:rsid w:val="000939CA"/>
    <w:rsid w:val="00094228"/>
    <w:rsid w:val="00094D35"/>
    <w:rsid w:val="000952B0"/>
    <w:rsid w:val="00095E06"/>
    <w:rsid w:val="00096012"/>
    <w:rsid w:val="00096490"/>
    <w:rsid w:val="000A00E9"/>
    <w:rsid w:val="000A096A"/>
    <w:rsid w:val="000A1098"/>
    <w:rsid w:val="000A1629"/>
    <w:rsid w:val="000A1CD1"/>
    <w:rsid w:val="000A1E08"/>
    <w:rsid w:val="000A22E6"/>
    <w:rsid w:val="000A3318"/>
    <w:rsid w:val="000A3521"/>
    <w:rsid w:val="000A3C01"/>
    <w:rsid w:val="000A4113"/>
    <w:rsid w:val="000A474A"/>
    <w:rsid w:val="000A56B8"/>
    <w:rsid w:val="000A6751"/>
    <w:rsid w:val="000A730E"/>
    <w:rsid w:val="000A77F7"/>
    <w:rsid w:val="000A782A"/>
    <w:rsid w:val="000B05A1"/>
    <w:rsid w:val="000B0820"/>
    <w:rsid w:val="000B09D5"/>
    <w:rsid w:val="000B0C35"/>
    <w:rsid w:val="000B1CD0"/>
    <w:rsid w:val="000B20E8"/>
    <w:rsid w:val="000B2721"/>
    <w:rsid w:val="000B2E80"/>
    <w:rsid w:val="000B33B1"/>
    <w:rsid w:val="000B3E84"/>
    <w:rsid w:val="000B3F9A"/>
    <w:rsid w:val="000B40F1"/>
    <w:rsid w:val="000B419E"/>
    <w:rsid w:val="000B4864"/>
    <w:rsid w:val="000B5ABD"/>
    <w:rsid w:val="000B615D"/>
    <w:rsid w:val="000B645D"/>
    <w:rsid w:val="000B671E"/>
    <w:rsid w:val="000B6D51"/>
    <w:rsid w:val="000B6FF7"/>
    <w:rsid w:val="000B7384"/>
    <w:rsid w:val="000B7424"/>
    <w:rsid w:val="000B7635"/>
    <w:rsid w:val="000C0033"/>
    <w:rsid w:val="000C00F5"/>
    <w:rsid w:val="000C08CE"/>
    <w:rsid w:val="000C0AEB"/>
    <w:rsid w:val="000C1038"/>
    <w:rsid w:val="000C1BAB"/>
    <w:rsid w:val="000C1C6D"/>
    <w:rsid w:val="000C2C47"/>
    <w:rsid w:val="000C3506"/>
    <w:rsid w:val="000C4DB1"/>
    <w:rsid w:val="000C4E9F"/>
    <w:rsid w:val="000C4FB8"/>
    <w:rsid w:val="000C5C8F"/>
    <w:rsid w:val="000C641D"/>
    <w:rsid w:val="000C6E6B"/>
    <w:rsid w:val="000C70A4"/>
    <w:rsid w:val="000C7430"/>
    <w:rsid w:val="000C7766"/>
    <w:rsid w:val="000C7B97"/>
    <w:rsid w:val="000D0F22"/>
    <w:rsid w:val="000D1C3B"/>
    <w:rsid w:val="000D1F22"/>
    <w:rsid w:val="000D3464"/>
    <w:rsid w:val="000D3949"/>
    <w:rsid w:val="000D3FBA"/>
    <w:rsid w:val="000D4F17"/>
    <w:rsid w:val="000D52EC"/>
    <w:rsid w:val="000D5A5D"/>
    <w:rsid w:val="000D6169"/>
    <w:rsid w:val="000D6A0C"/>
    <w:rsid w:val="000D6EC3"/>
    <w:rsid w:val="000E0671"/>
    <w:rsid w:val="000E2802"/>
    <w:rsid w:val="000E2CD4"/>
    <w:rsid w:val="000E3ABE"/>
    <w:rsid w:val="000E3C62"/>
    <w:rsid w:val="000E55C1"/>
    <w:rsid w:val="000E59D0"/>
    <w:rsid w:val="000E5A18"/>
    <w:rsid w:val="000E5DE1"/>
    <w:rsid w:val="000E5FBF"/>
    <w:rsid w:val="000E645A"/>
    <w:rsid w:val="000E7263"/>
    <w:rsid w:val="000E7664"/>
    <w:rsid w:val="000E79FF"/>
    <w:rsid w:val="000E7A00"/>
    <w:rsid w:val="000E7C6B"/>
    <w:rsid w:val="000E7FBA"/>
    <w:rsid w:val="000F0818"/>
    <w:rsid w:val="000F0B1D"/>
    <w:rsid w:val="000F1830"/>
    <w:rsid w:val="000F1E24"/>
    <w:rsid w:val="000F37B2"/>
    <w:rsid w:val="000F531E"/>
    <w:rsid w:val="000F55E1"/>
    <w:rsid w:val="000F583C"/>
    <w:rsid w:val="000F5D00"/>
    <w:rsid w:val="000F5EA2"/>
    <w:rsid w:val="000F5FD5"/>
    <w:rsid w:val="000F7440"/>
    <w:rsid w:val="000F76A2"/>
    <w:rsid w:val="000F7F6F"/>
    <w:rsid w:val="00100134"/>
    <w:rsid w:val="001012FA"/>
    <w:rsid w:val="00101658"/>
    <w:rsid w:val="00101B8C"/>
    <w:rsid w:val="00101E5E"/>
    <w:rsid w:val="00102145"/>
    <w:rsid w:val="001024E5"/>
    <w:rsid w:val="0010275A"/>
    <w:rsid w:val="00103360"/>
    <w:rsid w:val="0010476D"/>
    <w:rsid w:val="00105106"/>
    <w:rsid w:val="00105920"/>
    <w:rsid w:val="001068C4"/>
    <w:rsid w:val="001069D2"/>
    <w:rsid w:val="00107BA7"/>
    <w:rsid w:val="001108C3"/>
    <w:rsid w:val="0011137C"/>
    <w:rsid w:val="001115AB"/>
    <w:rsid w:val="0011161E"/>
    <w:rsid w:val="00111BFA"/>
    <w:rsid w:val="00111EC1"/>
    <w:rsid w:val="001132E1"/>
    <w:rsid w:val="00113A68"/>
    <w:rsid w:val="001146F3"/>
    <w:rsid w:val="00116CD0"/>
    <w:rsid w:val="00116EB8"/>
    <w:rsid w:val="00117229"/>
    <w:rsid w:val="00117356"/>
    <w:rsid w:val="00117B1B"/>
    <w:rsid w:val="00117F6E"/>
    <w:rsid w:val="00120BBA"/>
    <w:rsid w:val="001213BC"/>
    <w:rsid w:val="00123122"/>
    <w:rsid w:val="001236C8"/>
    <w:rsid w:val="00123953"/>
    <w:rsid w:val="00123BFC"/>
    <w:rsid w:val="0012578E"/>
    <w:rsid w:val="001262AC"/>
    <w:rsid w:val="001264F1"/>
    <w:rsid w:val="0012663E"/>
    <w:rsid w:val="0012683D"/>
    <w:rsid w:val="001276BF"/>
    <w:rsid w:val="00127CE2"/>
    <w:rsid w:val="001309BE"/>
    <w:rsid w:val="00130C6A"/>
    <w:rsid w:val="001310F9"/>
    <w:rsid w:val="0013127C"/>
    <w:rsid w:val="00131399"/>
    <w:rsid w:val="001313D6"/>
    <w:rsid w:val="00131CF3"/>
    <w:rsid w:val="001321C0"/>
    <w:rsid w:val="00132202"/>
    <w:rsid w:val="001327D5"/>
    <w:rsid w:val="00132CB3"/>
    <w:rsid w:val="00133CB5"/>
    <w:rsid w:val="00134BC2"/>
    <w:rsid w:val="00134C31"/>
    <w:rsid w:val="001354A3"/>
    <w:rsid w:val="001367F1"/>
    <w:rsid w:val="00136803"/>
    <w:rsid w:val="00137E41"/>
    <w:rsid w:val="001402ED"/>
    <w:rsid w:val="00140677"/>
    <w:rsid w:val="001412C2"/>
    <w:rsid w:val="00141672"/>
    <w:rsid w:val="001420CA"/>
    <w:rsid w:val="00142172"/>
    <w:rsid w:val="0014262B"/>
    <w:rsid w:val="00142B76"/>
    <w:rsid w:val="001430C7"/>
    <w:rsid w:val="0014329A"/>
    <w:rsid w:val="00144371"/>
    <w:rsid w:val="00144640"/>
    <w:rsid w:val="00144AE1"/>
    <w:rsid w:val="00144D68"/>
    <w:rsid w:val="001459E2"/>
    <w:rsid w:val="00145A1A"/>
    <w:rsid w:val="00146B86"/>
    <w:rsid w:val="00146D98"/>
    <w:rsid w:val="00147F93"/>
    <w:rsid w:val="00150658"/>
    <w:rsid w:val="00150BB4"/>
    <w:rsid w:val="00150E0C"/>
    <w:rsid w:val="0015182A"/>
    <w:rsid w:val="0015210D"/>
    <w:rsid w:val="00152C47"/>
    <w:rsid w:val="0015324D"/>
    <w:rsid w:val="0015389C"/>
    <w:rsid w:val="001540EE"/>
    <w:rsid w:val="00154391"/>
    <w:rsid w:val="001548FB"/>
    <w:rsid w:val="00154AF3"/>
    <w:rsid w:val="0015526D"/>
    <w:rsid w:val="00155467"/>
    <w:rsid w:val="0015584E"/>
    <w:rsid w:val="0015685B"/>
    <w:rsid w:val="00156A4B"/>
    <w:rsid w:val="0015763D"/>
    <w:rsid w:val="00157760"/>
    <w:rsid w:val="001577C9"/>
    <w:rsid w:val="00157E10"/>
    <w:rsid w:val="00160A27"/>
    <w:rsid w:val="00160D90"/>
    <w:rsid w:val="00161886"/>
    <w:rsid w:val="001644A5"/>
    <w:rsid w:val="00166028"/>
    <w:rsid w:val="0017079A"/>
    <w:rsid w:val="001709A7"/>
    <w:rsid w:val="00170B47"/>
    <w:rsid w:val="00170C9E"/>
    <w:rsid w:val="00170E04"/>
    <w:rsid w:val="0017188D"/>
    <w:rsid w:val="00171CDB"/>
    <w:rsid w:val="0017229D"/>
    <w:rsid w:val="00172506"/>
    <w:rsid w:val="0017270A"/>
    <w:rsid w:val="001734A0"/>
    <w:rsid w:val="0017456B"/>
    <w:rsid w:val="00176260"/>
    <w:rsid w:val="001765C6"/>
    <w:rsid w:val="001766BC"/>
    <w:rsid w:val="00176FDA"/>
    <w:rsid w:val="00180D7F"/>
    <w:rsid w:val="001813D6"/>
    <w:rsid w:val="00181F47"/>
    <w:rsid w:val="0018268B"/>
    <w:rsid w:val="0018281E"/>
    <w:rsid w:val="00182D28"/>
    <w:rsid w:val="001835D4"/>
    <w:rsid w:val="00183FC9"/>
    <w:rsid w:val="0018442F"/>
    <w:rsid w:val="001852AA"/>
    <w:rsid w:val="00185D89"/>
    <w:rsid w:val="00185EC4"/>
    <w:rsid w:val="001862AD"/>
    <w:rsid w:val="0018689E"/>
    <w:rsid w:val="00187390"/>
    <w:rsid w:val="00191345"/>
    <w:rsid w:val="00191AA2"/>
    <w:rsid w:val="00191C29"/>
    <w:rsid w:val="00191F29"/>
    <w:rsid w:val="00193231"/>
    <w:rsid w:val="00193956"/>
    <w:rsid w:val="00194231"/>
    <w:rsid w:val="00194C65"/>
    <w:rsid w:val="00195ABA"/>
    <w:rsid w:val="00195E36"/>
    <w:rsid w:val="001962AA"/>
    <w:rsid w:val="001968AD"/>
    <w:rsid w:val="00197CC0"/>
    <w:rsid w:val="00197FA7"/>
    <w:rsid w:val="001A19D2"/>
    <w:rsid w:val="001A1D1A"/>
    <w:rsid w:val="001A2196"/>
    <w:rsid w:val="001A2228"/>
    <w:rsid w:val="001A38F3"/>
    <w:rsid w:val="001A3950"/>
    <w:rsid w:val="001A3B63"/>
    <w:rsid w:val="001A411B"/>
    <w:rsid w:val="001A498C"/>
    <w:rsid w:val="001A4F7B"/>
    <w:rsid w:val="001A505B"/>
    <w:rsid w:val="001A629E"/>
    <w:rsid w:val="001A6A33"/>
    <w:rsid w:val="001A7135"/>
    <w:rsid w:val="001B00FC"/>
    <w:rsid w:val="001B04AF"/>
    <w:rsid w:val="001B0604"/>
    <w:rsid w:val="001B102C"/>
    <w:rsid w:val="001B154B"/>
    <w:rsid w:val="001B20A0"/>
    <w:rsid w:val="001B24B7"/>
    <w:rsid w:val="001B2943"/>
    <w:rsid w:val="001B2EE7"/>
    <w:rsid w:val="001B3D82"/>
    <w:rsid w:val="001B45B6"/>
    <w:rsid w:val="001B5653"/>
    <w:rsid w:val="001B652E"/>
    <w:rsid w:val="001B66CF"/>
    <w:rsid w:val="001B671F"/>
    <w:rsid w:val="001B7B30"/>
    <w:rsid w:val="001B7F3E"/>
    <w:rsid w:val="001B7FCD"/>
    <w:rsid w:val="001C010C"/>
    <w:rsid w:val="001C08A2"/>
    <w:rsid w:val="001C0C04"/>
    <w:rsid w:val="001C0FC8"/>
    <w:rsid w:val="001C174C"/>
    <w:rsid w:val="001C2547"/>
    <w:rsid w:val="001C2654"/>
    <w:rsid w:val="001C2CEB"/>
    <w:rsid w:val="001C6111"/>
    <w:rsid w:val="001C7F6B"/>
    <w:rsid w:val="001D08EE"/>
    <w:rsid w:val="001D14F1"/>
    <w:rsid w:val="001D1AA7"/>
    <w:rsid w:val="001D2087"/>
    <w:rsid w:val="001D280D"/>
    <w:rsid w:val="001D384E"/>
    <w:rsid w:val="001D429A"/>
    <w:rsid w:val="001D44FC"/>
    <w:rsid w:val="001D4718"/>
    <w:rsid w:val="001D58E7"/>
    <w:rsid w:val="001D5B67"/>
    <w:rsid w:val="001D6798"/>
    <w:rsid w:val="001E02E3"/>
    <w:rsid w:val="001E038A"/>
    <w:rsid w:val="001E046B"/>
    <w:rsid w:val="001E0FC0"/>
    <w:rsid w:val="001E0FFA"/>
    <w:rsid w:val="001E117C"/>
    <w:rsid w:val="001E138E"/>
    <w:rsid w:val="001E1554"/>
    <w:rsid w:val="001E205B"/>
    <w:rsid w:val="001E27DB"/>
    <w:rsid w:val="001E2E79"/>
    <w:rsid w:val="001E31E9"/>
    <w:rsid w:val="001E3870"/>
    <w:rsid w:val="001E3A22"/>
    <w:rsid w:val="001E3DA4"/>
    <w:rsid w:val="001E5081"/>
    <w:rsid w:val="001E55DE"/>
    <w:rsid w:val="001E590D"/>
    <w:rsid w:val="001E60D6"/>
    <w:rsid w:val="001E7150"/>
    <w:rsid w:val="001E78E0"/>
    <w:rsid w:val="001F1AE8"/>
    <w:rsid w:val="001F225E"/>
    <w:rsid w:val="001F2CA2"/>
    <w:rsid w:val="001F3208"/>
    <w:rsid w:val="001F3F41"/>
    <w:rsid w:val="001F4120"/>
    <w:rsid w:val="001F430F"/>
    <w:rsid w:val="001F46E2"/>
    <w:rsid w:val="0020020B"/>
    <w:rsid w:val="00200AE8"/>
    <w:rsid w:val="00200B84"/>
    <w:rsid w:val="00200E08"/>
    <w:rsid w:val="0020158A"/>
    <w:rsid w:val="0020173F"/>
    <w:rsid w:val="00201B00"/>
    <w:rsid w:val="002020E8"/>
    <w:rsid w:val="002058D3"/>
    <w:rsid w:val="00205F40"/>
    <w:rsid w:val="002063E8"/>
    <w:rsid w:val="00206909"/>
    <w:rsid w:val="0020758B"/>
    <w:rsid w:val="00212285"/>
    <w:rsid w:val="00212BD6"/>
    <w:rsid w:val="00212D9B"/>
    <w:rsid w:val="0021305D"/>
    <w:rsid w:val="00213404"/>
    <w:rsid w:val="0021556C"/>
    <w:rsid w:val="002155D3"/>
    <w:rsid w:val="00215B39"/>
    <w:rsid w:val="00216C5D"/>
    <w:rsid w:val="00217BF3"/>
    <w:rsid w:val="0022067A"/>
    <w:rsid w:val="0022281B"/>
    <w:rsid w:val="00222F46"/>
    <w:rsid w:val="002234C7"/>
    <w:rsid w:val="00223538"/>
    <w:rsid w:val="0022448B"/>
    <w:rsid w:val="002254DB"/>
    <w:rsid w:val="00225BA8"/>
    <w:rsid w:val="0022611D"/>
    <w:rsid w:val="00226899"/>
    <w:rsid w:val="00226DC4"/>
    <w:rsid w:val="0022722C"/>
    <w:rsid w:val="002272A0"/>
    <w:rsid w:val="002275D0"/>
    <w:rsid w:val="0022774A"/>
    <w:rsid w:val="00227AC6"/>
    <w:rsid w:val="00230674"/>
    <w:rsid w:val="00231218"/>
    <w:rsid w:val="00231D68"/>
    <w:rsid w:val="00232AEB"/>
    <w:rsid w:val="00232C0E"/>
    <w:rsid w:val="00233F58"/>
    <w:rsid w:val="002345D2"/>
    <w:rsid w:val="00234FBE"/>
    <w:rsid w:val="00236C99"/>
    <w:rsid w:val="00236D65"/>
    <w:rsid w:val="00237418"/>
    <w:rsid w:val="0024000D"/>
    <w:rsid w:val="00240A92"/>
    <w:rsid w:val="002413D6"/>
    <w:rsid w:val="00241A94"/>
    <w:rsid w:val="00242110"/>
    <w:rsid w:val="00242CB6"/>
    <w:rsid w:val="0024323C"/>
    <w:rsid w:val="00243441"/>
    <w:rsid w:val="00243B1C"/>
    <w:rsid w:val="00244547"/>
    <w:rsid w:val="0024471B"/>
    <w:rsid w:val="00244C94"/>
    <w:rsid w:val="00245C98"/>
    <w:rsid w:val="00246797"/>
    <w:rsid w:val="002473B3"/>
    <w:rsid w:val="00247685"/>
    <w:rsid w:val="002477C3"/>
    <w:rsid w:val="00250240"/>
    <w:rsid w:val="0025093D"/>
    <w:rsid w:val="002511E1"/>
    <w:rsid w:val="00251380"/>
    <w:rsid w:val="00251ABF"/>
    <w:rsid w:val="00251E7E"/>
    <w:rsid w:val="00251EDE"/>
    <w:rsid w:val="00252BDC"/>
    <w:rsid w:val="00252ED8"/>
    <w:rsid w:val="00253929"/>
    <w:rsid w:val="00253A40"/>
    <w:rsid w:val="002555AD"/>
    <w:rsid w:val="0025620B"/>
    <w:rsid w:val="0025662A"/>
    <w:rsid w:val="0025673A"/>
    <w:rsid w:val="00260D91"/>
    <w:rsid w:val="00261441"/>
    <w:rsid w:val="0026215D"/>
    <w:rsid w:val="00262531"/>
    <w:rsid w:val="00263721"/>
    <w:rsid w:val="00264670"/>
    <w:rsid w:val="002654AF"/>
    <w:rsid w:val="0026564A"/>
    <w:rsid w:val="002657BE"/>
    <w:rsid w:val="00265AB6"/>
    <w:rsid w:val="00266638"/>
    <w:rsid w:val="0027010E"/>
    <w:rsid w:val="002701E7"/>
    <w:rsid w:val="00270430"/>
    <w:rsid w:val="00271533"/>
    <w:rsid w:val="002725E7"/>
    <w:rsid w:val="002727B8"/>
    <w:rsid w:val="00272E99"/>
    <w:rsid w:val="00273A96"/>
    <w:rsid w:val="002741D5"/>
    <w:rsid w:val="00274FCE"/>
    <w:rsid w:val="00275762"/>
    <w:rsid w:val="002773A7"/>
    <w:rsid w:val="0028124B"/>
    <w:rsid w:val="00281A00"/>
    <w:rsid w:val="00283C64"/>
    <w:rsid w:val="00283E39"/>
    <w:rsid w:val="0028512A"/>
    <w:rsid w:val="002851A8"/>
    <w:rsid w:val="0028550F"/>
    <w:rsid w:val="00285A9C"/>
    <w:rsid w:val="00285B84"/>
    <w:rsid w:val="00285D78"/>
    <w:rsid w:val="002862B8"/>
    <w:rsid w:val="00286FCB"/>
    <w:rsid w:val="002876F9"/>
    <w:rsid w:val="002878A9"/>
    <w:rsid w:val="00290D8E"/>
    <w:rsid w:val="00290E75"/>
    <w:rsid w:val="0029153A"/>
    <w:rsid w:val="0029183C"/>
    <w:rsid w:val="00291BA8"/>
    <w:rsid w:val="00292D10"/>
    <w:rsid w:val="00292FC1"/>
    <w:rsid w:val="0029334F"/>
    <w:rsid w:val="002935AE"/>
    <w:rsid w:val="002939F5"/>
    <w:rsid w:val="00293DDB"/>
    <w:rsid w:val="00294C77"/>
    <w:rsid w:val="00295119"/>
    <w:rsid w:val="002959F5"/>
    <w:rsid w:val="00295DAC"/>
    <w:rsid w:val="002965B0"/>
    <w:rsid w:val="002970BC"/>
    <w:rsid w:val="002A01C9"/>
    <w:rsid w:val="002A1565"/>
    <w:rsid w:val="002A15DB"/>
    <w:rsid w:val="002A23CB"/>
    <w:rsid w:val="002A248F"/>
    <w:rsid w:val="002A2870"/>
    <w:rsid w:val="002A40A9"/>
    <w:rsid w:val="002A4100"/>
    <w:rsid w:val="002A41FC"/>
    <w:rsid w:val="002A4741"/>
    <w:rsid w:val="002A522E"/>
    <w:rsid w:val="002A55F1"/>
    <w:rsid w:val="002A6B70"/>
    <w:rsid w:val="002A730C"/>
    <w:rsid w:val="002A73CD"/>
    <w:rsid w:val="002A79FB"/>
    <w:rsid w:val="002A7B0E"/>
    <w:rsid w:val="002A7B16"/>
    <w:rsid w:val="002A7EBA"/>
    <w:rsid w:val="002B02A8"/>
    <w:rsid w:val="002B02E4"/>
    <w:rsid w:val="002B0449"/>
    <w:rsid w:val="002B0633"/>
    <w:rsid w:val="002B0703"/>
    <w:rsid w:val="002B10F1"/>
    <w:rsid w:val="002B1871"/>
    <w:rsid w:val="002B2133"/>
    <w:rsid w:val="002B24B2"/>
    <w:rsid w:val="002B302F"/>
    <w:rsid w:val="002B31EA"/>
    <w:rsid w:val="002B31F9"/>
    <w:rsid w:val="002B3E41"/>
    <w:rsid w:val="002B3FD8"/>
    <w:rsid w:val="002B4086"/>
    <w:rsid w:val="002B6607"/>
    <w:rsid w:val="002B66D3"/>
    <w:rsid w:val="002B6C98"/>
    <w:rsid w:val="002B6DC8"/>
    <w:rsid w:val="002B75A2"/>
    <w:rsid w:val="002B760C"/>
    <w:rsid w:val="002C1135"/>
    <w:rsid w:val="002C2F70"/>
    <w:rsid w:val="002C31E2"/>
    <w:rsid w:val="002C3D5C"/>
    <w:rsid w:val="002C5464"/>
    <w:rsid w:val="002C56AD"/>
    <w:rsid w:val="002C65BE"/>
    <w:rsid w:val="002C69A1"/>
    <w:rsid w:val="002C6A61"/>
    <w:rsid w:val="002D1AE7"/>
    <w:rsid w:val="002D38DA"/>
    <w:rsid w:val="002D3FE4"/>
    <w:rsid w:val="002D43F4"/>
    <w:rsid w:val="002D490C"/>
    <w:rsid w:val="002D6203"/>
    <w:rsid w:val="002D6297"/>
    <w:rsid w:val="002D7374"/>
    <w:rsid w:val="002D79F0"/>
    <w:rsid w:val="002E0F33"/>
    <w:rsid w:val="002E1B48"/>
    <w:rsid w:val="002E211A"/>
    <w:rsid w:val="002E3F59"/>
    <w:rsid w:val="002E4C28"/>
    <w:rsid w:val="002E4D92"/>
    <w:rsid w:val="002E5043"/>
    <w:rsid w:val="002E5F65"/>
    <w:rsid w:val="002E6439"/>
    <w:rsid w:val="002E6F27"/>
    <w:rsid w:val="002E712B"/>
    <w:rsid w:val="002E7655"/>
    <w:rsid w:val="002F05C9"/>
    <w:rsid w:val="002F0FF4"/>
    <w:rsid w:val="002F1B12"/>
    <w:rsid w:val="002F2C6D"/>
    <w:rsid w:val="002F2E20"/>
    <w:rsid w:val="002F3561"/>
    <w:rsid w:val="002F4B96"/>
    <w:rsid w:val="002F54D4"/>
    <w:rsid w:val="002F6D21"/>
    <w:rsid w:val="002F7121"/>
    <w:rsid w:val="002F7E18"/>
    <w:rsid w:val="00301099"/>
    <w:rsid w:val="00301231"/>
    <w:rsid w:val="0030150D"/>
    <w:rsid w:val="00301B0F"/>
    <w:rsid w:val="0030255E"/>
    <w:rsid w:val="00302C0C"/>
    <w:rsid w:val="00302C22"/>
    <w:rsid w:val="00302D72"/>
    <w:rsid w:val="0030351C"/>
    <w:rsid w:val="003040B8"/>
    <w:rsid w:val="00304142"/>
    <w:rsid w:val="003057F6"/>
    <w:rsid w:val="003066E0"/>
    <w:rsid w:val="00306AB9"/>
    <w:rsid w:val="00307963"/>
    <w:rsid w:val="00310B4A"/>
    <w:rsid w:val="0031133E"/>
    <w:rsid w:val="00312DF0"/>
    <w:rsid w:val="00312FF7"/>
    <w:rsid w:val="00313013"/>
    <w:rsid w:val="00315041"/>
    <w:rsid w:val="003165EA"/>
    <w:rsid w:val="0031666A"/>
    <w:rsid w:val="0031685A"/>
    <w:rsid w:val="00316E9C"/>
    <w:rsid w:val="003175F9"/>
    <w:rsid w:val="00321B22"/>
    <w:rsid w:val="00321C8B"/>
    <w:rsid w:val="00322307"/>
    <w:rsid w:val="00322448"/>
    <w:rsid w:val="003225EF"/>
    <w:rsid w:val="00323323"/>
    <w:rsid w:val="003246F9"/>
    <w:rsid w:val="003249A8"/>
    <w:rsid w:val="00324A96"/>
    <w:rsid w:val="00326C49"/>
    <w:rsid w:val="00327055"/>
    <w:rsid w:val="00327C3C"/>
    <w:rsid w:val="00327F50"/>
    <w:rsid w:val="00330A2A"/>
    <w:rsid w:val="00330DFC"/>
    <w:rsid w:val="003311C5"/>
    <w:rsid w:val="00331459"/>
    <w:rsid w:val="00331482"/>
    <w:rsid w:val="00331D81"/>
    <w:rsid w:val="003325C0"/>
    <w:rsid w:val="003327B6"/>
    <w:rsid w:val="00332839"/>
    <w:rsid w:val="003328CD"/>
    <w:rsid w:val="00332E2F"/>
    <w:rsid w:val="0033304D"/>
    <w:rsid w:val="00334E08"/>
    <w:rsid w:val="00335285"/>
    <w:rsid w:val="00335C7B"/>
    <w:rsid w:val="00336ADE"/>
    <w:rsid w:val="003373B3"/>
    <w:rsid w:val="00337882"/>
    <w:rsid w:val="00337928"/>
    <w:rsid w:val="00340A03"/>
    <w:rsid w:val="00340E0F"/>
    <w:rsid w:val="00340ECA"/>
    <w:rsid w:val="00344E6C"/>
    <w:rsid w:val="003450A9"/>
    <w:rsid w:val="0034557F"/>
    <w:rsid w:val="00345A19"/>
    <w:rsid w:val="00345D38"/>
    <w:rsid w:val="00346BCD"/>
    <w:rsid w:val="0034790A"/>
    <w:rsid w:val="00350967"/>
    <w:rsid w:val="00350CC2"/>
    <w:rsid w:val="00350E51"/>
    <w:rsid w:val="00351220"/>
    <w:rsid w:val="003514B5"/>
    <w:rsid w:val="00351626"/>
    <w:rsid w:val="00352839"/>
    <w:rsid w:val="00352995"/>
    <w:rsid w:val="00353852"/>
    <w:rsid w:val="00355A3A"/>
    <w:rsid w:val="00355DFF"/>
    <w:rsid w:val="00356B3A"/>
    <w:rsid w:val="0035714A"/>
    <w:rsid w:val="00357403"/>
    <w:rsid w:val="00357D93"/>
    <w:rsid w:val="003601FC"/>
    <w:rsid w:val="003610ED"/>
    <w:rsid w:val="003618D4"/>
    <w:rsid w:val="00361E29"/>
    <w:rsid w:val="00362078"/>
    <w:rsid w:val="003623F4"/>
    <w:rsid w:val="0036257D"/>
    <w:rsid w:val="003631D8"/>
    <w:rsid w:val="003643E1"/>
    <w:rsid w:val="0036448E"/>
    <w:rsid w:val="0036607F"/>
    <w:rsid w:val="0036630C"/>
    <w:rsid w:val="003663D5"/>
    <w:rsid w:val="00366E61"/>
    <w:rsid w:val="00366F5D"/>
    <w:rsid w:val="003676E2"/>
    <w:rsid w:val="00367ECC"/>
    <w:rsid w:val="00370CD2"/>
    <w:rsid w:val="00371A99"/>
    <w:rsid w:val="00371DE4"/>
    <w:rsid w:val="003720DE"/>
    <w:rsid w:val="0037291D"/>
    <w:rsid w:val="00372F72"/>
    <w:rsid w:val="0037418F"/>
    <w:rsid w:val="003747BA"/>
    <w:rsid w:val="00374F76"/>
    <w:rsid w:val="003754FA"/>
    <w:rsid w:val="00375BBF"/>
    <w:rsid w:val="00375C08"/>
    <w:rsid w:val="00375D9A"/>
    <w:rsid w:val="0037669F"/>
    <w:rsid w:val="00376F56"/>
    <w:rsid w:val="00377100"/>
    <w:rsid w:val="003800A6"/>
    <w:rsid w:val="003801C6"/>
    <w:rsid w:val="00380E28"/>
    <w:rsid w:val="00382104"/>
    <w:rsid w:val="00382696"/>
    <w:rsid w:val="00382DE3"/>
    <w:rsid w:val="00383081"/>
    <w:rsid w:val="003833A2"/>
    <w:rsid w:val="0038345D"/>
    <w:rsid w:val="00383511"/>
    <w:rsid w:val="003849F4"/>
    <w:rsid w:val="00384DE7"/>
    <w:rsid w:val="00384F8A"/>
    <w:rsid w:val="00386427"/>
    <w:rsid w:val="003869EE"/>
    <w:rsid w:val="003873E4"/>
    <w:rsid w:val="003875BF"/>
    <w:rsid w:val="003876DE"/>
    <w:rsid w:val="00387E33"/>
    <w:rsid w:val="00390A30"/>
    <w:rsid w:val="00390DE7"/>
    <w:rsid w:val="00392000"/>
    <w:rsid w:val="00393C39"/>
    <w:rsid w:val="00395B4D"/>
    <w:rsid w:val="00396AB6"/>
    <w:rsid w:val="00397E45"/>
    <w:rsid w:val="003A0128"/>
    <w:rsid w:val="003A04C0"/>
    <w:rsid w:val="003A06C1"/>
    <w:rsid w:val="003A0CCA"/>
    <w:rsid w:val="003A19BC"/>
    <w:rsid w:val="003A1A85"/>
    <w:rsid w:val="003A2C9B"/>
    <w:rsid w:val="003A3E62"/>
    <w:rsid w:val="003A456B"/>
    <w:rsid w:val="003A4FBF"/>
    <w:rsid w:val="003A5AC1"/>
    <w:rsid w:val="003A5C64"/>
    <w:rsid w:val="003A5D38"/>
    <w:rsid w:val="003A60E4"/>
    <w:rsid w:val="003A7E5B"/>
    <w:rsid w:val="003B07C0"/>
    <w:rsid w:val="003B16CB"/>
    <w:rsid w:val="003B25AA"/>
    <w:rsid w:val="003B26A4"/>
    <w:rsid w:val="003B2D1E"/>
    <w:rsid w:val="003B36C9"/>
    <w:rsid w:val="003B3B2C"/>
    <w:rsid w:val="003B3C88"/>
    <w:rsid w:val="003B4928"/>
    <w:rsid w:val="003B4DA3"/>
    <w:rsid w:val="003B55CB"/>
    <w:rsid w:val="003B5860"/>
    <w:rsid w:val="003B63FD"/>
    <w:rsid w:val="003B682D"/>
    <w:rsid w:val="003B6CD0"/>
    <w:rsid w:val="003B7012"/>
    <w:rsid w:val="003B712E"/>
    <w:rsid w:val="003B71FF"/>
    <w:rsid w:val="003B7256"/>
    <w:rsid w:val="003B7876"/>
    <w:rsid w:val="003B7901"/>
    <w:rsid w:val="003B7B41"/>
    <w:rsid w:val="003C130B"/>
    <w:rsid w:val="003C13D2"/>
    <w:rsid w:val="003C2796"/>
    <w:rsid w:val="003C27B7"/>
    <w:rsid w:val="003C4A22"/>
    <w:rsid w:val="003C5F5C"/>
    <w:rsid w:val="003C640D"/>
    <w:rsid w:val="003C6887"/>
    <w:rsid w:val="003C6924"/>
    <w:rsid w:val="003C6F86"/>
    <w:rsid w:val="003C73E2"/>
    <w:rsid w:val="003D0830"/>
    <w:rsid w:val="003D13B7"/>
    <w:rsid w:val="003D1C3A"/>
    <w:rsid w:val="003D1D34"/>
    <w:rsid w:val="003D218F"/>
    <w:rsid w:val="003D2C38"/>
    <w:rsid w:val="003D4BAC"/>
    <w:rsid w:val="003D502F"/>
    <w:rsid w:val="003D5037"/>
    <w:rsid w:val="003D513B"/>
    <w:rsid w:val="003D5D0F"/>
    <w:rsid w:val="003D5F29"/>
    <w:rsid w:val="003D69C8"/>
    <w:rsid w:val="003E002E"/>
    <w:rsid w:val="003E0AA3"/>
    <w:rsid w:val="003E0CB5"/>
    <w:rsid w:val="003E17D6"/>
    <w:rsid w:val="003E193D"/>
    <w:rsid w:val="003E3CFB"/>
    <w:rsid w:val="003E3F6C"/>
    <w:rsid w:val="003E5E97"/>
    <w:rsid w:val="003E63BD"/>
    <w:rsid w:val="003E695C"/>
    <w:rsid w:val="003E6DF6"/>
    <w:rsid w:val="003E79C7"/>
    <w:rsid w:val="003E79FB"/>
    <w:rsid w:val="003E7B3C"/>
    <w:rsid w:val="003F2118"/>
    <w:rsid w:val="003F26D5"/>
    <w:rsid w:val="003F27D8"/>
    <w:rsid w:val="003F2911"/>
    <w:rsid w:val="003F3108"/>
    <w:rsid w:val="003F3179"/>
    <w:rsid w:val="003F3507"/>
    <w:rsid w:val="003F38FF"/>
    <w:rsid w:val="003F3D52"/>
    <w:rsid w:val="003F44D4"/>
    <w:rsid w:val="003F461A"/>
    <w:rsid w:val="003F55A5"/>
    <w:rsid w:val="003F5995"/>
    <w:rsid w:val="003F5F49"/>
    <w:rsid w:val="003F6527"/>
    <w:rsid w:val="003F6D2B"/>
    <w:rsid w:val="003F72B4"/>
    <w:rsid w:val="003F73A3"/>
    <w:rsid w:val="003F74F6"/>
    <w:rsid w:val="003F7DC4"/>
    <w:rsid w:val="003F7FDB"/>
    <w:rsid w:val="00400414"/>
    <w:rsid w:val="00400604"/>
    <w:rsid w:val="00400773"/>
    <w:rsid w:val="0040092D"/>
    <w:rsid w:val="004009B3"/>
    <w:rsid w:val="00400CAF"/>
    <w:rsid w:val="00400D6E"/>
    <w:rsid w:val="0040138B"/>
    <w:rsid w:val="004016E7"/>
    <w:rsid w:val="0040173F"/>
    <w:rsid w:val="00401D29"/>
    <w:rsid w:val="00402150"/>
    <w:rsid w:val="00402515"/>
    <w:rsid w:val="00402791"/>
    <w:rsid w:val="0040369B"/>
    <w:rsid w:val="00403B3B"/>
    <w:rsid w:val="0040491A"/>
    <w:rsid w:val="00404C6B"/>
    <w:rsid w:val="0040501F"/>
    <w:rsid w:val="004068E6"/>
    <w:rsid w:val="00407456"/>
    <w:rsid w:val="00407C10"/>
    <w:rsid w:val="00410262"/>
    <w:rsid w:val="00410ADB"/>
    <w:rsid w:val="00412623"/>
    <w:rsid w:val="00412E8A"/>
    <w:rsid w:val="0041317D"/>
    <w:rsid w:val="00413765"/>
    <w:rsid w:val="0041419D"/>
    <w:rsid w:val="0041436B"/>
    <w:rsid w:val="00414EE9"/>
    <w:rsid w:val="0041537B"/>
    <w:rsid w:val="00415C30"/>
    <w:rsid w:val="00415E61"/>
    <w:rsid w:val="00416C8E"/>
    <w:rsid w:val="00416E42"/>
    <w:rsid w:val="00416F6F"/>
    <w:rsid w:val="004175D3"/>
    <w:rsid w:val="004178BB"/>
    <w:rsid w:val="00417CCB"/>
    <w:rsid w:val="00417E34"/>
    <w:rsid w:val="0042005E"/>
    <w:rsid w:val="0042110C"/>
    <w:rsid w:val="004215AB"/>
    <w:rsid w:val="00421B6B"/>
    <w:rsid w:val="004228A6"/>
    <w:rsid w:val="00423083"/>
    <w:rsid w:val="00423709"/>
    <w:rsid w:val="00424190"/>
    <w:rsid w:val="0042498B"/>
    <w:rsid w:val="00424E88"/>
    <w:rsid w:val="0042668B"/>
    <w:rsid w:val="0042699C"/>
    <w:rsid w:val="004270DF"/>
    <w:rsid w:val="0042714F"/>
    <w:rsid w:val="004307A0"/>
    <w:rsid w:val="00430EB3"/>
    <w:rsid w:val="0043168F"/>
    <w:rsid w:val="00431AE4"/>
    <w:rsid w:val="004321E9"/>
    <w:rsid w:val="004325DB"/>
    <w:rsid w:val="004335F8"/>
    <w:rsid w:val="0043376A"/>
    <w:rsid w:val="00433893"/>
    <w:rsid w:val="0043445F"/>
    <w:rsid w:val="00434B10"/>
    <w:rsid w:val="00434DE3"/>
    <w:rsid w:val="00434DF5"/>
    <w:rsid w:val="00435033"/>
    <w:rsid w:val="00436489"/>
    <w:rsid w:val="00436925"/>
    <w:rsid w:val="00437A44"/>
    <w:rsid w:val="00437CBB"/>
    <w:rsid w:val="004402B6"/>
    <w:rsid w:val="004402E7"/>
    <w:rsid w:val="0044095C"/>
    <w:rsid w:val="004409EA"/>
    <w:rsid w:val="004410DF"/>
    <w:rsid w:val="004410EA"/>
    <w:rsid w:val="00441372"/>
    <w:rsid w:val="00442CBA"/>
    <w:rsid w:val="004430F2"/>
    <w:rsid w:val="00443125"/>
    <w:rsid w:val="00443400"/>
    <w:rsid w:val="0044352A"/>
    <w:rsid w:val="00444575"/>
    <w:rsid w:val="00444677"/>
    <w:rsid w:val="00444E75"/>
    <w:rsid w:val="00445ADF"/>
    <w:rsid w:val="00445C58"/>
    <w:rsid w:val="00447190"/>
    <w:rsid w:val="00447A23"/>
    <w:rsid w:val="00450598"/>
    <w:rsid w:val="00451984"/>
    <w:rsid w:val="004520F9"/>
    <w:rsid w:val="0045214D"/>
    <w:rsid w:val="00452D90"/>
    <w:rsid w:val="00452E9F"/>
    <w:rsid w:val="0045312E"/>
    <w:rsid w:val="00454344"/>
    <w:rsid w:val="00454A38"/>
    <w:rsid w:val="00454C41"/>
    <w:rsid w:val="00454C73"/>
    <w:rsid w:val="0045538A"/>
    <w:rsid w:val="00455B54"/>
    <w:rsid w:val="004569B1"/>
    <w:rsid w:val="0045796B"/>
    <w:rsid w:val="00460691"/>
    <w:rsid w:val="004608FC"/>
    <w:rsid w:val="00461A03"/>
    <w:rsid w:val="00461EDA"/>
    <w:rsid w:val="004632B4"/>
    <w:rsid w:val="004645BD"/>
    <w:rsid w:val="00464C68"/>
    <w:rsid w:val="00465212"/>
    <w:rsid w:val="004656D7"/>
    <w:rsid w:val="0046619A"/>
    <w:rsid w:val="004662EE"/>
    <w:rsid w:val="00467974"/>
    <w:rsid w:val="00467B4F"/>
    <w:rsid w:val="0047022E"/>
    <w:rsid w:val="00470286"/>
    <w:rsid w:val="00470824"/>
    <w:rsid w:val="00470DC6"/>
    <w:rsid w:val="00470EB9"/>
    <w:rsid w:val="0047280E"/>
    <w:rsid w:val="00473006"/>
    <w:rsid w:val="004732A5"/>
    <w:rsid w:val="004735E0"/>
    <w:rsid w:val="0047364C"/>
    <w:rsid w:val="00473C6A"/>
    <w:rsid w:val="00474121"/>
    <w:rsid w:val="00474142"/>
    <w:rsid w:val="00475418"/>
    <w:rsid w:val="00475AEE"/>
    <w:rsid w:val="00475F3D"/>
    <w:rsid w:val="0047615E"/>
    <w:rsid w:val="004764EF"/>
    <w:rsid w:val="00476F63"/>
    <w:rsid w:val="004771DA"/>
    <w:rsid w:val="00477905"/>
    <w:rsid w:val="0048029F"/>
    <w:rsid w:val="004803A6"/>
    <w:rsid w:val="0048108C"/>
    <w:rsid w:val="0048146D"/>
    <w:rsid w:val="00481C22"/>
    <w:rsid w:val="0048228A"/>
    <w:rsid w:val="004825F1"/>
    <w:rsid w:val="00482CF9"/>
    <w:rsid w:val="00482E1C"/>
    <w:rsid w:val="00483046"/>
    <w:rsid w:val="00483EDE"/>
    <w:rsid w:val="004840C6"/>
    <w:rsid w:val="004854C8"/>
    <w:rsid w:val="004866E5"/>
    <w:rsid w:val="00486AAD"/>
    <w:rsid w:val="00486F4C"/>
    <w:rsid w:val="0049190A"/>
    <w:rsid w:val="00491EDE"/>
    <w:rsid w:val="00492114"/>
    <w:rsid w:val="004933D7"/>
    <w:rsid w:val="00493B25"/>
    <w:rsid w:val="004943B7"/>
    <w:rsid w:val="00495E48"/>
    <w:rsid w:val="00496B1E"/>
    <w:rsid w:val="00496F88"/>
    <w:rsid w:val="00497978"/>
    <w:rsid w:val="00497B76"/>
    <w:rsid w:val="004A0657"/>
    <w:rsid w:val="004A067D"/>
    <w:rsid w:val="004A0CC9"/>
    <w:rsid w:val="004A0DF5"/>
    <w:rsid w:val="004A0E98"/>
    <w:rsid w:val="004A1240"/>
    <w:rsid w:val="004A136C"/>
    <w:rsid w:val="004A196F"/>
    <w:rsid w:val="004A1D07"/>
    <w:rsid w:val="004A1D90"/>
    <w:rsid w:val="004A25B1"/>
    <w:rsid w:val="004A2D06"/>
    <w:rsid w:val="004A2DF1"/>
    <w:rsid w:val="004A35E7"/>
    <w:rsid w:val="004A35EB"/>
    <w:rsid w:val="004A373F"/>
    <w:rsid w:val="004A3C3B"/>
    <w:rsid w:val="004A3D48"/>
    <w:rsid w:val="004A478F"/>
    <w:rsid w:val="004A4A8E"/>
    <w:rsid w:val="004A59F0"/>
    <w:rsid w:val="004A6BB2"/>
    <w:rsid w:val="004A6CE3"/>
    <w:rsid w:val="004B2507"/>
    <w:rsid w:val="004B257C"/>
    <w:rsid w:val="004B25CC"/>
    <w:rsid w:val="004B29F0"/>
    <w:rsid w:val="004B2D42"/>
    <w:rsid w:val="004B2EAD"/>
    <w:rsid w:val="004B31F9"/>
    <w:rsid w:val="004B377F"/>
    <w:rsid w:val="004B398F"/>
    <w:rsid w:val="004B471C"/>
    <w:rsid w:val="004B4769"/>
    <w:rsid w:val="004B49EC"/>
    <w:rsid w:val="004B4EBF"/>
    <w:rsid w:val="004B5458"/>
    <w:rsid w:val="004B583E"/>
    <w:rsid w:val="004B5861"/>
    <w:rsid w:val="004B58CC"/>
    <w:rsid w:val="004B5C54"/>
    <w:rsid w:val="004B6409"/>
    <w:rsid w:val="004B695F"/>
    <w:rsid w:val="004B72C6"/>
    <w:rsid w:val="004C052B"/>
    <w:rsid w:val="004C1518"/>
    <w:rsid w:val="004C2089"/>
    <w:rsid w:val="004C30FB"/>
    <w:rsid w:val="004C426A"/>
    <w:rsid w:val="004C464E"/>
    <w:rsid w:val="004C53CE"/>
    <w:rsid w:val="004C5975"/>
    <w:rsid w:val="004C5F5C"/>
    <w:rsid w:val="004C6C53"/>
    <w:rsid w:val="004C750B"/>
    <w:rsid w:val="004C7BE2"/>
    <w:rsid w:val="004C7CFB"/>
    <w:rsid w:val="004C7F5D"/>
    <w:rsid w:val="004D10AE"/>
    <w:rsid w:val="004D1A62"/>
    <w:rsid w:val="004D4639"/>
    <w:rsid w:val="004D4B04"/>
    <w:rsid w:val="004D5C24"/>
    <w:rsid w:val="004D6FF3"/>
    <w:rsid w:val="004E01CC"/>
    <w:rsid w:val="004E03C5"/>
    <w:rsid w:val="004E07C8"/>
    <w:rsid w:val="004E12E6"/>
    <w:rsid w:val="004E14ED"/>
    <w:rsid w:val="004E2593"/>
    <w:rsid w:val="004E325B"/>
    <w:rsid w:val="004E32C5"/>
    <w:rsid w:val="004E3FBD"/>
    <w:rsid w:val="004E45AC"/>
    <w:rsid w:val="004E489A"/>
    <w:rsid w:val="004E73A4"/>
    <w:rsid w:val="004F07C5"/>
    <w:rsid w:val="004F0BF5"/>
    <w:rsid w:val="004F17F7"/>
    <w:rsid w:val="004F269C"/>
    <w:rsid w:val="004F2F4A"/>
    <w:rsid w:val="004F2FFE"/>
    <w:rsid w:val="004F3454"/>
    <w:rsid w:val="004F3770"/>
    <w:rsid w:val="004F3812"/>
    <w:rsid w:val="004F3EB8"/>
    <w:rsid w:val="004F4EE5"/>
    <w:rsid w:val="004F5222"/>
    <w:rsid w:val="004F5B1A"/>
    <w:rsid w:val="004F5E2E"/>
    <w:rsid w:val="004F6324"/>
    <w:rsid w:val="004F6CA1"/>
    <w:rsid w:val="004F751B"/>
    <w:rsid w:val="00501788"/>
    <w:rsid w:val="00501CE2"/>
    <w:rsid w:val="0050239F"/>
    <w:rsid w:val="00502DF3"/>
    <w:rsid w:val="00502F7C"/>
    <w:rsid w:val="005030C1"/>
    <w:rsid w:val="0050331D"/>
    <w:rsid w:val="00503728"/>
    <w:rsid w:val="005042EA"/>
    <w:rsid w:val="00504BE6"/>
    <w:rsid w:val="00505864"/>
    <w:rsid w:val="00505BF0"/>
    <w:rsid w:val="0050686E"/>
    <w:rsid w:val="00506885"/>
    <w:rsid w:val="00506B52"/>
    <w:rsid w:val="005070C0"/>
    <w:rsid w:val="005074F6"/>
    <w:rsid w:val="00507BBC"/>
    <w:rsid w:val="00507FD3"/>
    <w:rsid w:val="0051022E"/>
    <w:rsid w:val="00512375"/>
    <w:rsid w:val="005123D1"/>
    <w:rsid w:val="005128D3"/>
    <w:rsid w:val="00512AC0"/>
    <w:rsid w:val="00512B59"/>
    <w:rsid w:val="00512FE8"/>
    <w:rsid w:val="00513BAE"/>
    <w:rsid w:val="00515D96"/>
    <w:rsid w:val="0051610A"/>
    <w:rsid w:val="00516688"/>
    <w:rsid w:val="0051709D"/>
    <w:rsid w:val="00517B5A"/>
    <w:rsid w:val="0052075A"/>
    <w:rsid w:val="00520914"/>
    <w:rsid w:val="0052126A"/>
    <w:rsid w:val="0052188C"/>
    <w:rsid w:val="00522352"/>
    <w:rsid w:val="00523334"/>
    <w:rsid w:val="00523EF5"/>
    <w:rsid w:val="00524659"/>
    <w:rsid w:val="00524C98"/>
    <w:rsid w:val="00525FFB"/>
    <w:rsid w:val="00526058"/>
    <w:rsid w:val="005265BD"/>
    <w:rsid w:val="005266B3"/>
    <w:rsid w:val="00526DDF"/>
    <w:rsid w:val="00526F46"/>
    <w:rsid w:val="00526FB3"/>
    <w:rsid w:val="005272CE"/>
    <w:rsid w:val="00527591"/>
    <w:rsid w:val="005279AF"/>
    <w:rsid w:val="00527B37"/>
    <w:rsid w:val="0053132D"/>
    <w:rsid w:val="0053193C"/>
    <w:rsid w:val="00533D21"/>
    <w:rsid w:val="00534751"/>
    <w:rsid w:val="00534D51"/>
    <w:rsid w:val="0053567F"/>
    <w:rsid w:val="005364D9"/>
    <w:rsid w:val="00536E7B"/>
    <w:rsid w:val="00537A86"/>
    <w:rsid w:val="00540452"/>
    <w:rsid w:val="00540456"/>
    <w:rsid w:val="0054059C"/>
    <w:rsid w:val="00540FDB"/>
    <w:rsid w:val="00541423"/>
    <w:rsid w:val="00541BF7"/>
    <w:rsid w:val="00541C6E"/>
    <w:rsid w:val="00541EB8"/>
    <w:rsid w:val="005432A2"/>
    <w:rsid w:val="00544A7E"/>
    <w:rsid w:val="005451BB"/>
    <w:rsid w:val="00545D20"/>
    <w:rsid w:val="00545E35"/>
    <w:rsid w:val="00546CA7"/>
    <w:rsid w:val="00546F77"/>
    <w:rsid w:val="0054707C"/>
    <w:rsid w:val="00547AB2"/>
    <w:rsid w:val="00550A9A"/>
    <w:rsid w:val="00551519"/>
    <w:rsid w:val="00551604"/>
    <w:rsid w:val="00551839"/>
    <w:rsid w:val="0055214E"/>
    <w:rsid w:val="0055257E"/>
    <w:rsid w:val="0055291E"/>
    <w:rsid w:val="005531E6"/>
    <w:rsid w:val="00553660"/>
    <w:rsid w:val="00553C9B"/>
    <w:rsid w:val="00554E64"/>
    <w:rsid w:val="00554E68"/>
    <w:rsid w:val="00555AEC"/>
    <w:rsid w:val="00556578"/>
    <w:rsid w:val="00557230"/>
    <w:rsid w:val="00557C49"/>
    <w:rsid w:val="00557D19"/>
    <w:rsid w:val="00560462"/>
    <w:rsid w:val="005608D3"/>
    <w:rsid w:val="00560B87"/>
    <w:rsid w:val="00560F3B"/>
    <w:rsid w:val="00561AE2"/>
    <w:rsid w:val="005627AB"/>
    <w:rsid w:val="0056448D"/>
    <w:rsid w:val="005669BB"/>
    <w:rsid w:val="005674D7"/>
    <w:rsid w:val="00567F1F"/>
    <w:rsid w:val="00567FFA"/>
    <w:rsid w:val="005700EA"/>
    <w:rsid w:val="005701AE"/>
    <w:rsid w:val="00570A1B"/>
    <w:rsid w:val="00570F6F"/>
    <w:rsid w:val="00571C65"/>
    <w:rsid w:val="0057209A"/>
    <w:rsid w:val="00572594"/>
    <w:rsid w:val="005730A2"/>
    <w:rsid w:val="005732C7"/>
    <w:rsid w:val="00575034"/>
    <w:rsid w:val="0057507D"/>
    <w:rsid w:val="00575D6E"/>
    <w:rsid w:val="0057642F"/>
    <w:rsid w:val="005771F0"/>
    <w:rsid w:val="0057725A"/>
    <w:rsid w:val="005806DE"/>
    <w:rsid w:val="00580C65"/>
    <w:rsid w:val="00581264"/>
    <w:rsid w:val="00581BEE"/>
    <w:rsid w:val="0058265D"/>
    <w:rsid w:val="00582EA7"/>
    <w:rsid w:val="00583CF4"/>
    <w:rsid w:val="00583D68"/>
    <w:rsid w:val="005848F6"/>
    <w:rsid w:val="00584A2F"/>
    <w:rsid w:val="00584AB7"/>
    <w:rsid w:val="0058567D"/>
    <w:rsid w:val="00586234"/>
    <w:rsid w:val="0058705B"/>
    <w:rsid w:val="0058795E"/>
    <w:rsid w:val="00587A42"/>
    <w:rsid w:val="0059016C"/>
    <w:rsid w:val="005911E7"/>
    <w:rsid w:val="00591377"/>
    <w:rsid w:val="00591506"/>
    <w:rsid w:val="00591666"/>
    <w:rsid w:val="00591824"/>
    <w:rsid w:val="005918E8"/>
    <w:rsid w:val="00592559"/>
    <w:rsid w:val="0059258D"/>
    <w:rsid w:val="005936CF"/>
    <w:rsid w:val="00594B27"/>
    <w:rsid w:val="00596B9F"/>
    <w:rsid w:val="005A028C"/>
    <w:rsid w:val="005A224B"/>
    <w:rsid w:val="005A258B"/>
    <w:rsid w:val="005A271D"/>
    <w:rsid w:val="005A2E38"/>
    <w:rsid w:val="005A3353"/>
    <w:rsid w:val="005A42A4"/>
    <w:rsid w:val="005A5A06"/>
    <w:rsid w:val="005A5CC5"/>
    <w:rsid w:val="005A74C6"/>
    <w:rsid w:val="005A77B0"/>
    <w:rsid w:val="005B0294"/>
    <w:rsid w:val="005B03A9"/>
    <w:rsid w:val="005B2E70"/>
    <w:rsid w:val="005B3490"/>
    <w:rsid w:val="005B3801"/>
    <w:rsid w:val="005B4F7A"/>
    <w:rsid w:val="005B5661"/>
    <w:rsid w:val="005B6727"/>
    <w:rsid w:val="005B6E65"/>
    <w:rsid w:val="005C16AF"/>
    <w:rsid w:val="005C1C07"/>
    <w:rsid w:val="005C1D25"/>
    <w:rsid w:val="005C1FC5"/>
    <w:rsid w:val="005C2F9A"/>
    <w:rsid w:val="005C3618"/>
    <w:rsid w:val="005C3D84"/>
    <w:rsid w:val="005C4816"/>
    <w:rsid w:val="005C4848"/>
    <w:rsid w:val="005C4884"/>
    <w:rsid w:val="005C6AFD"/>
    <w:rsid w:val="005C6F97"/>
    <w:rsid w:val="005C7C92"/>
    <w:rsid w:val="005D0984"/>
    <w:rsid w:val="005D0C1E"/>
    <w:rsid w:val="005D1693"/>
    <w:rsid w:val="005D4C1B"/>
    <w:rsid w:val="005D63B4"/>
    <w:rsid w:val="005D6454"/>
    <w:rsid w:val="005D6807"/>
    <w:rsid w:val="005E033C"/>
    <w:rsid w:val="005E0580"/>
    <w:rsid w:val="005E0E15"/>
    <w:rsid w:val="005E13CF"/>
    <w:rsid w:val="005E16FA"/>
    <w:rsid w:val="005E234D"/>
    <w:rsid w:val="005E2ACE"/>
    <w:rsid w:val="005E2F42"/>
    <w:rsid w:val="005E3AD3"/>
    <w:rsid w:val="005E3B10"/>
    <w:rsid w:val="005E3E08"/>
    <w:rsid w:val="005E4B38"/>
    <w:rsid w:val="005E4D0C"/>
    <w:rsid w:val="005E4E29"/>
    <w:rsid w:val="005E6A62"/>
    <w:rsid w:val="005E6D07"/>
    <w:rsid w:val="005E7390"/>
    <w:rsid w:val="005E79DF"/>
    <w:rsid w:val="005E7C38"/>
    <w:rsid w:val="005E7DEA"/>
    <w:rsid w:val="005F1059"/>
    <w:rsid w:val="005F2B6C"/>
    <w:rsid w:val="005F44B6"/>
    <w:rsid w:val="005F580D"/>
    <w:rsid w:val="005F6494"/>
    <w:rsid w:val="005F6B7A"/>
    <w:rsid w:val="005F6F6F"/>
    <w:rsid w:val="005F7CAE"/>
    <w:rsid w:val="00601374"/>
    <w:rsid w:val="006015A0"/>
    <w:rsid w:val="00601739"/>
    <w:rsid w:val="006018A7"/>
    <w:rsid w:val="00601E5B"/>
    <w:rsid w:val="00602297"/>
    <w:rsid w:val="006034F6"/>
    <w:rsid w:val="0060351F"/>
    <w:rsid w:val="00603C12"/>
    <w:rsid w:val="00605ABA"/>
    <w:rsid w:val="006073F9"/>
    <w:rsid w:val="0060750F"/>
    <w:rsid w:val="006102A5"/>
    <w:rsid w:val="00611C2D"/>
    <w:rsid w:val="00611F1C"/>
    <w:rsid w:val="006127FD"/>
    <w:rsid w:val="00612D70"/>
    <w:rsid w:val="006133B7"/>
    <w:rsid w:val="0061361C"/>
    <w:rsid w:val="00613C4F"/>
    <w:rsid w:val="006140AF"/>
    <w:rsid w:val="00614CC0"/>
    <w:rsid w:val="00615036"/>
    <w:rsid w:val="00615171"/>
    <w:rsid w:val="006153A5"/>
    <w:rsid w:val="00615625"/>
    <w:rsid w:val="006160DB"/>
    <w:rsid w:val="0061657D"/>
    <w:rsid w:val="00616F44"/>
    <w:rsid w:val="0062024D"/>
    <w:rsid w:val="00620507"/>
    <w:rsid w:val="006205F9"/>
    <w:rsid w:val="0062097C"/>
    <w:rsid w:val="00620D51"/>
    <w:rsid w:val="006218FC"/>
    <w:rsid w:val="00621C2B"/>
    <w:rsid w:val="00622DB7"/>
    <w:rsid w:val="00623579"/>
    <w:rsid w:val="00623F5B"/>
    <w:rsid w:val="0062418E"/>
    <w:rsid w:val="0062446F"/>
    <w:rsid w:val="00625073"/>
    <w:rsid w:val="006254B2"/>
    <w:rsid w:val="0062554E"/>
    <w:rsid w:val="006261E8"/>
    <w:rsid w:val="006268CD"/>
    <w:rsid w:val="006272F6"/>
    <w:rsid w:val="00627FAC"/>
    <w:rsid w:val="00632388"/>
    <w:rsid w:val="00632E72"/>
    <w:rsid w:val="006335F1"/>
    <w:rsid w:val="006339BA"/>
    <w:rsid w:val="00633C20"/>
    <w:rsid w:val="0063429C"/>
    <w:rsid w:val="006343ED"/>
    <w:rsid w:val="00635220"/>
    <w:rsid w:val="00635EA7"/>
    <w:rsid w:val="006360BA"/>
    <w:rsid w:val="00636B1C"/>
    <w:rsid w:val="00637FD1"/>
    <w:rsid w:val="006406BC"/>
    <w:rsid w:val="00640757"/>
    <w:rsid w:val="0064095D"/>
    <w:rsid w:val="0064114B"/>
    <w:rsid w:val="00641596"/>
    <w:rsid w:val="006423B1"/>
    <w:rsid w:val="00642404"/>
    <w:rsid w:val="006428B7"/>
    <w:rsid w:val="006435A5"/>
    <w:rsid w:val="00643B7B"/>
    <w:rsid w:val="00643BD7"/>
    <w:rsid w:val="0064418B"/>
    <w:rsid w:val="00644C87"/>
    <w:rsid w:val="00644FD9"/>
    <w:rsid w:val="00646057"/>
    <w:rsid w:val="0064647D"/>
    <w:rsid w:val="00646649"/>
    <w:rsid w:val="00646FBC"/>
    <w:rsid w:val="00647A57"/>
    <w:rsid w:val="0065048C"/>
    <w:rsid w:val="00650C81"/>
    <w:rsid w:val="00650F89"/>
    <w:rsid w:val="00651EC4"/>
    <w:rsid w:val="00652718"/>
    <w:rsid w:val="00653603"/>
    <w:rsid w:val="00654479"/>
    <w:rsid w:val="0065484C"/>
    <w:rsid w:val="00654BEE"/>
    <w:rsid w:val="00655004"/>
    <w:rsid w:val="00655464"/>
    <w:rsid w:val="0065596E"/>
    <w:rsid w:val="006569D0"/>
    <w:rsid w:val="00656A97"/>
    <w:rsid w:val="006578C1"/>
    <w:rsid w:val="00657C0A"/>
    <w:rsid w:val="006605E5"/>
    <w:rsid w:val="00660EA2"/>
    <w:rsid w:val="00661398"/>
    <w:rsid w:val="00661A22"/>
    <w:rsid w:val="00661ECF"/>
    <w:rsid w:val="006626C4"/>
    <w:rsid w:val="0066324D"/>
    <w:rsid w:val="006653EB"/>
    <w:rsid w:val="00665C25"/>
    <w:rsid w:val="00665FBC"/>
    <w:rsid w:val="00666608"/>
    <w:rsid w:val="00666914"/>
    <w:rsid w:val="0066765D"/>
    <w:rsid w:val="006700FF"/>
    <w:rsid w:val="00670921"/>
    <w:rsid w:val="0067134D"/>
    <w:rsid w:val="00671CC1"/>
    <w:rsid w:val="00671CF4"/>
    <w:rsid w:val="00671E1D"/>
    <w:rsid w:val="006725FC"/>
    <w:rsid w:val="006726AA"/>
    <w:rsid w:val="00673732"/>
    <w:rsid w:val="00673EFB"/>
    <w:rsid w:val="00673FCA"/>
    <w:rsid w:val="00674298"/>
    <w:rsid w:val="00674F1B"/>
    <w:rsid w:val="0067558C"/>
    <w:rsid w:val="00676036"/>
    <w:rsid w:val="00676410"/>
    <w:rsid w:val="00676E1B"/>
    <w:rsid w:val="006778EB"/>
    <w:rsid w:val="00677F71"/>
    <w:rsid w:val="00680BDA"/>
    <w:rsid w:val="006818A5"/>
    <w:rsid w:val="00681D03"/>
    <w:rsid w:val="00681EA5"/>
    <w:rsid w:val="006836B4"/>
    <w:rsid w:val="00683F28"/>
    <w:rsid w:val="00683FA5"/>
    <w:rsid w:val="0068472C"/>
    <w:rsid w:val="00684EED"/>
    <w:rsid w:val="00686BB2"/>
    <w:rsid w:val="00686BED"/>
    <w:rsid w:val="00687E19"/>
    <w:rsid w:val="00690213"/>
    <w:rsid w:val="00690426"/>
    <w:rsid w:val="006905FB"/>
    <w:rsid w:val="00690893"/>
    <w:rsid w:val="00692A1F"/>
    <w:rsid w:val="00694CC1"/>
    <w:rsid w:val="00695168"/>
    <w:rsid w:val="00695728"/>
    <w:rsid w:val="006959DE"/>
    <w:rsid w:val="006959FA"/>
    <w:rsid w:val="00695D05"/>
    <w:rsid w:val="00695E6D"/>
    <w:rsid w:val="006967FA"/>
    <w:rsid w:val="00696A86"/>
    <w:rsid w:val="0069715D"/>
    <w:rsid w:val="00697853"/>
    <w:rsid w:val="006978E1"/>
    <w:rsid w:val="00697CE1"/>
    <w:rsid w:val="00697D8A"/>
    <w:rsid w:val="006A0215"/>
    <w:rsid w:val="006A1461"/>
    <w:rsid w:val="006A1998"/>
    <w:rsid w:val="006A2172"/>
    <w:rsid w:val="006A52C5"/>
    <w:rsid w:val="006A5B65"/>
    <w:rsid w:val="006A65B5"/>
    <w:rsid w:val="006A747D"/>
    <w:rsid w:val="006A7F23"/>
    <w:rsid w:val="006B020B"/>
    <w:rsid w:val="006B0351"/>
    <w:rsid w:val="006B15BE"/>
    <w:rsid w:val="006B3D4B"/>
    <w:rsid w:val="006B42E2"/>
    <w:rsid w:val="006B44F4"/>
    <w:rsid w:val="006B478E"/>
    <w:rsid w:val="006B4FAD"/>
    <w:rsid w:val="006B5CC4"/>
    <w:rsid w:val="006B6BAB"/>
    <w:rsid w:val="006B6D7F"/>
    <w:rsid w:val="006B7019"/>
    <w:rsid w:val="006B74E5"/>
    <w:rsid w:val="006B7A6A"/>
    <w:rsid w:val="006C0550"/>
    <w:rsid w:val="006C13F7"/>
    <w:rsid w:val="006C1D52"/>
    <w:rsid w:val="006C28E4"/>
    <w:rsid w:val="006C3A7D"/>
    <w:rsid w:val="006C4052"/>
    <w:rsid w:val="006C516F"/>
    <w:rsid w:val="006C5358"/>
    <w:rsid w:val="006C54E5"/>
    <w:rsid w:val="006C5602"/>
    <w:rsid w:val="006C5A54"/>
    <w:rsid w:val="006C644C"/>
    <w:rsid w:val="006C69DC"/>
    <w:rsid w:val="006C6C3A"/>
    <w:rsid w:val="006C7125"/>
    <w:rsid w:val="006C773C"/>
    <w:rsid w:val="006C7AA4"/>
    <w:rsid w:val="006D08F9"/>
    <w:rsid w:val="006D0B71"/>
    <w:rsid w:val="006D0D06"/>
    <w:rsid w:val="006D0E68"/>
    <w:rsid w:val="006D195B"/>
    <w:rsid w:val="006D21C8"/>
    <w:rsid w:val="006D2ABB"/>
    <w:rsid w:val="006D2D63"/>
    <w:rsid w:val="006D3046"/>
    <w:rsid w:val="006D356C"/>
    <w:rsid w:val="006D3BD6"/>
    <w:rsid w:val="006D3FFD"/>
    <w:rsid w:val="006D4267"/>
    <w:rsid w:val="006D4E4D"/>
    <w:rsid w:val="006D50C3"/>
    <w:rsid w:val="006D5A85"/>
    <w:rsid w:val="006D6284"/>
    <w:rsid w:val="006D638A"/>
    <w:rsid w:val="006D78CD"/>
    <w:rsid w:val="006E0638"/>
    <w:rsid w:val="006E0E87"/>
    <w:rsid w:val="006E1031"/>
    <w:rsid w:val="006E1938"/>
    <w:rsid w:val="006E1CC5"/>
    <w:rsid w:val="006E2006"/>
    <w:rsid w:val="006E229C"/>
    <w:rsid w:val="006E2E17"/>
    <w:rsid w:val="006E439F"/>
    <w:rsid w:val="006E4557"/>
    <w:rsid w:val="006E4BB0"/>
    <w:rsid w:val="006E5230"/>
    <w:rsid w:val="006E668E"/>
    <w:rsid w:val="006E6C64"/>
    <w:rsid w:val="006E75E4"/>
    <w:rsid w:val="006E7643"/>
    <w:rsid w:val="006E7CF0"/>
    <w:rsid w:val="006E7D56"/>
    <w:rsid w:val="006E7F32"/>
    <w:rsid w:val="006F0693"/>
    <w:rsid w:val="006F14C8"/>
    <w:rsid w:val="006F16C4"/>
    <w:rsid w:val="006F1CDA"/>
    <w:rsid w:val="006F1D30"/>
    <w:rsid w:val="006F25E0"/>
    <w:rsid w:val="006F2BB7"/>
    <w:rsid w:val="006F3095"/>
    <w:rsid w:val="006F35D7"/>
    <w:rsid w:val="006F3E13"/>
    <w:rsid w:val="006F42A5"/>
    <w:rsid w:val="006F4F64"/>
    <w:rsid w:val="006F6B24"/>
    <w:rsid w:val="0070025F"/>
    <w:rsid w:val="00700337"/>
    <w:rsid w:val="007019C2"/>
    <w:rsid w:val="00702285"/>
    <w:rsid w:val="00702428"/>
    <w:rsid w:val="00702E6A"/>
    <w:rsid w:val="00702FEE"/>
    <w:rsid w:val="00703BDA"/>
    <w:rsid w:val="00703CEE"/>
    <w:rsid w:val="007043D3"/>
    <w:rsid w:val="00704447"/>
    <w:rsid w:val="007056F9"/>
    <w:rsid w:val="00705A53"/>
    <w:rsid w:val="0070695B"/>
    <w:rsid w:val="007108CF"/>
    <w:rsid w:val="00710AFF"/>
    <w:rsid w:val="00710D7F"/>
    <w:rsid w:val="00711121"/>
    <w:rsid w:val="0071132D"/>
    <w:rsid w:val="00711747"/>
    <w:rsid w:val="00711F29"/>
    <w:rsid w:val="00713817"/>
    <w:rsid w:val="00714408"/>
    <w:rsid w:val="00714813"/>
    <w:rsid w:val="0071629D"/>
    <w:rsid w:val="0071696E"/>
    <w:rsid w:val="007171FD"/>
    <w:rsid w:val="00717417"/>
    <w:rsid w:val="00717D0C"/>
    <w:rsid w:val="00717F5B"/>
    <w:rsid w:val="00720396"/>
    <w:rsid w:val="00720D25"/>
    <w:rsid w:val="00724386"/>
    <w:rsid w:val="00724E8F"/>
    <w:rsid w:val="00725483"/>
    <w:rsid w:val="007254DE"/>
    <w:rsid w:val="00725AC3"/>
    <w:rsid w:val="00725DE6"/>
    <w:rsid w:val="00726C3F"/>
    <w:rsid w:val="007277F4"/>
    <w:rsid w:val="0073000A"/>
    <w:rsid w:val="0073049E"/>
    <w:rsid w:val="007308E8"/>
    <w:rsid w:val="00730A0B"/>
    <w:rsid w:val="007311E5"/>
    <w:rsid w:val="00731ED8"/>
    <w:rsid w:val="0073266C"/>
    <w:rsid w:val="0073268B"/>
    <w:rsid w:val="0073376E"/>
    <w:rsid w:val="007339DC"/>
    <w:rsid w:val="00733FD3"/>
    <w:rsid w:val="007346D7"/>
    <w:rsid w:val="00734A0B"/>
    <w:rsid w:val="00735990"/>
    <w:rsid w:val="00735D42"/>
    <w:rsid w:val="00735E65"/>
    <w:rsid w:val="00735F67"/>
    <w:rsid w:val="00736B8B"/>
    <w:rsid w:val="00737A34"/>
    <w:rsid w:val="007403E3"/>
    <w:rsid w:val="00740D26"/>
    <w:rsid w:val="00741042"/>
    <w:rsid w:val="007418CF"/>
    <w:rsid w:val="007419EF"/>
    <w:rsid w:val="00741A6A"/>
    <w:rsid w:val="00743AFF"/>
    <w:rsid w:val="007448A0"/>
    <w:rsid w:val="007462A1"/>
    <w:rsid w:val="0074637C"/>
    <w:rsid w:val="00747185"/>
    <w:rsid w:val="0074789C"/>
    <w:rsid w:val="00750751"/>
    <w:rsid w:val="007514E9"/>
    <w:rsid w:val="00751661"/>
    <w:rsid w:val="0075195F"/>
    <w:rsid w:val="00751AC9"/>
    <w:rsid w:val="00751C1D"/>
    <w:rsid w:val="00751CF9"/>
    <w:rsid w:val="00752BD0"/>
    <w:rsid w:val="007533CB"/>
    <w:rsid w:val="0075368B"/>
    <w:rsid w:val="00753B94"/>
    <w:rsid w:val="0075478D"/>
    <w:rsid w:val="00754883"/>
    <w:rsid w:val="00754E9C"/>
    <w:rsid w:val="00754F7D"/>
    <w:rsid w:val="00754F9D"/>
    <w:rsid w:val="00755E36"/>
    <w:rsid w:val="007560DA"/>
    <w:rsid w:val="007619AF"/>
    <w:rsid w:val="00761DA5"/>
    <w:rsid w:val="00762060"/>
    <w:rsid w:val="0076338A"/>
    <w:rsid w:val="00763E19"/>
    <w:rsid w:val="0076659B"/>
    <w:rsid w:val="007666C7"/>
    <w:rsid w:val="007668F4"/>
    <w:rsid w:val="00766983"/>
    <w:rsid w:val="00766F74"/>
    <w:rsid w:val="00767F14"/>
    <w:rsid w:val="00771BE3"/>
    <w:rsid w:val="00771E16"/>
    <w:rsid w:val="00771FB7"/>
    <w:rsid w:val="0077201D"/>
    <w:rsid w:val="00772957"/>
    <w:rsid w:val="00772D57"/>
    <w:rsid w:val="00772D95"/>
    <w:rsid w:val="00772E6F"/>
    <w:rsid w:val="00773EF7"/>
    <w:rsid w:val="00774835"/>
    <w:rsid w:val="00774E48"/>
    <w:rsid w:val="007753D8"/>
    <w:rsid w:val="007762AD"/>
    <w:rsid w:val="0077677E"/>
    <w:rsid w:val="00776A92"/>
    <w:rsid w:val="0078024B"/>
    <w:rsid w:val="007811ED"/>
    <w:rsid w:val="00781700"/>
    <w:rsid w:val="007817A7"/>
    <w:rsid w:val="007828D5"/>
    <w:rsid w:val="00782DAB"/>
    <w:rsid w:val="007835EB"/>
    <w:rsid w:val="007838B2"/>
    <w:rsid w:val="0078399B"/>
    <w:rsid w:val="00784549"/>
    <w:rsid w:val="00784E44"/>
    <w:rsid w:val="00785088"/>
    <w:rsid w:val="0078618D"/>
    <w:rsid w:val="007861C9"/>
    <w:rsid w:val="007866BF"/>
    <w:rsid w:val="00786C64"/>
    <w:rsid w:val="007871CD"/>
    <w:rsid w:val="007903D2"/>
    <w:rsid w:val="0079135D"/>
    <w:rsid w:val="0079171A"/>
    <w:rsid w:val="00791898"/>
    <w:rsid w:val="00791E93"/>
    <w:rsid w:val="007926D5"/>
    <w:rsid w:val="007927FE"/>
    <w:rsid w:val="00792F95"/>
    <w:rsid w:val="007931BC"/>
    <w:rsid w:val="00793224"/>
    <w:rsid w:val="007937AF"/>
    <w:rsid w:val="0079398C"/>
    <w:rsid w:val="007941E7"/>
    <w:rsid w:val="0079499F"/>
    <w:rsid w:val="00794E22"/>
    <w:rsid w:val="00795D36"/>
    <w:rsid w:val="007972CB"/>
    <w:rsid w:val="007A03B6"/>
    <w:rsid w:val="007A0493"/>
    <w:rsid w:val="007A04B2"/>
    <w:rsid w:val="007A065B"/>
    <w:rsid w:val="007A0F04"/>
    <w:rsid w:val="007A219D"/>
    <w:rsid w:val="007A2B71"/>
    <w:rsid w:val="007A32B1"/>
    <w:rsid w:val="007A3A06"/>
    <w:rsid w:val="007A4A5F"/>
    <w:rsid w:val="007A4BED"/>
    <w:rsid w:val="007A63B8"/>
    <w:rsid w:val="007B00E5"/>
    <w:rsid w:val="007B01F9"/>
    <w:rsid w:val="007B0C36"/>
    <w:rsid w:val="007B10CF"/>
    <w:rsid w:val="007B14BF"/>
    <w:rsid w:val="007B1809"/>
    <w:rsid w:val="007B1DC2"/>
    <w:rsid w:val="007B28DD"/>
    <w:rsid w:val="007B29B1"/>
    <w:rsid w:val="007B2A88"/>
    <w:rsid w:val="007B2F91"/>
    <w:rsid w:val="007B31FE"/>
    <w:rsid w:val="007B57BA"/>
    <w:rsid w:val="007B6161"/>
    <w:rsid w:val="007B665E"/>
    <w:rsid w:val="007B7213"/>
    <w:rsid w:val="007B7477"/>
    <w:rsid w:val="007C2518"/>
    <w:rsid w:val="007C2706"/>
    <w:rsid w:val="007C31C4"/>
    <w:rsid w:val="007C37A5"/>
    <w:rsid w:val="007C42D9"/>
    <w:rsid w:val="007C5627"/>
    <w:rsid w:val="007C5BB4"/>
    <w:rsid w:val="007C617D"/>
    <w:rsid w:val="007C61E8"/>
    <w:rsid w:val="007C66B4"/>
    <w:rsid w:val="007C76EB"/>
    <w:rsid w:val="007D06F0"/>
    <w:rsid w:val="007D1049"/>
    <w:rsid w:val="007D1267"/>
    <w:rsid w:val="007D23E6"/>
    <w:rsid w:val="007D273A"/>
    <w:rsid w:val="007D3A3F"/>
    <w:rsid w:val="007D5449"/>
    <w:rsid w:val="007D64A3"/>
    <w:rsid w:val="007D6526"/>
    <w:rsid w:val="007D6736"/>
    <w:rsid w:val="007D6919"/>
    <w:rsid w:val="007D7F2E"/>
    <w:rsid w:val="007E03CF"/>
    <w:rsid w:val="007E07CC"/>
    <w:rsid w:val="007E0D0B"/>
    <w:rsid w:val="007E0E3B"/>
    <w:rsid w:val="007E160C"/>
    <w:rsid w:val="007E17DD"/>
    <w:rsid w:val="007E2E72"/>
    <w:rsid w:val="007E4275"/>
    <w:rsid w:val="007E4493"/>
    <w:rsid w:val="007E4D17"/>
    <w:rsid w:val="007E7B70"/>
    <w:rsid w:val="007F0294"/>
    <w:rsid w:val="007F02C1"/>
    <w:rsid w:val="007F0544"/>
    <w:rsid w:val="007F068C"/>
    <w:rsid w:val="007F09EB"/>
    <w:rsid w:val="007F0CAF"/>
    <w:rsid w:val="007F0F59"/>
    <w:rsid w:val="007F1816"/>
    <w:rsid w:val="007F1D17"/>
    <w:rsid w:val="007F2BD4"/>
    <w:rsid w:val="007F336A"/>
    <w:rsid w:val="007F484C"/>
    <w:rsid w:val="007F5521"/>
    <w:rsid w:val="007F557A"/>
    <w:rsid w:val="007F6185"/>
    <w:rsid w:val="007F6D8E"/>
    <w:rsid w:val="007F7663"/>
    <w:rsid w:val="00800320"/>
    <w:rsid w:val="00800465"/>
    <w:rsid w:val="00800D2A"/>
    <w:rsid w:val="0080112C"/>
    <w:rsid w:val="0080297D"/>
    <w:rsid w:val="00803485"/>
    <w:rsid w:val="00803A19"/>
    <w:rsid w:val="00804845"/>
    <w:rsid w:val="008061A3"/>
    <w:rsid w:val="0080624D"/>
    <w:rsid w:val="00807457"/>
    <w:rsid w:val="00807577"/>
    <w:rsid w:val="00807ED0"/>
    <w:rsid w:val="00810487"/>
    <w:rsid w:val="008113A8"/>
    <w:rsid w:val="008118B1"/>
    <w:rsid w:val="00813137"/>
    <w:rsid w:val="008137C0"/>
    <w:rsid w:val="00813C0A"/>
    <w:rsid w:val="008141E0"/>
    <w:rsid w:val="00814364"/>
    <w:rsid w:val="00814644"/>
    <w:rsid w:val="0081583E"/>
    <w:rsid w:val="00816664"/>
    <w:rsid w:val="008169CB"/>
    <w:rsid w:val="00816BB8"/>
    <w:rsid w:val="00816D65"/>
    <w:rsid w:val="00817213"/>
    <w:rsid w:val="00817249"/>
    <w:rsid w:val="0081728B"/>
    <w:rsid w:val="0082067E"/>
    <w:rsid w:val="00820B14"/>
    <w:rsid w:val="00821A2F"/>
    <w:rsid w:val="00822334"/>
    <w:rsid w:val="008225C4"/>
    <w:rsid w:val="008226A9"/>
    <w:rsid w:val="008226E0"/>
    <w:rsid w:val="00822872"/>
    <w:rsid w:val="00822EB1"/>
    <w:rsid w:val="00823002"/>
    <w:rsid w:val="00823CCE"/>
    <w:rsid w:val="00823F4F"/>
    <w:rsid w:val="008243E2"/>
    <w:rsid w:val="008244E9"/>
    <w:rsid w:val="00824D5D"/>
    <w:rsid w:val="00825A27"/>
    <w:rsid w:val="00825DD8"/>
    <w:rsid w:val="0082630B"/>
    <w:rsid w:val="008264B2"/>
    <w:rsid w:val="00826B66"/>
    <w:rsid w:val="00826B78"/>
    <w:rsid w:val="008271CA"/>
    <w:rsid w:val="008272D7"/>
    <w:rsid w:val="00827F10"/>
    <w:rsid w:val="008304B4"/>
    <w:rsid w:val="00830C91"/>
    <w:rsid w:val="0083156B"/>
    <w:rsid w:val="00831A81"/>
    <w:rsid w:val="00832251"/>
    <w:rsid w:val="00832E36"/>
    <w:rsid w:val="00832E65"/>
    <w:rsid w:val="00834507"/>
    <w:rsid w:val="008349ED"/>
    <w:rsid w:val="00834E59"/>
    <w:rsid w:val="00835041"/>
    <w:rsid w:val="00835064"/>
    <w:rsid w:val="008354BA"/>
    <w:rsid w:val="00835764"/>
    <w:rsid w:val="00835957"/>
    <w:rsid w:val="00835C29"/>
    <w:rsid w:val="00835C3A"/>
    <w:rsid w:val="00835D85"/>
    <w:rsid w:val="00836902"/>
    <w:rsid w:val="00836D18"/>
    <w:rsid w:val="00837631"/>
    <w:rsid w:val="00837878"/>
    <w:rsid w:val="0083795C"/>
    <w:rsid w:val="00840851"/>
    <w:rsid w:val="00841C60"/>
    <w:rsid w:val="00841EBF"/>
    <w:rsid w:val="00841F27"/>
    <w:rsid w:val="0084274A"/>
    <w:rsid w:val="0084309B"/>
    <w:rsid w:val="00843225"/>
    <w:rsid w:val="0084330A"/>
    <w:rsid w:val="00843958"/>
    <w:rsid w:val="00846522"/>
    <w:rsid w:val="0084688C"/>
    <w:rsid w:val="008471E5"/>
    <w:rsid w:val="00847B70"/>
    <w:rsid w:val="00847EAD"/>
    <w:rsid w:val="00850739"/>
    <w:rsid w:val="00850DE9"/>
    <w:rsid w:val="00850E57"/>
    <w:rsid w:val="00851432"/>
    <w:rsid w:val="008530B9"/>
    <w:rsid w:val="008532E3"/>
    <w:rsid w:val="00855952"/>
    <w:rsid w:val="00855F23"/>
    <w:rsid w:val="00857247"/>
    <w:rsid w:val="00857421"/>
    <w:rsid w:val="00860253"/>
    <w:rsid w:val="00860261"/>
    <w:rsid w:val="0086166C"/>
    <w:rsid w:val="00862026"/>
    <w:rsid w:val="0086221B"/>
    <w:rsid w:val="008630AF"/>
    <w:rsid w:val="00863498"/>
    <w:rsid w:val="00863713"/>
    <w:rsid w:val="008647E7"/>
    <w:rsid w:val="0086591A"/>
    <w:rsid w:val="008678A7"/>
    <w:rsid w:val="00867B50"/>
    <w:rsid w:val="00867DAD"/>
    <w:rsid w:val="0087023B"/>
    <w:rsid w:val="0087172A"/>
    <w:rsid w:val="0087208C"/>
    <w:rsid w:val="0087250B"/>
    <w:rsid w:val="00872EF3"/>
    <w:rsid w:val="00872F88"/>
    <w:rsid w:val="00873909"/>
    <w:rsid w:val="008741E6"/>
    <w:rsid w:val="00874418"/>
    <w:rsid w:val="00874850"/>
    <w:rsid w:val="00875F08"/>
    <w:rsid w:val="00876312"/>
    <w:rsid w:val="008773C5"/>
    <w:rsid w:val="008801C2"/>
    <w:rsid w:val="008804E2"/>
    <w:rsid w:val="00880AD7"/>
    <w:rsid w:val="00880FB1"/>
    <w:rsid w:val="008813F4"/>
    <w:rsid w:val="008817C1"/>
    <w:rsid w:val="00881C0A"/>
    <w:rsid w:val="00882849"/>
    <w:rsid w:val="00882DA3"/>
    <w:rsid w:val="008831CF"/>
    <w:rsid w:val="008833D0"/>
    <w:rsid w:val="00884225"/>
    <w:rsid w:val="00885B12"/>
    <w:rsid w:val="0088667D"/>
    <w:rsid w:val="008867CE"/>
    <w:rsid w:val="00886F57"/>
    <w:rsid w:val="00887384"/>
    <w:rsid w:val="008876FF"/>
    <w:rsid w:val="00887E34"/>
    <w:rsid w:val="0089093E"/>
    <w:rsid w:val="00890C90"/>
    <w:rsid w:val="008918D2"/>
    <w:rsid w:val="0089194D"/>
    <w:rsid w:val="00891C7E"/>
    <w:rsid w:val="00892A97"/>
    <w:rsid w:val="00893E61"/>
    <w:rsid w:val="00893EE2"/>
    <w:rsid w:val="008941DA"/>
    <w:rsid w:val="008950CB"/>
    <w:rsid w:val="00895424"/>
    <w:rsid w:val="00895698"/>
    <w:rsid w:val="00895881"/>
    <w:rsid w:val="00895A75"/>
    <w:rsid w:val="00896098"/>
    <w:rsid w:val="008976E0"/>
    <w:rsid w:val="00897FB1"/>
    <w:rsid w:val="008A01E3"/>
    <w:rsid w:val="008A02DC"/>
    <w:rsid w:val="008A08DD"/>
    <w:rsid w:val="008A2121"/>
    <w:rsid w:val="008A3180"/>
    <w:rsid w:val="008A36B8"/>
    <w:rsid w:val="008A461A"/>
    <w:rsid w:val="008A4F58"/>
    <w:rsid w:val="008A4F9F"/>
    <w:rsid w:val="008A547C"/>
    <w:rsid w:val="008A5C1D"/>
    <w:rsid w:val="008A64FC"/>
    <w:rsid w:val="008A70E8"/>
    <w:rsid w:val="008A7BE0"/>
    <w:rsid w:val="008A7CEA"/>
    <w:rsid w:val="008A7E93"/>
    <w:rsid w:val="008B092C"/>
    <w:rsid w:val="008B0B66"/>
    <w:rsid w:val="008B16ED"/>
    <w:rsid w:val="008B19F3"/>
    <w:rsid w:val="008B267B"/>
    <w:rsid w:val="008B32E4"/>
    <w:rsid w:val="008B34C0"/>
    <w:rsid w:val="008B35B0"/>
    <w:rsid w:val="008B412A"/>
    <w:rsid w:val="008B4264"/>
    <w:rsid w:val="008B555A"/>
    <w:rsid w:val="008B6013"/>
    <w:rsid w:val="008B62A0"/>
    <w:rsid w:val="008B6FB2"/>
    <w:rsid w:val="008B7500"/>
    <w:rsid w:val="008B77CD"/>
    <w:rsid w:val="008B7B90"/>
    <w:rsid w:val="008C0AE9"/>
    <w:rsid w:val="008C1630"/>
    <w:rsid w:val="008C189F"/>
    <w:rsid w:val="008C2596"/>
    <w:rsid w:val="008C266F"/>
    <w:rsid w:val="008C2808"/>
    <w:rsid w:val="008C42A6"/>
    <w:rsid w:val="008C4399"/>
    <w:rsid w:val="008C46EF"/>
    <w:rsid w:val="008C5112"/>
    <w:rsid w:val="008C53AE"/>
    <w:rsid w:val="008C5555"/>
    <w:rsid w:val="008C6E4F"/>
    <w:rsid w:val="008C78A1"/>
    <w:rsid w:val="008D049E"/>
    <w:rsid w:val="008D06D0"/>
    <w:rsid w:val="008D073E"/>
    <w:rsid w:val="008D081A"/>
    <w:rsid w:val="008D0BB5"/>
    <w:rsid w:val="008D1791"/>
    <w:rsid w:val="008D2A6C"/>
    <w:rsid w:val="008D31A8"/>
    <w:rsid w:val="008D37A9"/>
    <w:rsid w:val="008D3920"/>
    <w:rsid w:val="008D3D98"/>
    <w:rsid w:val="008D46AA"/>
    <w:rsid w:val="008D4FAA"/>
    <w:rsid w:val="008D6405"/>
    <w:rsid w:val="008D65D9"/>
    <w:rsid w:val="008D6E86"/>
    <w:rsid w:val="008D7EDB"/>
    <w:rsid w:val="008E0FBC"/>
    <w:rsid w:val="008E137E"/>
    <w:rsid w:val="008E1859"/>
    <w:rsid w:val="008E1FDD"/>
    <w:rsid w:val="008E2457"/>
    <w:rsid w:val="008E2A6D"/>
    <w:rsid w:val="008E34DF"/>
    <w:rsid w:val="008E4177"/>
    <w:rsid w:val="008E43DE"/>
    <w:rsid w:val="008E4B88"/>
    <w:rsid w:val="008E4BAC"/>
    <w:rsid w:val="008E4FD8"/>
    <w:rsid w:val="008E54BE"/>
    <w:rsid w:val="008E5703"/>
    <w:rsid w:val="008E5827"/>
    <w:rsid w:val="008E671A"/>
    <w:rsid w:val="008E6E39"/>
    <w:rsid w:val="008E7B13"/>
    <w:rsid w:val="008F03CB"/>
    <w:rsid w:val="008F0B3A"/>
    <w:rsid w:val="008F0F07"/>
    <w:rsid w:val="008F134E"/>
    <w:rsid w:val="008F1813"/>
    <w:rsid w:val="008F1A23"/>
    <w:rsid w:val="008F1E0B"/>
    <w:rsid w:val="008F23DE"/>
    <w:rsid w:val="008F342A"/>
    <w:rsid w:val="008F484D"/>
    <w:rsid w:val="008F573C"/>
    <w:rsid w:val="008F573D"/>
    <w:rsid w:val="008F606C"/>
    <w:rsid w:val="008F6080"/>
    <w:rsid w:val="008F6372"/>
    <w:rsid w:val="008F70C9"/>
    <w:rsid w:val="008F725B"/>
    <w:rsid w:val="008F7435"/>
    <w:rsid w:val="00900166"/>
    <w:rsid w:val="00900DBA"/>
    <w:rsid w:val="00900EC1"/>
    <w:rsid w:val="00901E35"/>
    <w:rsid w:val="00902760"/>
    <w:rsid w:val="00902D1F"/>
    <w:rsid w:val="009030A9"/>
    <w:rsid w:val="0090365B"/>
    <w:rsid w:val="00903F04"/>
    <w:rsid w:val="00906A58"/>
    <w:rsid w:val="00907B3A"/>
    <w:rsid w:val="00907DAD"/>
    <w:rsid w:val="00910BDA"/>
    <w:rsid w:val="00910EDA"/>
    <w:rsid w:val="009114E5"/>
    <w:rsid w:val="00911FAC"/>
    <w:rsid w:val="00912659"/>
    <w:rsid w:val="00912E32"/>
    <w:rsid w:val="00913408"/>
    <w:rsid w:val="009135A5"/>
    <w:rsid w:val="009142FA"/>
    <w:rsid w:val="0091508F"/>
    <w:rsid w:val="0091541C"/>
    <w:rsid w:val="0091558D"/>
    <w:rsid w:val="00917EC4"/>
    <w:rsid w:val="00920866"/>
    <w:rsid w:val="009208D0"/>
    <w:rsid w:val="00920901"/>
    <w:rsid w:val="00921C11"/>
    <w:rsid w:val="0092261D"/>
    <w:rsid w:val="00922DCB"/>
    <w:rsid w:val="00923838"/>
    <w:rsid w:val="009248F2"/>
    <w:rsid w:val="00924DE8"/>
    <w:rsid w:val="00924F50"/>
    <w:rsid w:val="009255B9"/>
    <w:rsid w:val="00925C98"/>
    <w:rsid w:val="0092602F"/>
    <w:rsid w:val="009269F5"/>
    <w:rsid w:val="009272DE"/>
    <w:rsid w:val="009272F1"/>
    <w:rsid w:val="00927CC4"/>
    <w:rsid w:val="009305CF"/>
    <w:rsid w:val="00930D53"/>
    <w:rsid w:val="00931746"/>
    <w:rsid w:val="009321B1"/>
    <w:rsid w:val="00932556"/>
    <w:rsid w:val="009331CC"/>
    <w:rsid w:val="00933305"/>
    <w:rsid w:val="009341D5"/>
    <w:rsid w:val="00934809"/>
    <w:rsid w:val="00934B99"/>
    <w:rsid w:val="00934EDB"/>
    <w:rsid w:val="0093634C"/>
    <w:rsid w:val="00936B36"/>
    <w:rsid w:val="00936B5E"/>
    <w:rsid w:val="00940521"/>
    <w:rsid w:val="00941592"/>
    <w:rsid w:val="009418E2"/>
    <w:rsid w:val="00943283"/>
    <w:rsid w:val="00943331"/>
    <w:rsid w:val="00945EA8"/>
    <w:rsid w:val="009474A3"/>
    <w:rsid w:val="0095001C"/>
    <w:rsid w:val="0095036E"/>
    <w:rsid w:val="0095051E"/>
    <w:rsid w:val="009505CD"/>
    <w:rsid w:val="00951180"/>
    <w:rsid w:val="00951DCB"/>
    <w:rsid w:val="0095200A"/>
    <w:rsid w:val="009527ED"/>
    <w:rsid w:val="009528D1"/>
    <w:rsid w:val="00952B99"/>
    <w:rsid w:val="009531D6"/>
    <w:rsid w:val="0095348E"/>
    <w:rsid w:val="00953E62"/>
    <w:rsid w:val="0095505B"/>
    <w:rsid w:val="009555AB"/>
    <w:rsid w:val="00955BEE"/>
    <w:rsid w:val="00956C71"/>
    <w:rsid w:val="00957861"/>
    <w:rsid w:val="009579D5"/>
    <w:rsid w:val="009608D5"/>
    <w:rsid w:val="00960B9A"/>
    <w:rsid w:val="0096155F"/>
    <w:rsid w:val="0096252D"/>
    <w:rsid w:val="00962537"/>
    <w:rsid w:val="00962BEB"/>
    <w:rsid w:val="00962E1A"/>
    <w:rsid w:val="00962FC4"/>
    <w:rsid w:val="009634FC"/>
    <w:rsid w:val="0096353D"/>
    <w:rsid w:val="009635E6"/>
    <w:rsid w:val="0096380D"/>
    <w:rsid w:val="0096510A"/>
    <w:rsid w:val="009655B3"/>
    <w:rsid w:val="0096584D"/>
    <w:rsid w:val="00966E50"/>
    <w:rsid w:val="009700C9"/>
    <w:rsid w:val="0097024E"/>
    <w:rsid w:val="009703EF"/>
    <w:rsid w:val="009709B2"/>
    <w:rsid w:val="00971884"/>
    <w:rsid w:val="00973047"/>
    <w:rsid w:val="00974EBA"/>
    <w:rsid w:val="009752E9"/>
    <w:rsid w:val="00975BE3"/>
    <w:rsid w:val="00975DBE"/>
    <w:rsid w:val="00975DFC"/>
    <w:rsid w:val="00975E77"/>
    <w:rsid w:val="00975EBB"/>
    <w:rsid w:val="0097733B"/>
    <w:rsid w:val="009802A7"/>
    <w:rsid w:val="009805D4"/>
    <w:rsid w:val="00980AF8"/>
    <w:rsid w:val="00980B5E"/>
    <w:rsid w:val="009811C3"/>
    <w:rsid w:val="0098221E"/>
    <w:rsid w:val="009831ED"/>
    <w:rsid w:val="00983CB2"/>
    <w:rsid w:val="00983D79"/>
    <w:rsid w:val="009840D3"/>
    <w:rsid w:val="00984501"/>
    <w:rsid w:val="00984BC0"/>
    <w:rsid w:val="00984E9C"/>
    <w:rsid w:val="00984F92"/>
    <w:rsid w:val="00985895"/>
    <w:rsid w:val="00987D5E"/>
    <w:rsid w:val="009903E9"/>
    <w:rsid w:val="009928B5"/>
    <w:rsid w:val="00992DAE"/>
    <w:rsid w:val="0099355C"/>
    <w:rsid w:val="009935D4"/>
    <w:rsid w:val="00993B80"/>
    <w:rsid w:val="00994997"/>
    <w:rsid w:val="00996F9E"/>
    <w:rsid w:val="00997668"/>
    <w:rsid w:val="00997940"/>
    <w:rsid w:val="009A048E"/>
    <w:rsid w:val="009A12AD"/>
    <w:rsid w:val="009A1A49"/>
    <w:rsid w:val="009A1ABD"/>
    <w:rsid w:val="009A291B"/>
    <w:rsid w:val="009A3090"/>
    <w:rsid w:val="009A33C6"/>
    <w:rsid w:val="009A37FA"/>
    <w:rsid w:val="009A4F8D"/>
    <w:rsid w:val="009A5C22"/>
    <w:rsid w:val="009A631D"/>
    <w:rsid w:val="009A702E"/>
    <w:rsid w:val="009A712C"/>
    <w:rsid w:val="009A76FD"/>
    <w:rsid w:val="009A7B26"/>
    <w:rsid w:val="009B0BE4"/>
    <w:rsid w:val="009B0BF8"/>
    <w:rsid w:val="009B0CF8"/>
    <w:rsid w:val="009B1597"/>
    <w:rsid w:val="009B15A8"/>
    <w:rsid w:val="009B1C29"/>
    <w:rsid w:val="009B2200"/>
    <w:rsid w:val="009B453A"/>
    <w:rsid w:val="009B4C2F"/>
    <w:rsid w:val="009B4E54"/>
    <w:rsid w:val="009B520A"/>
    <w:rsid w:val="009B5D44"/>
    <w:rsid w:val="009B5E5F"/>
    <w:rsid w:val="009B6548"/>
    <w:rsid w:val="009B681B"/>
    <w:rsid w:val="009B69E7"/>
    <w:rsid w:val="009B6EC6"/>
    <w:rsid w:val="009B6FEC"/>
    <w:rsid w:val="009B7B50"/>
    <w:rsid w:val="009C050E"/>
    <w:rsid w:val="009C1788"/>
    <w:rsid w:val="009C4B7D"/>
    <w:rsid w:val="009C4D0B"/>
    <w:rsid w:val="009C51C9"/>
    <w:rsid w:val="009C5325"/>
    <w:rsid w:val="009C5F03"/>
    <w:rsid w:val="009C64CD"/>
    <w:rsid w:val="009C6F36"/>
    <w:rsid w:val="009D000C"/>
    <w:rsid w:val="009D04D3"/>
    <w:rsid w:val="009D0604"/>
    <w:rsid w:val="009D0C12"/>
    <w:rsid w:val="009D1505"/>
    <w:rsid w:val="009D1A45"/>
    <w:rsid w:val="009D1BC6"/>
    <w:rsid w:val="009D1C21"/>
    <w:rsid w:val="009D2232"/>
    <w:rsid w:val="009D2FBB"/>
    <w:rsid w:val="009D398B"/>
    <w:rsid w:val="009D3B93"/>
    <w:rsid w:val="009D3CCB"/>
    <w:rsid w:val="009D4484"/>
    <w:rsid w:val="009D4D17"/>
    <w:rsid w:val="009D4EA2"/>
    <w:rsid w:val="009D68AC"/>
    <w:rsid w:val="009D7063"/>
    <w:rsid w:val="009D7166"/>
    <w:rsid w:val="009E08B4"/>
    <w:rsid w:val="009E09B3"/>
    <w:rsid w:val="009E10CE"/>
    <w:rsid w:val="009E113D"/>
    <w:rsid w:val="009E120E"/>
    <w:rsid w:val="009E1742"/>
    <w:rsid w:val="009E2632"/>
    <w:rsid w:val="009E2E86"/>
    <w:rsid w:val="009E31DF"/>
    <w:rsid w:val="009E325E"/>
    <w:rsid w:val="009E3FEE"/>
    <w:rsid w:val="009E4191"/>
    <w:rsid w:val="009E468F"/>
    <w:rsid w:val="009E50DB"/>
    <w:rsid w:val="009E583C"/>
    <w:rsid w:val="009E61BB"/>
    <w:rsid w:val="009E6872"/>
    <w:rsid w:val="009E7AFB"/>
    <w:rsid w:val="009F11EF"/>
    <w:rsid w:val="009F14C6"/>
    <w:rsid w:val="009F16E2"/>
    <w:rsid w:val="009F301B"/>
    <w:rsid w:val="009F314F"/>
    <w:rsid w:val="009F36FC"/>
    <w:rsid w:val="009F37E2"/>
    <w:rsid w:val="009F3853"/>
    <w:rsid w:val="009F6867"/>
    <w:rsid w:val="009F711E"/>
    <w:rsid w:val="009F73C4"/>
    <w:rsid w:val="009F7461"/>
    <w:rsid w:val="009F753C"/>
    <w:rsid w:val="009F78F9"/>
    <w:rsid w:val="009F7E88"/>
    <w:rsid w:val="00A0087B"/>
    <w:rsid w:val="00A00F88"/>
    <w:rsid w:val="00A0149B"/>
    <w:rsid w:val="00A02342"/>
    <w:rsid w:val="00A02552"/>
    <w:rsid w:val="00A02B33"/>
    <w:rsid w:val="00A02F41"/>
    <w:rsid w:val="00A034C2"/>
    <w:rsid w:val="00A036D7"/>
    <w:rsid w:val="00A0375E"/>
    <w:rsid w:val="00A041D7"/>
    <w:rsid w:val="00A04209"/>
    <w:rsid w:val="00A0431D"/>
    <w:rsid w:val="00A04389"/>
    <w:rsid w:val="00A04B80"/>
    <w:rsid w:val="00A062ED"/>
    <w:rsid w:val="00A07A9B"/>
    <w:rsid w:val="00A07B0A"/>
    <w:rsid w:val="00A10452"/>
    <w:rsid w:val="00A10B70"/>
    <w:rsid w:val="00A119C0"/>
    <w:rsid w:val="00A11F43"/>
    <w:rsid w:val="00A1202F"/>
    <w:rsid w:val="00A121C8"/>
    <w:rsid w:val="00A13708"/>
    <w:rsid w:val="00A13AE6"/>
    <w:rsid w:val="00A13B20"/>
    <w:rsid w:val="00A13B65"/>
    <w:rsid w:val="00A13EBF"/>
    <w:rsid w:val="00A1469E"/>
    <w:rsid w:val="00A15562"/>
    <w:rsid w:val="00A165B4"/>
    <w:rsid w:val="00A21388"/>
    <w:rsid w:val="00A222B3"/>
    <w:rsid w:val="00A22395"/>
    <w:rsid w:val="00A2304F"/>
    <w:rsid w:val="00A23422"/>
    <w:rsid w:val="00A23464"/>
    <w:rsid w:val="00A23C2A"/>
    <w:rsid w:val="00A254F9"/>
    <w:rsid w:val="00A2796C"/>
    <w:rsid w:val="00A27AED"/>
    <w:rsid w:val="00A27B34"/>
    <w:rsid w:val="00A30566"/>
    <w:rsid w:val="00A3280A"/>
    <w:rsid w:val="00A3298F"/>
    <w:rsid w:val="00A334BB"/>
    <w:rsid w:val="00A3396A"/>
    <w:rsid w:val="00A33BA5"/>
    <w:rsid w:val="00A33C5B"/>
    <w:rsid w:val="00A33E14"/>
    <w:rsid w:val="00A35261"/>
    <w:rsid w:val="00A35820"/>
    <w:rsid w:val="00A35A88"/>
    <w:rsid w:val="00A36A65"/>
    <w:rsid w:val="00A36B58"/>
    <w:rsid w:val="00A36F41"/>
    <w:rsid w:val="00A377F6"/>
    <w:rsid w:val="00A4073C"/>
    <w:rsid w:val="00A4183F"/>
    <w:rsid w:val="00A41942"/>
    <w:rsid w:val="00A41E76"/>
    <w:rsid w:val="00A41F53"/>
    <w:rsid w:val="00A42299"/>
    <w:rsid w:val="00A42A27"/>
    <w:rsid w:val="00A42A96"/>
    <w:rsid w:val="00A42E40"/>
    <w:rsid w:val="00A43129"/>
    <w:rsid w:val="00A44728"/>
    <w:rsid w:val="00A44844"/>
    <w:rsid w:val="00A44B75"/>
    <w:rsid w:val="00A44CF1"/>
    <w:rsid w:val="00A44D33"/>
    <w:rsid w:val="00A45FC1"/>
    <w:rsid w:val="00A46163"/>
    <w:rsid w:val="00A470F4"/>
    <w:rsid w:val="00A4731A"/>
    <w:rsid w:val="00A503C4"/>
    <w:rsid w:val="00A50AC7"/>
    <w:rsid w:val="00A51CAA"/>
    <w:rsid w:val="00A51DA3"/>
    <w:rsid w:val="00A52068"/>
    <w:rsid w:val="00A52462"/>
    <w:rsid w:val="00A52BBB"/>
    <w:rsid w:val="00A52C2F"/>
    <w:rsid w:val="00A52D94"/>
    <w:rsid w:val="00A534CC"/>
    <w:rsid w:val="00A53D2F"/>
    <w:rsid w:val="00A53FBF"/>
    <w:rsid w:val="00A553C9"/>
    <w:rsid w:val="00A554A1"/>
    <w:rsid w:val="00A555AF"/>
    <w:rsid w:val="00A559BA"/>
    <w:rsid w:val="00A56625"/>
    <w:rsid w:val="00A56B2A"/>
    <w:rsid w:val="00A618BB"/>
    <w:rsid w:val="00A61CC2"/>
    <w:rsid w:val="00A61CFE"/>
    <w:rsid w:val="00A627DA"/>
    <w:rsid w:val="00A63487"/>
    <w:rsid w:val="00A63E51"/>
    <w:rsid w:val="00A64713"/>
    <w:rsid w:val="00A649CC"/>
    <w:rsid w:val="00A655DB"/>
    <w:rsid w:val="00A6590E"/>
    <w:rsid w:val="00A65BD7"/>
    <w:rsid w:val="00A679B5"/>
    <w:rsid w:val="00A67AD5"/>
    <w:rsid w:val="00A67D16"/>
    <w:rsid w:val="00A67D22"/>
    <w:rsid w:val="00A67D38"/>
    <w:rsid w:val="00A67E3F"/>
    <w:rsid w:val="00A67E58"/>
    <w:rsid w:val="00A70377"/>
    <w:rsid w:val="00A712D5"/>
    <w:rsid w:val="00A71BFF"/>
    <w:rsid w:val="00A72445"/>
    <w:rsid w:val="00A730A8"/>
    <w:rsid w:val="00A73548"/>
    <w:rsid w:val="00A73CFF"/>
    <w:rsid w:val="00A73FA1"/>
    <w:rsid w:val="00A749BE"/>
    <w:rsid w:val="00A74C95"/>
    <w:rsid w:val="00A754C7"/>
    <w:rsid w:val="00A75602"/>
    <w:rsid w:val="00A7657D"/>
    <w:rsid w:val="00A768AE"/>
    <w:rsid w:val="00A76BF0"/>
    <w:rsid w:val="00A7716C"/>
    <w:rsid w:val="00A77BCB"/>
    <w:rsid w:val="00A81C23"/>
    <w:rsid w:val="00A82685"/>
    <w:rsid w:val="00A82B44"/>
    <w:rsid w:val="00A83160"/>
    <w:rsid w:val="00A831FE"/>
    <w:rsid w:val="00A83469"/>
    <w:rsid w:val="00A84BF0"/>
    <w:rsid w:val="00A85ADE"/>
    <w:rsid w:val="00A868D2"/>
    <w:rsid w:val="00A87261"/>
    <w:rsid w:val="00A878A9"/>
    <w:rsid w:val="00A87EE3"/>
    <w:rsid w:val="00A907B1"/>
    <w:rsid w:val="00A90C0D"/>
    <w:rsid w:val="00A915E2"/>
    <w:rsid w:val="00A918A6"/>
    <w:rsid w:val="00A924BB"/>
    <w:rsid w:val="00A9363A"/>
    <w:rsid w:val="00A9380D"/>
    <w:rsid w:val="00A93D5B"/>
    <w:rsid w:val="00A9456D"/>
    <w:rsid w:val="00A95251"/>
    <w:rsid w:val="00A95621"/>
    <w:rsid w:val="00A95A30"/>
    <w:rsid w:val="00A95E29"/>
    <w:rsid w:val="00A96B0E"/>
    <w:rsid w:val="00A97675"/>
    <w:rsid w:val="00A97793"/>
    <w:rsid w:val="00A97F52"/>
    <w:rsid w:val="00AA06F4"/>
    <w:rsid w:val="00AA12A7"/>
    <w:rsid w:val="00AA22C9"/>
    <w:rsid w:val="00AA2EAD"/>
    <w:rsid w:val="00AA3722"/>
    <w:rsid w:val="00AA39E2"/>
    <w:rsid w:val="00AA3A3D"/>
    <w:rsid w:val="00AA3C11"/>
    <w:rsid w:val="00AA3EE2"/>
    <w:rsid w:val="00AA40E6"/>
    <w:rsid w:val="00AA46B1"/>
    <w:rsid w:val="00AA4CAB"/>
    <w:rsid w:val="00AA5B4D"/>
    <w:rsid w:val="00AA5D7D"/>
    <w:rsid w:val="00AA723E"/>
    <w:rsid w:val="00AA7E31"/>
    <w:rsid w:val="00AA7FC1"/>
    <w:rsid w:val="00AB0C75"/>
    <w:rsid w:val="00AB1586"/>
    <w:rsid w:val="00AB1A91"/>
    <w:rsid w:val="00AB1E50"/>
    <w:rsid w:val="00AB2E61"/>
    <w:rsid w:val="00AB3203"/>
    <w:rsid w:val="00AB33E6"/>
    <w:rsid w:val="00AB3DDF"/>
    <w:rsid w:val="00AB3DF3"/>
    <w:rsid w:val="00AB4BC3"/>
    <w:rsid w:val="00AB6FF3"/>
    <w:rsid w:val="00AB7BEF"/>
    <w:rsid w:val="00AC00E6"/>
    <w:rsid w:val="00AC0424"/>
    <w:rsid w:val="00AC0851"/>
    <w:rsid w:val="00AC0B00"/>
    <w:rsid w:val="00AC1A40"/>
    <w:rsid w:val="00AC1C99"/>
    <w:rsid w:val="00AC214A"/>
    <w:rsid w:val="00AC2398"/>
    <w:rsid w:val="00AC252B"/>
    <w:rsid w:val="00AC41D4"/>
    <w:rsid w:val="00AC4605"/>
    <w:rsid w:val="00AC5ABD"/>
    <w:rsid w:val="00AC6241"/>
    <w:rsid w:val="00AC746A"/>
    <w:rsid w:val="00AC7793"/>
    <w:rsid w:val="00AC7AC2"/>
    <w:rsid w:val="00AC7CF7"/>
    <w:rsid w:val="00AD0A17"/>
    <w:rsid w:val="00AD12B8"/>
    <w:rsid w:val="00AD1C87"/>
    <w:rsid w:val="00AD346D"/>
    <w:rsid w:val="00AD4105"/>
    <w:rsid w:val="00AD47D3"/>
    <w:rsid w:val="00AD4CEB"/>
    <w:rsid w:val="00AD622D"/>
    <w:rsid w:val="00AD6D15"/>
    <w:rsid w:val="00AD7CB3"/>
    <w:rsid w:val="00AE018C"/>
    <w:rsid w:val="00AE0760"/>
    <w:rsid w:val="00AE1E33"/>
    <w:rsid w:val="00AE27B9"/>
    <w:rsid w:val="00AE3825"/>
    <w:rsid w:val="00AE3A82"/>
    <w:rsid w:val="00AE3CCB"/>
    <w:rsid w:val="00AE43D9"/>
    <w:rsid w:val="00AE45A8"/>
    <w:rsid w:val="00AE45C9"/>
    <w:rsid w:val="00AE47AF"/>
    <w:rsid w:val="00AE4B2B"/>
    <w:rsid w:val="00AE4B81"/>
    <w:rsid w:val="00AE558B"/>
    <w:rsid w:val="00AE5778"/>
    <w:rsid w:val="00AE5D20"/>
    <w:rsid w:val="00AE7387"/>
    <w:rsid w:val="00AF05F5"/>
    <w:rsid w:val="00AF10B2"/>
    <w:rsid w:val="00AF19D9"/>
    <w:rsid w:val="00AF252B"/>
    <w:rsid w:val="00AF2838"/>
    <w:rsid w:val="00AF2913"/>
    <w:rsid w:val="00AF33BB"/>
    <w:rsid w:val="00AF366A"/>
    <w:rsid w:val="00AF4102"/>
    <w:rsid w:val="00AF44FA"/>
    <w:rsid w:val="00AF4F09"/>
    <w:rsid w:val="00AF5068"/>
    <w:rsid w:val="00AF58F6"/>
    <w:rsid w:val="00AF7B80"/>
    <w:rsid w:val="00B003D7"/>
    <w:rsid w:val="00B00C13"/>
    <w:rsid w:val="00B00F3B"/>
    <w:rsid w:val="00B01281"/>
    <w:rsid w:val="00B018CB"/>
    <w:rsid w:val="00B01BEF"/>
    <w:rsid w:val="00B02817"/>
    <w:rsid w:val="00B02B47"/>
    <w:rsid w:val="00B02FC1"/>
    <w:rsid w:val="00B0307D"/>
    <w:rsid w:val="00B036E5"/>
    <w:rsid w:val="00B03C70"/>
    <w:rsid w:val="00B03D5F"/>
    <w:rsid w:val="00B04F49"/>
    <w:rsid w:val="00B051C0"/>
    <w:rsid w:val="00B0605B"/>
    <w:rsid w:val="00B0620C"/>
    <w:rsid w:val="00B066AD"/>
    <w:rsid w:val="00B070FD"/>
    <w:rsid w:val="00B0759A"/>
    <w:rsid w:val="00B07F99"/>
    <w:rsid w:val="00B10777"/>
    <w:rsid w:val="00B109D2"/>
    <w:rsid w:val="00B10B60"/>
    <w:rsid w:val="00B113D7"/>
    <w:rsid w:val="00B12976"/>
    <w:rsid w:val="00B12A06"/>
    <w:rsid w:val="00B12F59"/>
    <w:rsid w:val="00B130B3"/>
    <w:rsid w:val="00B13183"/>
    <w:rsid w:val="00B13444"/>
    <w:rsid w:val="00B13732"/>
    <w:rsid w:val="00B14CD4"/>
    <w:rsid w:val="00B1571E"/>
    <w:rsid w:val="00B1652E"/>
    <w:rsid w:val="00B16625"/>
    <w:rsid w:val="00B16947"/>
    <w:rsid w:val="00B16E07"/>
    <w:rsid w:val="00B20756"/>
    <w:rsid w:val="00B20FBE"/>
    <w:rsid w:val="00B2110A"/>
    <w:rsid w:val="00B214DE"/>
    <w:rsid w:val="00B21798"/>
    <w:rsid w:val="00B21F32"/>
    <w:rsid w:val="00B22B62"/>
    <w:rsid w:val="00B22D01"/>
    <w:rsid w:val="00B22F2C"/>
    <w:rsid w:val="00B231CE"/>
    <w:rsid w:val="00B24606"/>
    <w:rsid w:val="00B2512E"/>
    <w:rsid w:val="00B25B1B"/>
    <w:rsid w:val="00B264BE"/>
    <w:rsid w:val="00B26E7A"/>
    <w:rsid w:val="00B279A6"/>
    <w:rsid w:val="00B3135F"/>
    <w:rsid w:val="00B31422"/>
    <w:rsid w:val="00B3158E"/>
    <w:rsid w:val="00B320CA"/>
    <w:rsid w:val="00B324B9"/>
    <w:rsid w:val="00B32C5C"/>
    <w:rsid w:val="00B32CCF"/>
    <w:rsid w:val="00B32FB4"/>
    <w:rsid w:val="00B330FB"/>
    <w:rsid w:val="00B33DA1"/>
    <w:rsid w:val="00B3482F"/>
    <w:rsid w:val="00B34BA5"/>
    <w:rsid w:val="00B34D5F"/>
    <w:rsid w:val="00B34E8A"/>
    <w:rsid w:val="00B35058"/>
    <w:rsid w:val="00B352D9"/>
    <w:rsid w:val="00B37912"/>
    <w:rsid w:val="00B37FBA"/>
    <w:rsid w:val="00B37FBC"/>
    <w:rsid w:val="00B400B1"/>
    <w:rsid w:val="00B41D63"/>
    <w:rsid w:val="00B42B59"/>
    <w:rsid w:val="00B435CE"/>
    <w:rsid w:val="00B43947"/>
    <w:rsid w:val="00B43D98"/>
    <w:rsid w:val="00B441C2"/>
    <w:rsid w:val="00B4545E"/>
    <w:rsid w:val="00B45466"/>
    <w:rsid w:val="00B45E04"/>
    <w:rsid w:val="00B47023"/>
    <w:rsid w:val="00B478E7"/>
    <w:rsid w:val="00B4790F"/>
    <w:rsid w:val="00B47D4F"/>
    <w:rsid w:val="00B47E7B"/>
    <w:rsid w:val="00B50262"/>
    <w:rsid w:val="00B50927"/>
    <w:rsid w:val="00B50B55"/>
    <w:rsid w:val="00B51123"/>
    <w:rsid w:val="00B51352"/>
    <w:rsid w:val="00B51EFC"/>
    <w:rsid w:val="00B51FF3"/>
    <w:rsid w:val="00B5262A"/>
    <w:rsid w:val="00B52CF7"/>
    <w:rsid w:val="00B53F40"/>
    <w:rsid w:val="00B5457B"/>
    <w:rsid w:val="00B5479E"/>
    <w:rsid w:val="00B55079"/>
    <w:rsid w:val="00B55267"/>
    <w:rsid w:val="00B56067"/>
    <w:rsid w:val="00B57943"/>
    <w:rsid w:val="00B57B3E"/>
    <w:rsid w:val="00B60337"/>
    <w:rsid w:val="00B6066B"/>
    <w:rsid w:val="00B60C47"/>
    <w:rsid w:val="00B60C63"/>
    <w:rsid w:val="00B6151F"/>
    <w:rsid w:val="00B618C9"/>
    <w:rsid w:val="00B624BA"/>
    <w:rsid w:val="00B62F67"/>
    <w:rsid w:val="00B63B21"/>
    <w:rsid w:val="00B63BB5"/>
    <w:rsid w:val="00B64548"/>
    <w:rsid w:val="00B64F99"/>
    <w:rsid w:val="00B66E8B"/>
    <w:rsid w:val="00B7035B"/>
    <w:rsid w:val="00B706D4"/>
    <w:rsid w:val="00B707AD"/>
    <w:rsid w:val="00B7091C"/>
    <w:rsid w:val="00B70960"/>
    <w:rsid w:val="00B71018"/>
    <w:rsid w:val="00B71173"/>
    <w:rsid w:val="00B711A2"/>
    <w:rsid w:val="00B711FD"/>
    <w:rsid w:val="00B7148E"/>
    <w:rsid w:val="00B71BC3"/>
    <w:rsid w:val="00B721FB"/>
    <w:rsid w:val="00B7235C"/>
    <w:rsid w:val="00B72FEB"/>
    <w:rsid w:val="00B73948"/>
    <w:rsid w:val="00B746BE"/>
    <w:rsid w:val="00B74982"/>
    <w:rsid w:val="00B75161"/>
    <w:rsid w:val="00B75821"/>
    <w:rsid w:val="00B7595D"/>
    <w:rsid w:val="00B75C58"/>
    <w:rsid w:val="00B763A6"/>
    <w:rsid w:val="00B76BB8"/>
    <w:rsid w:val="00B77C6A"/>
    <w:rsid w:val="00B805BF"/>
    <w:rsid w:val="00B8154B"/>
    <w:rsid w:val="00B8160C"/>
    <w:rsid w:val="00B81A78"/>
    <w:rsid w:val="00B81B2B"/>
    <w:rsid w:val="00B8205D"/>
    <w:rsid w:val="00B822CE"/>
    <w:rsid w:val="00B827CE"/>
    <w:rsid w:val="00B830AE"/>
    <w:rsid w:val="00B83392"/>
    <w:rsid w:val="00B83423"/>
    <w:rsid w:val="00B8348E"/>
    <w:rsid w:val="00B85021"/>
    <w:rsid w:val="00B856DC"/>
    <w:rsid w:val="00B85783"/>
    <w:rsid w:val="00B85F8D"/>
    <w:rsid w:val="00B872D8"/>
    <w:rsid w:val="00B87A1D"/>
    <w:rsid w:val="00B87DEE"/>
    <w:rsid w:val="00B9037D"/>
    <w:rsid w:val="00B905B3"/>
    <w:rsid w:val="00B90C84"/>
    <w:rsid w:val="00B914D1"/>
    <w:rsid w:val="00B93118"/>
    <w:rsid w:val="00B93996"/>
    <w:rsid w:val="00B93C5B"/>
    <w:rsid w:val="00B93D90"/>
    <w:rsid w:val="00B940A0"/>
    <w:rsid w:val="00B941CB"/>
    <w:rsid w:val="00B9443D"/>
    <w:rsid w:val="00B94AF9"/>
    <w:rsid w:val="00B94C09"/>
    <w:rsid w:val="00B94E8C"/>
    <w:rsid w:val="00B9586D"/>
    <w:rsid w:val="00B958F1"/>
    <w:rsid w:val="00B964CD"/>
    <w:rsid w:val="00B96B20"/>
    <w:rsid w:val="00B96C5C"/>
    <w:rsid w:val="00B96F45"/>
    <w:rsid w:val="00B973DB"/>
    <w:rsid w:val="00B979DD"/>
    <w:rsid w:val="00B97D6B"/>
    <w:rsid w:val="00BA0C91"/>
    <w:rsid w:val="00BA0FEC"/>
    <w:rsid w:val="00BA187B"/>
    <w:rsid w:val="00BA1ECE"/>
    <w:rsid w:val="00BA24B1"/>
    <w:rsid w:val="00BA39C7"/>
    <w:rsid w:val="00BA3BE2"/>
    <w:rsid w:val="00BA3C97"/>
    <w:rsid w:val="00BA5205"/>
    <w:rsid w:val="00BA5285"/>
    <w:rsid w:val="00BA632C"/>
    <w:rsid w:val="00BA7777"/>
    <w:rsid w:val="00BB1EF7"/>
    <w:rsid w:val="00BB26C4"/>
    <w:rsid w:val="00BB293F"/>
    <w:rsid w:val="00BB2D5A"/>
    <w:rsid w:val="00BB2EA7"/>
    <w:rsid w:val="00BB3294"/>
    <w:rsid w:val="00BB4A6E"/>
    <w:rsid w:val="00BB797B"/>
    <w:rsid w:val="00BC10F4"/>
    <w:rsid w:val="00BC1990"/>
    <w:rsid w:val="00BC2D46"/>
    <w:rsid w:val="00BC35D6"/>
    <w:rsid w:val="00BC389E"/>
    <w:rsid w:val="00BC435A"/>
    <w:rsid w:val="00BC4C66"/>
    <w:rsid w:val="00BC56FF"/>
    <w:rsid w:val="00BC5E4C"/>
    <w:rsid w:val="00BC616C"/>
    <w:rsid w:val="00BC656F"/>
    <w:rsid w:val="00BC7AD2"/>
    <w:rsid w:val="00BD0575"/>
    <w:rsid w:val="00BD0C38"/>
    <w:rsid w:val="00BD1750"/>
    <w:rsid w:val="00BD1AA2"/>
    <w:rsid w:val="00BD1F19"/>
    <w:rsid w:val="00BD219A"/>
    <w:rsid w:val="00BD3DF8"/>
    <w:rsid w:val="00BD4477"/>
    <w:rsid w:val="00BD47F8"/>
    <w:rsid w:val="00BD49DC"/>
    <w:rsid w:val="00BD4F02"/>
    <w:rsid w:val="00BD6086"/>
    <w:rsid w:val="00BD6243"/>
    <w:rsid w:val="00BD6885"/>
    <w:rsid w:val="00BD768E"/>
    <w:rsid w:val="00BE05DD"/>
    <w:rsid w:val="00BE0FDC"/>
    <w:rsid w:val="00BE13B7"/>
    <w:rsid w:val="00BE3F20"/>
    <w:rsid w:val="00BE412B"/>
    <w:rsid w:val="00BE459E"/>
    <w:rsid w:val="00BE476F"/>
    <w:rsid w:val="00BE4B06"/>
    <w:rsid w:val="00BE577C"/>
    <w:rsid w:val="00BE5C22"/>
    <w:rsid w:val="00BE5D9A"/>
    <w:rsid w:val="00BE678B"/>
    <w:rsid w:val="00BE760D"/>
    <w:rsid w:val="00BE763B"/>
    <w:rsid w:val="00BE7EE5"/>
    <w:rsid w:val="00BF024D"/>
    <w:rsid w:val="00BF12A4"/>
    <w:rsid w:val="00BF1B4B"/>
    <w:rsid w:val="00BF1FEC"/>
    <w:rsid w:val="00BF26CD"/>
    <w:rsid w:val="00BF2A2F"/>
    <w:rsid w:val="00BF3138"/>
    <w:rsid w:val="00BF356D"/>
    <w:rsid w:val="00BF44D0"/>
    <w:rsid w:val="00BF5131"/>
    <w:rsid w:val="00BF562B"/>
    <w:rsid w:val="00BF5980"/>
    <w:rsid w:val="00BF5ED1"/>
    <w:rsid w:val="00BF5F54"/>
    <w:rsid w:val="00BF6B32"/>
    <w:rsid w:val="00BF6E77"/>
    <w:rsid w:val="00C000FB"/>
    <w:rsid w:val="00C01AA5"/>
    <w:rsid w:val="00C020EE"/>
    <w:rsid w:val="00C029FF"/>
    <w:rsid w:val="00C02BCF"/>
    <w:rsid w:val="00C038CC"/>
    <w:rsid w:val="00C05334"/>
    <w:rsid w:val="00C06421"/>
    <w:rsid w:val="00C06955"/>
    <w:rsid w:val="00C06B54"/>
    <w:rsid w:val="00C073FA"/>
    <w:rsid w:val="00C07AA5"/>
    <w:rsid w:val="00C07EBF"/>
    <w:rsid w:val="00C101E2"/>
    <w:rsid w:val="00C1098B"/>
    <w:rsid w:val="00C10A3C"/>
    <w:rsid w:val="00C10FE2"/>
    <w:rsid w:val="00C11604"/>
    <w:rsid w:val="00C122EC"/>
    <w:rsid w:val="00C12C10"/>
    <w:rsid w:val="00C13921"/>
    <w:rsid w:val="00C13959"/>
    <w:rsid w:val="00C13B1F"/>
    <w:rsid w:val="00C143AE"/>
    <w:rsid w:val="00C155EA"/>
    <w:rsid w:val="00C15CCA"/>
    <w:rsid w:val="00C167E2"/>
    <w:rsid w:val="00C1726C"/>
    <w:rsid w:val="00C21413"/>
    <w:rsid w:val="00C217AE"/>
    <w:rsid w:val="00C21846"/>
    <w:rsid w:val="00C2193E"/>
    <w:rsid w:val="00C22AE7"/>
    <w:rsid w:val="00C23414"/>
    <w:rsid w:val="00C24B6A"/>
    <w:rsid w:val="00C2508D"/>
    <w:rsid w:val="00C25822"/>
    <w:rsid w:val="00C261E0"/>
    <w:rsid w:val="00C26354"/>
    <w:rsid w:val="00C268DE"/>
    <w:rsid w:val="00C26995"/>
    <w:rsid w:val="00C26998"/>
    <w:rsid w:val="00C26C5F"/>
    <w:rsid w:val="00C273EE"/>
    <w:rsid w:val="00C27662"/>
    <w:rsid w:val="00C2776A"/>
    <w:rsid w:val="00C30AED"/>
    <w:rsid w:val="00C310EA"/>
    <w:rsid w:val="00C31E4E"/>
    <w:rsid w:val="00C3224F"/>
    <w:rsid w:val="00C3237C"/>
    <w:rsid w:val="00C328E1"/>
    <w:rsid w:val="00C32CDE"/>
    <w:rsid w:val="00C3316F"/>
    <w:rsid w:val="00C3318C"/>
    <w:rsid w:val="00C333B0"/>
    <w:rsid w:val="00C34C17"/>
    <w:rsid w:val="00C34D8B"/>
    <w:rsid w:val="00C355F5"/>
    <w:rsid w:val="00C35626"/>
    <w:rsid w:val="00C35645"/>
    <w:rsid w:val="00C358B2"/>
    <w:rsid w:val="00C35BB1"/>
    <w:rsid w:val="00C35C7F"/>
    <w:rsid w:val="00C35F33"/>
    <w:rsid w:val="00C365DB"/>
    <w:rsid w:val="00C36E4D"/>
    <w:rsid w:val="00C36EDE"/>
    <w:rsid w:val="00C37E07"/>
    <w:rsid w:val="00C41C94"/>
    <w:rsid w:val="00C42374"/>
    <w:rsid w:val="00C425DC"/>
    <w:rsid w:val="00C42893"/>
    <w:rsid w:val="00C429C0"/>
    <w:rsid w:val="00C42AFC"/>
    <w:rsid w:val="00C42B5D"/>
    <w:rsid w:val="00C435B5"/>
    <w:rsid w:val="00C449E5"/>
    <w:rsid w:val="00C4501A"/>
    <w:rsid w:val="00C456DD"/>
    <w:rsid w:val="00C45B42"/>
    <w:rsid w:val="00C46841"/>
    <w:rsid w:val="00C47121"/>
    <w:rsid w:val="00C4778E"/>
    <w:rsid w:val="00C50333"/>
    <w:rsid w:val="00C5111E"/>
    <w:rsid w:val="00C52062"/>
    <w:rsid w:val="00C529CB"/>
    <w:rsid w:val="00C533E5"/>
    <w:rsid w:val="00C536AA"/>
    <w:rsid w:val="00C54201"/>
    <w:rsid w:val="00C546F5"/>
    <w:rsid w:val="00C54F1A"/>
    <w:rsid w:val="00C55599"/>
    <w:rsid w:val="00C55B72"/>
    <w:rsid w:val="00C55E48"/>
    <w:rsid w:val="00C573CC"/>
    <w:rsid w:val="00C57996"/>
    <w:rsid w:val="00C57CB2"/>
    <w:rsid w:val="00C6054A"/>
    <w:rsid w:val="00C6154C"/>
    <w:rsid w:val="00C61627"/>
    <w:rsid w:val="00C61A72"/>
    <w:rsid w:val="00C61D04"/>
    <w:rsid w:val="00C61F74"/>
    <w:rsid w:val="00C62446"/>
    <w:rsid w:val="00C6291B"/>
    <w:rsid w:val="00C63024"/>
    <w:rsid w:val="00C64AE0"/>
    <w:rsid w:val="00C64D4B"/>
    <w:rsid w:val="00C65206"/>
    <w:rsid w:val="00C65CE8"/>
    <w:rsid w:val="00C6646B"/>
    <w:rsid w:val="00C6679D"/>
    <w:rsid w:val="00C708E6"/>
    <w:rsid w:val="00C71E8D"/>
    <w:rsid w:val="00C722F6"/>
    <w:rsid w:val="00C727C1"/>
    <w:rsid w:val="00C72A39"/>
    <w:rsid w:val="00C732DC"/>
    <w:rsid w:val="00C7417E"/>
    <w:rsid w:val="00C74955"/>
    <w:rsid w:val="00C75FA3"/>
    <w:rsid w:val="00C75FCB"/>
    <w:rsid w:val="00C76871"/>
    <w:rsid w:val="00C7710D"/>
    <w:rsid w:val="00C771CD"/>
    <w:rsid w:val="00C77267"/>
    <w:rsid w:val="00C8031A"/>
    <w:rsid w:val="00C803BA"/>
    <w:rsid w:val="00C80E2B"/>
    <w:rsid w:val="00C81E2F"/>
    <w:rsid w:val="00C8219D"/>
    <w:rsid w:val="00C83E81"/>
    <w:rsid w:val="00C86158"/>
    <w:rsid w:val="00C8665E"/>
    <w:rsid w:val="00C8680B"/>
    <w:rsid w:val="00C8697B"/>
    <w:rsid w:val="00C87C7B"/>
    <w:rsid w:val="00C90B44"/>
    <w:rsid w:val="00C90E76"/>
    <w:rsid w:val="00C918EA"/>
    <w:rsid w:val="00C91C23"/>
    <w:rsid w:val="00C92530"/>
    <w:rsid w:val="00C9253F"/>
    <w:rsid w:val="00C9285E"/>
    <w:rsid w:val="00C929AB"/>
    <w:rsid w:val="00C93033"/>
    <w:rsid w:val="00C93ED7"/>
    <w:rsid w:val="00C9497D"/>
    <w:rsid w:val="00C949BC"/>
    <w:rsid w:val="00C951EA"/>
    <w:rsid w:val="00C956EA"/>
    <w:rsid w:val="00C9588F"/>
    <w:rsid w:val="00C95A73"/>
    <w:rsid w:val="00C961B3"/>
    <w:rsid w:val="00C96F53"/>
    <w:rsid w:val="00C97E26"/>
    <w:rsid w:val="00CA19CF"/>
    <w:rsid w:val="00CA2538"/>
    <w:rsid w:val="00CA292A"/>
    <w:rsid w:val="00CA2FB2"/>
    <w:rsid w:val="00CA33FE"/>
    <w:rsid w:val="00CA3492"/>
    <w:rsid w:val="00CA4046"/>
    <w:rsid w:val="00CA426E"/>
    <w:rsid w:val="00CA4863"/>
    <w:rsid w:val="00CA4FCB"/>
    <w:rsid w:val="00CA5E8A"/>
    <w:rsid w:val="00CA5ECD"/>
    <w:rsid w:val="00CA5F36"/>
    <w:rsid w:val="00CA6467"/>
    <w:rsid w:val="00CA730C"/>
    <w:rsid w:val="00CA73CE"/>
    <w:rsid w:val="00CA74FB"/>
    <w:rsid w:val="00CB03BB"/>
    <w:rsid w:val="00CB0666"/>
    <w:rsid w:val="00CB0792"/>
    <w:rsid w:val="00CB0B25"/>
    <w:rsid w:val="00CB10E1"/>
    <w:rsid w:val="00CB1651"/>
    <w:rsid w:val="00CB1874"/>
    <w:rsid w:val="00CB1F65"/>
    <w:rsid w:val="00CB2DB5"/>
    <w:rsid w:val="00CB2E3E"/>
    <w:rsid w:val="00CB3014"/>
    <w:rsid w:val="00CB4076"/>
    <w:rsid w:val="00CB4A7D"/>
    <w:rsid w:val="00CB4D5A"/>
    <w:rsid w:val="00CB53CF"/>
    <w:rsid w:val="00CB7075"/>
    <w:rsid w:val="00CB7748"/>
    <w:rsid w:val="00CB7870"/>
    <w:rsid w:val="00CC05FC"/>
    <w:rsid w:val="00CC069F"/>
    <w:rsid w:val="00CC07BB"/>
    <w:rsid w:val="00CC0C75"/>
    <w:rsid w:val="00CC102D"/>
    <w:rsid w:val="00CC1891"/>
    <w:rsid w:val="00CC2B3D"/>
    <w:rsid w:val="00CC2BED"/>
    <w:rsid w:val="00CC2FBA"/>
    <w:rsid w:val="00CC38BB"/>
    <w:rsid w:val="00CC4D18"/>
    <w:rsid w:val="00CC5F58"/>
    <w:rsid w:val="00CC680D"/>
    <w:rsid w:val="00CD095B"/>
    <w:rsid w:val="00CD0C83"/>
    <w:rsid w:val="00CD1064"/>
    <w:rsid w:val="00CD138A"/>
    <w:rsid w:val="00CD219E"/>
    <w:rsid w:val="00CD2416"/>
    <w:rsid w:val="00CD27DE"/>
    <w:rsid w:val="00CD2D67"/>
    <w:rsid w:val="00CD47F0"/>
    <w:rsid w:val="00CD5592"/>
    <w:rsid w:val="00CD5E7F"/>
    <w:rsid w:val="00CD619D"/>
    <w:rsid w:val="00CD7AE6"/>
    <w:rsid w:val="00CD7C7A"/>
    <w:rsid w:val="00CE1149"/>
    <w:rsid w:val="00CE3722"/>
    <w:rsid w:val="00CE4EA0"/>
    <w:rsid w:val="00CE4F63"/>
    <w:rsid w:val="00CE5321"/>
    <w:rsid w:val="00CF010B"/>
    <w:rsid w:val="00CF0A16"/>
    <w:rsid w:val="00CF0A1C"/>
    <w:rsid w:val="00CF23B5"/>
    <w:rsid w:val="00CF2481"/>
    <w:rsid w:val="00CF26AD"/>
    <w:rsid w:val="00CF2B20"/>
    <w:rsid w:val="00CF3334"/>
    <w:rsid w:val="00CF3442"/>
    <w:rsid w:val="00CF3554"/>
    <w:rsid w:val="00CF38AB"/>
    <w:rsid w:val="00CF3AE7"/>
    <w:rsid w:val="00CF3DE0"/>
    <w:rsid w:val="00CF4320"/>
    <w:rsid w:val="00CF499D"/>
    <w:rsid w:val="00CF4BCB"/>
    <w:rsid w:val="00CF4DA3"/>
    <w:rsid w:val="00CF51D4"/>
    <w:rsid w:val="00CF5421"/>
    <w:rsid w:val="00CF5FD8"/>
    <w:rsid w:val="00CF605B"/>
    <w:rsid w:val="00CF6635"/>
    <w:rsid w:val="00CF6A02"/>
    <w:rsid w:val="00CF7920"/>
    <w:rsid w:val="00CF7F4A"/>
    <w:rsid w:val="00D008D0"/>
    <w:rsid w:val="00D00DC9"/>
    <w:rsid w:val="00D026FD"/>
    <w:rsid w:val="00D03100"/>
    <w:rsid w:val="00D0326F"/>
    <w:rsid w:val="00D03FB7"/>
    <w:rsid w:val="00D04260"/>
    <w:rsid w:val="00D05333"/>
    <w:rsid w:val="00D058F8"/>
    <w:rsid w:val="00D05B51"/>
    <w:rsid w:val="00D0689E"/>
    <w:rsid w:val="00D070FD"/>
    <w:rsid w:val="00D122B6"/>
    <w:rsid w:val="00D131B6"/>
    <w:rsid w:val="00D13E2F"/>
    <w:rsid w:val="00D13ED0"/>
    <w:rsid w:val="00D14036"/>
    <w:rsid w:val="00D14179"/>
    <w:rsid w:val="00D14203"/>
    <w:rsid w:val="00D14361"/>
    <w:rsid w:val="00D1537E"/>
    <w:rsid w:val="00D153EF"/>
    <w:rsid w:val="00D15966"/>
    <w:rsid w:val="00D15AA9"/>
    <w:rsid w:val="00D16521"/>
    <w:rsid w:val="00D17953"/>
    <w:rsid w:val="00D17A17"/>
    <w:rsid w:val="00D17B17"/>
    <w:rsid w:val="00D20923"/>
    <w:rsid w:val="00D2117E"/>
    <w:rsid w:val="00D2118C"/>
    <w:rsid w:val="00D213E5"/>
    <w:rsid w:val="00D2231A"/>
    <w:rsid w:val="00D22E94"/>
    <w:rsid w:val="00D24120"/>
    <w:rsid w:val="00D24535"/>
    <w:rsid w:val="00D25AA1"/>
    <w:rsid w:val="00D25CCA"/>
    <w:rsid w:val="00D26FAF"/>
    <w:rsid w:val="00D2715C"/>
    <w:rsid w:val="00D27AC5"/>
    <w:rsid w:val="00D27D3B"/>
    <w:rsid w:val="00D31BB8"/>
    <w:rsid w:val="00D320D5"/>
    <w:rsid w:val="00D328AF"/>
    <w:rsid w:val="00D332E9"/>
    <w:rsid w:val="00D34066"/>
    <w:rsid w:val="00D36644"/>
    <w:rsid w:val="00D3732B"/>
    <w:rsid w:val="00D37D59"/>
    <w:rsid w:val="00D4051C"/>
    <w:rsid w:val="00D40576"/>
    <w:rsid w:val="00D40643"/>
    <w:rsid w:val="00D4148D"/>
    <w:rsid w:val="00D4158D"/>
    <w:rsid w:val="00D42EBC"/>
    <w:rsid w:val="00D430FB"/>
    <w:rsid w:val="00D431B3"/>
    <w:rsid w:val="00D44CFB"/>
    <w:rsid w:val="00D4597C"/>
    <w:rsid w:val="00D46CF4"/>
    <w:rsid w:val="00D46D3F"/>
    <w:rsid w:val="00D47858"/>
    <w:rsid w:val="00D4793A"/>
    <w:rsid w:val="00D47A44"/>
    <w:rsid w:val="00D50DA4"/>
    <w:rsid w:val="00D50EC1"/>
    <w:rsid w:val="00D5103E"/>
    <w:rsid w:val="00D51236"/>
    <w:rsid w:val="00D51732"/>
    <w:rsid w:val="00D51BC4"/>
    <w:rsid w:val="00D52E75"/>
    <w:rsid w:val="00D532F9"/>
    <w:rsid w:val="00D533CA"/>
    <w:rsid w:val="00D537DD"/>
    <w:rsid w:val="00D53EBA"/>
    <w:rsid w:val="00D542D1"/>
    <w:rsid w:val="00D54352"/>
    <w:rsid w:val="00D543D2"/>
    <w:rsid w:val="00D554EA"/>
    <w:rsid w:val="00D55E71"/>
    <w:rsid w:val="00D56AA8"/>
    <w:rsid w:val="00D57010"/>
    <w:rsid w:val="00D5707F"/>
    <w:rsid w:val="00D57137"/>
    <w:rsid w:val="00D5753B"/>
    <w:rsid w:val="00D57678"/>
    <w:rsid w:val="00D57AC1"/>
    <w:rsid w:val="00D57D7C"/>
    <w:rsid w:val="00D57FA2"/>
    <w:rsid w:val="00D60950"/>
    <w:rsid w:val="00D60967"/>
    <w:rsid w:val="00D61B2B"/>
    <w:rsid w:val="00D631FB"/>
    <w:rsid w:val="00D636D3"/>
    <w:rsid w:val="00D64940"/>
    <w:rsid w:val="00D65CDB"/>
    <w:rsid w:val="00D6606F"/>
    <w:rsid w:val="00D6679D"/>
    <w:rsid w:val="00D66996"/>
    <w:rsid w:val="00D6751C"/>
    <w:rsid w:val="00D67CB3"/>
    <w:rsid w:val="00D7045E"/>
    <w:rsid w:val="00D708BE"/>
    <w:rsid w:val="00D714B8"/>
    <w:rsid w:val="00D71C1C"/>
    <w:rsid w:val="00D7219F"/>
    <w:rsid w:val="00D73211"/>
    <w:rsid w:val="00D7389F"/>
    <w:rsid w:val="00D73A84"/>
    <w:rsid w:val="00D73BE2"/>
    <w:rsid w:val="00D748A9"/>
    <w:rsid w:val="00D74E35"/>
    <w:rsid w:val="00D750C8"/>
    <w:rsid w:val="00D76583"/>
    <w:rsid w:val="00D76792"/>
    <w:rsid w:val="00D76B45"/>
    <w:rsid w:val="00D77573"/>
    <w:rsid w:val="00D77707"/>
    <w:rsid w:val="00D77BA2"/>
    <w:rsid w:val="00D80BD0"/>
    <w:rsid w:val="00D80E8E"/>
    <w:rsid w:val="00D80FEF"/>
    <w:rsid w:val="00D844A2"/>
    <w:rsid w:val="00D84BC2"/>
    <w:rsid w:val="00D84D14"/>
    <w:rsid w:val="00D85255"/>
    <w:rsid w:val="00D8541D"/>
    <w:rsid w:val="00D8548F"/>
    <w:rsid w:val="00D8597D"/>
    <w:rsid w:val="00D85CDF"/>
    <w:rsid w:val="00D86B84"/>
    <w:rsid w:val="00D86DDC"/>
    <w:rsid w:val="00D87157"/>
    <w:rsid w:val="00D8723C"/>
    <w:rsid w:val="00D877EB"/>
    <w:rsid w:val="00D87C8A"/>
    <w:rsid w:val="00D901B2"/>
    <w:rsid w:val="00D90452"/>
    <w:rsid w:val="00D91BCA"/>
    <w:rsid w:val="00D923C5"/>
    <w:rsid w:val="00D92FEF"/>
    <w:rsid w:val="00D9425C"/>
    <w:rsid w:val="00D9449D"/>
    <w:rsid w:val="00D94A3D"/>
    <w:rsid w:val="00D9561F"/>
    <w:rsid w:val="00D961D6"/>
    <w:rsid w:val="00D964DB"/>
    <w:rsid w:val="00D9654D"/>
    <w:rsid w:val="00D97317"/>
    <w:rsid w:val="00D9752D"/>
    <w:rsid w:val="00DA09E3"/>
    <w:rsid w:val="00DA1454"/>
    <w:rsid w:val="00DA173A"/>
    <w:rsid w:val="00DA1B0C"/>
    <w:rsid w:val="00DA2281"/>
    <w:rsid w:val="00DA304E"/>
    <w:rsid w:val="00DA305E"/>
    <w:rsid w:val="00DA3328"/>
    <w:rsid w:val="00DA39C9"/>
    <w:rsid w:val="00DA5117"/>
    <w:rsid w:val="00DA52D0"/>
    <w:rsid w:val="00DA5921"/>
    <w:rsid w:val="00DA5AE4"/>
    <w:rsid w:val="00DA5D6B"/>
    <w:rsid w:val="00DA617C"/>
    <w:rsid w:val="00DA6598"/>
    <w:rsid w:val="00DA66D1"/>
    <w:rsid w:val="00DA6B44"/>
    <w:rsid w:val="00DA7630"/>
    <w:rsid w:val="00DA7980"/>
    <w:rsid w:val="00DB022A"/>
    <w:rsid w:val="00DB11ED"/>
    <w:rsid w:val="00DB130E"/>
    <w:rsid w:val="00DB1B2D"/>
    <w:rsid w:val="00DB25B0"/>
    <w:rsid w:val="00DB339E"/>
    <w:rsid w:val="00DB3674"/>
    <w:rsid w:val="00DB4983"/>
    <w:rsid w:val="00DB4DC1"/>
    <w:rsid w:val="00DB4F53"/>
    <w:rsid w:val="00DB559A"/>
    <w:rsid w:val="00DB5B00"/>
    <w:rsid w:val="00DB5E85"/>
    <w:rsid w:val="00DB7507"/>
    <w:rsid w:val="00DB7A40"/>
    <w:rsid w:val="00DB7B69"/>
    <w:rsid w:val="00DB7F13"/>
    <w:rsid w:val="00DC0F18"/>
    <w:rsid w:val="00DC0FC4"/>
    <w:rsid w:val="00DC1BD3"/>
    <w:rsid w:val="00DC1D2E"/>
    <w:rsid w:val="00DC1DDF"/>
    <w:rsid w:val="00DC26C2"/>
    <w:rsid w:val="00DC2937"/>
    <w:rsid w:val="00DC2B89"/>
    <w:rsid w:val="00DC30DE"/>
    <w:rsid w:val="00DC3686"/>
    <w:rsid w:val="00DC3932"/>
    <w:rsid w:val="00DC4176"/>
    <w:rsid w:val="00DC463E"/>
    <w:rsid w:val="00DC488F"/>
    <w:rsid w:val="00DC4B17"/>
    <w:rsid w:val="00DC4E4C"/>
    <w:rsid w:val="00DC5533"/>
    <w:rsid w:val="00DC59A4"/>
    <w:rsid w:val="00DC5E32"/>
    <w:rsid w:val="00DC65F1"/>
    <w:rsid w:val="00DC672A"/>
    <w:rsid w:val="00DC6F7E"/>
    <w:rsid w:val="00DC79F3"/>
    <w:rsid w:val="00DC7A95"/>
    <w:rsid w:val="00DD055D"/>
    <w:rsid w:val="00DD07B3"/>
    <w:rsid w:val="00DD1D80"/>
    <w:rsid w:val="00DD20EF"/>
    <w:rsid w:val="00DD24CC"/>
    <w:rsid w:val="00DD2904"/>
    <w:rsid w:val="00DD2B16"/>
    <w:rsid w:val="00DD316E"/>
    <w:rsid w:val="00DD4103"/>
    <w:rsid w:val="00DD44D4"/>
    <w:rsid w:val="00DD47BB"/>
    <w:rsid w:val="00DD4EA7"/>
    <w:rsid w:val="00DD58EF"/>
    <w:rsid w:val="00DD5E56"/>
    <w:rsid w:val="00DD6D67"/>
    <w:rsid w:val="00DD7880"/>
    <w:rsid w:val="00DE183D"/>
    <w:rsid w:val="00DE2814"/>
    <w:rsid w:val="00DE2C41"/>
    <w:rsid w:val="00DE3BE6"/>
    <w:rsid w:val="00DE3CB9"/>
    <w:rsid w:val="00DE425A"/>
    <w:rsid w:val="00DE44A5"/>
    <w:rsid w:val="00DE4731"/>
    <w:rsid w:val="00DE4941"/>
    <w:rsid w:val="00DE580A"/>
    <w:rsid w:val="00DE6463"/>
    <w:rsid w:val="00DE662A"/>
    <w:rsid w:val="00DE77A0"/>
    <w:rsid w:val="00DE79EB"/>
    <w:rsid w:val="00DE7CD4"/>
    <w:rsid w:val="00DF09B9"/>
    <w:rsid w:val="00DF1084"/>
    <w:rsid w:val="00DF1A36"/>
    <w:rsid w:val="00DF1DB6"/>
    <w:rsid w:val="00DF2056"/>
    <w:rsid w:val="00DF27E1"/>
    <w:rsid w:val="00DF2B68"/>
    <w:rsid w:val="00DF2D46"/>
    <w:rsid w:val="00DF32DF"/>
    <w:rsid w:val="00DF5676"/>
    <w:rsid w:val="00DF71E9"/>
    <w:rsid w:val="00DF76D6"/>
    <w:rsid w:val="00DF7EA5"/>
    <w:rsid w:val="00E009FF"/>
    <w:rsid w:val="00E00B64"/>
    <w:rsid w:val="00E00C40"/>
    <w:rsid w:val="00E00E46"/>
    <w:rsid w:val="00E01340"/>
    <w:rsid w:val="00E01595"/>
    <w:rsid w:val="00E01A29"/>
    <w:rsid w:val="00E01F4D"/>
    <w:rsid w:val="00E021B5"/>
    <w:rsid w:val="00E02B17"/>
    <w:rsid w:val="00E04FA8"/>
    <w:rsid w:val="00E0583F"/>
    <w:rsid w:val="00E06805"/>
    <w:rsid w:val="00E06CB4"/>
    <w:rsid w:val="00E06F09"/>
    <w:rsid w:val="00E07CF8"/>
    <w:rsid w:val="00E07E2F"/>
    <w:rsid w:val="00E10449"/>
    <w:rsid w:val="00E10CC6"/>
    <w:rsid w:val="00E119BE"/>
    <w:rsid w:val="00E12EC5"/>
    <w:rsid w:val="00E1568C"/>
    <w:rsid w:val="00E15878"/>
    <w:rsid w:val="00E16515"/>
    <w:rsid w:val="00E16B77"/>
    <w:rsid w:val="00E170B8"/>
    <w:rsid w:val="00E17125"/>
    <w:rsid w:val="00E17F3A"/>
    <w:rsid w:val="00E2058D"/>
    <w:rsid w:val="00E20EAF"/>
    <w:rsid w:val="00E219F3"/>
    <w:rsid w:val="00E21FE3"/>
    <w:rsid w:val="00E221EC"/>
    <w:rsid w:val="00E2263F"/>
    <w:rsid w:val="00E226F4"/>
    <w:rsid w:val="00E2289C"/>
    <w:rsid w:val="00E22EBD"/>
    <w:rsid w:val="00E23574"/>
    <w:rsid w:val="00E23B94"/>
    <w:rsid w:val="00E23F9E"/>
    <w:rsid w:val="00E24147"/>
    <w:rsid w:val="00E2463F"/>
    <w:rsid w:val="00E248C8"/>
    <w:rsid w:val="00E24C9C"/>
    <w:rsid w:val="00E2750C"/>
    <w:rsid w:val="00E27A0D"/>
    <w:rsid w:val="00E27CEA"/>
    <w:rsid w:val="00E300D8"/>
    <w:rsid w:val="00E305A3"/>
    <w:rsid w:val="00E308C8"/>
    <w:rsid w:val="00E30BF5"/>
    <w:rsid w:val="00E3118A"/>
    <w:rsid w:val="00E31E8B"/>
    <w:rsid w:val="00E32034"/>
    <w:rsid w:val="00E322C8"/>
    <w:rsid w:val="00E3244C"/>
    <w:rsid w:val="00E32B32"/>
    <w:rsid w:val="00E33942"/>
    <w:rsid w:val="00E33C6D"/>
    <w:rsid w:val="00E33FFB"/>
    <w:rsid w:val="00E34D3B"/>
    <w:rsid w:val="00E34FD1"/>
    <w:rsid w:val="00E35BA0"/>
    <w:rsid w:val="00E362D8"/>
    <w:rsid w:val="00E36836"/>
    <w:rsid w:val="00E3686E"/>
    <w:rsid w:val="00E36D25"/>
    <w:rsid w:val="00E370A9"/>
    <w:rsid w:val="00E37778"/>
    <w:rsid w:val="00E37886"/>
    <w:rsid w:val="00E40270"/>
    <w:rsid w:val="00E40DDD"/>
    <w:rsid w:val="00E41ECD"/>
    <w:rsid w:val="00E423F4"/>
    <w:rsid w:val="00E42F56"/>
    <w:rsid w:val="00E4437E"/>
    <w:rsid w:val="00E44772"/>
    <w:rsid w:val="00E44D16"/>
    <w:rsid w:val="00E44E95"/>
    <w:rsid w:val="00E450A5"/>
    <w:rsid w:val="00E45C0A"/>
    <w:rsid w:val="00E468B9"/>
    <w:rsid w:val="00E46D6C"/>
    <w:rsid w:val="00E47778"/>
    <w:rsid w:val="00E47A04"/>
    <w:rsid w:val="00E47E0C"/>
    <w:rsid w:val="00E50795"/>
    <w:rsid w:val="00E50838"/>
    <w:rsid w:val="00E51F17"/>
    <w:rsid w:val="00E529F3"/>
    <w:rsid w:val="00E52F40"/>
    <w:rsid w:val="00E53A4D"/>
    <w:rsid w:val="00E53D40"/>
    <w:rsid w:val="00E54435"/>
    <w:rsid w:val="00E54499"/>
    <w:rsid w:val="00E5465B"/>
    <w:rsid w:val="00E54E55"/>
    <w:rsid w:val="00E55015"/>
    <w:rsid w:val="00E5634C"/>
    <w:rsid w:val="00E56E88"/>
    <w:rsid w:val="00E57E50"/>
    <w:rsid w:val="00E60213"/>
    <w:rsid w:val="00E6191A"/>
    <w:rsid w:val="00E631F4"/>
    <w:rsid w:val="00E63835"/>
    <w:rsid w:val="00E639EB"/>
    <w:rsid w:val="00E63AE7"/>
    <w:rsid w:val="00E6556D"/>
    <w:rsid w:val="00E6558B"/>
    <w:rsid w:val="00E65657"/>
    <w:rsid w:val="00E65939"/>
    <w:rsid w:val="00E66208"/>
    <w:rsid w:val="00E663A0"/>
    <w:rsid w:val="00E66CF1"/>
    <w:rsid w:val="00E66F8B"/>
    <w:rsid w:val="00E70254"/>
    <w:rsid w:val="00E70A2F"/>
    <w:rsid w:val="00E70CAE"/>
    <w:rsid w:val="00E71043"/>
    <w:rsid w:val="00E717AB"/>
    <w:rsid w:val="00E72136"/>
    <w:rsid w:val="00E7269F"/>
    <w:rsid w:val="00E727C7"/>
    <w:rsid w:val="00E73FB6"/>
    <w:rsid w:val="00E7551F"/>
    <w:rsid w:val="00E75682"/>
    <w:rsid w:val="00E7609A"/>
    <w:rsid w:val="00E8002A"/>
    <w:rsid w:val="00E800FB"/>
    <w:rsid w:val="00E8123C"/>
    <w:rsid w:val="00E813DC"/>
    <w:rsid w:val="00E82061"/>
    <w:rsid w:val="00E82393"/>
    <w:rsid w:val="00E82CAB"/>
    <w:rsid w:val="00E832C6"/>
    <w:rsid w:val="00E83C92"/>
    <w:rsid w:val="00E83ED6"/>
    <w:rsid w:val="00E83FAE"/>
    <w:rsid w:val="00E845BA"/>
    <w:rsid w:val="00E84D79"/>
    <w:rsid w:val="00E84F97"/>
    <w:rsid w:val="00E853AF"/>
    <w:rsid w:val="00E858F0"/>
    <w:rsid w:val="00E8791E"/>
    <w:rsid w:val="00E902E3"/>
    <w:rsid w:val="00E90752"/>
    <w:rsid w:val="00E92D1E"/>
    <w:rsid w:val="00E9300B"/>
    <w:rsid w:val="00E93B04"/>
    <w:rsid w:val="00E944DB"/>
    <w:rsid w:val="00E94B88"/>
    <w:rsid w:val="00E95D77"/>
    <w:rsid w:val="00E95D9D"/>
    <w:rsid w:val="00E95EB3"/>
    <w:rsid w:val="00E961C2"/>
    <w:rsid w:val="00E96741"/>
    <w:rsid w:val="00E9704B"/>
    <w:rsid w:val="00E97CDA"/>
    <w:rsid w:val="00E97EAA"/>
    <w:rsid w:val="00EA0676"/>
    <w:rsid w:val="00EA0740"/>
    <w:rsid w:val="00EA1522"/>
    <w:rsid w:val="00EA1C28"/>
    <w:rsid w:val="00EA20AA"/>
    <w:rsid w:val="00EA2576"/>
    <w:rsid w:val="00EA27AF"/>
    <w:rsid w:val="00EA2FFA"/>
    <w:rsid w:val="00EA3199"/>
    <w:rsid w:val="00EA3269"/>
    <w:rsid w:val="00EA48DC"/>
    <w:rsid w:val="00EA4947"/>
    <w:rsid w:val="00EA4D64"/>
    <w:rsid w:val="00EA5096"/>
    <w:rsid w:val="00EA5E37"/>
    <w:rsid w:val="00EA6B34"/>
    <w:rsid w:val="00EA6BA2"/>
    <w:rsid w:val="00EA708F"/>
    <w:rsid w:val="00EA7EAE"/>
    <w:rsid w:val="00EB0A26"/>
    <w:rsid w:val="00EB2392"/>
    <w:rsid w:val="00EB29A2"/>
    <w:rsid w:val="00EB38B3"/>
    <w:rsid w:val="00EB453A"/>
    <w:rsid w:val="00EB50D6"/>
    <w:rsid w:val="00EB5906"/>
    <w:rsid w:val="00EB5AAD"/>
    <w:rsid w:val="00EB6313"/>
    <w:rsid w:val="00EB63D2"/>
    <w:rsid w:val="00EB6562"/>
    <w:rsid w:val="00EB69B7"/>
    <w:rsid w:val="00EB75D9"/>
    <w:rsid w:val="00EC0396"/>
    <w:rsid w:val="00EC0A21"/>
    <w:rsid w:val="00EC0E39"/>
    <w:rsid w:val="00EC0ED8"/>
    <w:rsid w:val="00EC3107"/>
    <w:rsid w:val="00EC3885"/>
    <w:rsid w:val="00EC3E92"/>
    <w:rsid w:val="00EC4460"/>
    <w:rsid w:val="00EC5231"/>
    <w:rsid w:val="00EC5D61"/>
    <w:rsid w:val="00EC7739"/>
    <w:rsid w:val="00ED0528"/>
    <w:rsid w:val="00ED07EB"/>
    <w:rsid w:val="00ED1346"/>
    <w:rsid w:val="00ED1ACD"/>
    <w:rsid w:val="00ED2111"/>
    <w:rsid w:val="00ED267F"/>
    <w:rsid w:val="00ED2CCF"/>
    <w:rsid w:val="00ED2EC2"/>
    <w:rsid w:val="00ED351E"/>
    <w:rsid w:val="00ED4460"/>
    <w:rsid w:val="00ED479C"/>
    <w:rsid w:val="00ED54E2"/>
    <w:rsid w:val="00ED76F3"/>
    <w:rsid w:val="00ED79E3"/>
    <w:rsid w:val="00EE021A"/>
    <w:rsid w:val="00EE0BB6"/>
    <w:rsid w:val="00EE1331"/>
    <w:rsid w:val="00EE13BE"/>
    <w:rsid w:val="00EE19E5"/>
    <w:rsid w:val="00EE2E13"/>
    <w:rsid w:val="00EE2E3B"/>
    <w:rsid w:val="00EE42B7"/>
    <w:rsid w:val="00EE431B"/>
    <w:rsid w:val="00EE47DA"/>
    <w:rsid w:val="00EE4C0C"/>
    <w:rsid w:val="00EE5793"/>
    <w:rsid w:val="00EE63D6"/>
    <w:rsid w:val="00EE6617"/>
    <w:rsid w:val="00EE67FC"/>
    <w:rsid w:val="00EF0241"/>
    <w:rsid w:val="00EF1354"/>
    <w:rsid w:val="00EF2D1B"/>
    <w:rsid w:val="00EF2F45"/>
    <w:rsid w:val="00EF3DE8"/>
    <w:rsid w:val="00EF3ECE"/>
    <w:rsid w:val="00EF455B"/>
    <w:rsid w:val="00EF48A8"/>
    <w:rsid w:val="00EF6A35"/>
    <w:rsid w:val="00EF7C49"/>
    <w:rsid w:val="00EF7D7D"/>
    <w:rsid w:val="00EF7E38"/>
    <w:rsid w:val="00F01076"/>
    <w:rsid w:val="00F010B1"/>
    <w:rsid w:val="00F01760"/>
    <w:rsid w:val="00F01A78"/>
    <w:rsid w:val="00F01DF2"/>
    <w:rsid w:val="00F020BD"/>
    <w:rsid w:val="00F0252F"/>
    <w:rsid w:val="00F0296F"/>
    <w:rsid w:val="00F02BAC"/>
    <w:rsid w:val="00F0320C"/>
    <w:rsid w:val="00F03577"/>
    <w:rsid w:val="00F04B1F"/>
    <w:rsid w:val="00F05336"/>
    <w:rsid w:val="00F06369"/>
    <w:rsid w:val="00F07108"/>
    <w:rsid w:val="00F10AEA"/>
    <w:rsid w:val="00F11C3E"/>
    <w:rsid w:val="00F1203F"/>
    <w:rsid w:val="00F120B8"/>
    <w:rsid w:val="00F1264A"/>
    <w:rsid w:val="00F1328C"/>
    <w:rsid w:val="00F133A1"/>
    <w:rsid w:val="00F1377A"/>
    <w:rsid w:val="00F13CF0"/>
    <w:rsid w:val="00F147DC"/>
    <w:rsid w:val="00F14A6B"/>
    <w:rsid w:val="00F155AE"/>
    <w:rsid w:val="00F155B6"/>
    <w:rsid w:val="00F15791"/>
    <w:rsid w:val="00F16106"/>
    <w:rsid w:val="00F16440"/>
    <w:rsid w:val="00F168C8"/>
    <w:rsid w:val="00F16E8A"/>
    <w:rsid w:val="00F172F8"/>
    <w:rsid w:val="00F175DA"/>
    <w:rsid w:val="00F17AC1"/>
    <w:rsid w:val="00F200C2"/>
    <w:rsid w:val="00F20518"/>
    <w:rsid w:val="00F20957"/>
    <w:rsid w:val="00F2193C"/>
    <w:rsid w:val="00F21A37"/>
    <w:rsid w:val="00F2200A"/>
    <w:rsid w:val="00F22269"/>
    <w:rsid w:val="00F2246D"/>
    <w:rsid w:val="00F22BE4"/>
    <w:rsid w:val="00F239DD"/>
    <w:rsid w:val="00F241CF"/>
    <w:rsid w:val="00F24649"/>
    <w:rsid w:val="00F24814"/>
    <w:rsid w:val="00F25196"/>
    <w:rsid w:val="00F25EE4"/>
    <w:rsid w:val="00F26FF1"/>
    <w:rsid w:val="00F27957"/>
    <w:rsid w:val="00F30334"/>
    <w:rsid w:val="00F30655"/>
    <w:rsid w:val="00F30A36"/>
    <w:rsid w:val="00F30A56"/>
    <w:rsid w:val="00F30D6E"/>
    <w:rsid w:val="00F3113F"/>
    <w:rsid w:val="00F32135"/>
    <w:rsid w:val="00F32860"/>
    <w:rsid w:val="00F32F45"/>
    <w:rsid w:val="00F3338B"/>
    <w:rsid w:val="00F33399"/>
    <w:rsid w:val="00F34B91"/>
    <w:rsid w:val="00F34D5A"/>
    <w:rsid w:val="00F3512D"/>
    <w:rsid w:val="00F35C89"/>
    <w:rsid w:val="00F35EC5"/>
    <w:rsid w:val="00F36723"/>
    <w:rsid w:val="00F375A2"/>
    <w:rsid w:val="00F37C8B"/>
    <w:rsid w:val="00F406AE"/>
    <w:rsid w:val="00F415C4"/>
    <w:rsid w:val="00F44BE0"/>
    <w:rsid w:val="00F44FD5"/>
    <w:rsid w:val="00F45287"/>
    <w:rsid w:val="00F45322"/>
    <w:rsid w:val="00F4569C"/>
    <w:rsid w:val="00F459E1"/>
    <w:rsid w:val="00F45C55"/>
    <w:rsid w:val="00F4682A"/>
    <w:rsid w:val="00F47121"/>
    <w:rsid w:val="00F509A4"/>
    <w:rsid w:val="00F512A1"/>
    <w:rsid w:val="00F5355A"/>
    <w:rsid w:val="00F535E8"/>
    <w:rsid w:val="00F53633"/>
    <w:rsid w:val="00F53AE2"/>
    <w:rsid w:val="00F54076"/>
    <w:rsid w:val="00F55EEB"/>
    <w:rsid w:val="00F56242"/>
    <w:rsid w:val="00F56E3C"/>
    <w:rsid w:val="00F56E4F"/>
    <w:rsid w:val="00F62A9B"/>
    <w:rsid w:val="00F62DF6"/>
    <w:rsid w:val="00F63BF6"/>
    <w:rsid w:val="00F63F23"/>
    <w:rsid w:val="00F64084"/>
    <w:rsid w:val="00F652F3"/>
    <w:rsid w:val="00F659A8"/>
    <w:rsid w:val="00F71025"/>
    <w:rsid w:val="00F71C58"/>
    <w:rsid w:val="00F720E1"/>
    <w:rsid w:val="00F7262F"/>
    <w:rsid w:val="00F72A5A"/>
    <w:rsid w:val="00F73401"/>
    <w:rsid w:val="00F7390B"/>
    <w:rsid w:val="00F739F9"/>
    <w:rsid w:val="00F752E4"/>
    <w:rsid w:val="00F75C67"/>
    <w:rsid w:val="00F76CC5"/>
    <w:rsid w:val="00F76D41"/>
    <w:rsid w:val="00F7779B"/>
    <w:rsid w:val="00F77EF5"/>
    <w:rsid w:val="00F80314"/>
    <w:rsid w:val="00F80655"/>
    <w:rsid w:val="00F806BB"/>
    <w:rsid w:val="00F80F0E"/>
    <w:rsid w:val="00F81B39"/>
    <w:rsid w:val="00F81EBC"/>
    <w:rsid w:val="00F82069"/>
    <w:rsid w:val="00F82354"/>
    <w:rsid w:val="00F8477E"/>
    <w:rsid w:val="00F85FB1"/>
    <w:rsid w:val="00F86257"/>
    <w:rsid w:val="00F866F2"/>
    <w:rsid w:val="00F868E7"/>
    <w:rsid w:val="00F86924"/>
    <w:rsid w:val="00F86D41"/>
    <w:rsid w:val="00F878E6"/>
    <w:rsid w:val="00F9011A"/>
    <w:rsid w:val="00F90EAA"/>
    <w:rsid w:val="00F911B6"/>
    <w:rsid w:val="00F91D98"/>
    <w:rsid w:val="00F91F1E"/>
    <w:rsid w:val="00F93678"/>
    <w:rsid w:val="00F93731"/>
    <w:rsid w:val="00F93ED2"/>
    <w:rsid w:val="00F93FD2"/>
    <w:rsid w:val="00F947D7"/>
    <w:rsid w:val="00F9583A"/>
    <w:rsid w:val="00F960B4"/>
    <w:rsid w:val="00F96561"/>
    <w:rsid w:val="00F96CD9"/>
    <w:rsid w:val="00F97128"/>
    <w:rsid w:val="00F97312"/>
    <w:rsid w:val="00FA08D4"/>
    <w:rsid w:val="00FA1D2E"/>
    <w:rsid w:val="00FA1E32"/>
    <w:rsid w:val="00FA2D79"/>
    <w:rsid w:val="00FA35FA"/>
    <w:rsid w:val="00FA3872"/>
    <w:rsid w:val="00FA39ED"/>
    <w:rsid w:val="00FA3D69"/>
    <w:rsid w:val="00FA4707"/>
    <w:rsid w:val="00FA4724"/>
    <w:rsid w:val="00FA4AAB"/>
    <w:rsid w:val="00FA5B88"/>
    <w:rsid w:val="00FA628D"/>
    <w:rsid w:val="00FA6E07"/>
    <w:rsid w:val="00FA7266"/>
    <w:rsid w:val="00FA72A7"/>
    <w:rsid w:val="00FA7719"/>
    <w:rsid w:val="00FA7A4F"/>
    <w:rsid w:val="00FB0B50"/>
    <w:rsid w:val="00FB142E"/>
    <w:rsid w:val="00FB35AC"/>
    <w:rsid w:val="00FB3B6A"/>
    <w:rsid w:val="00FB3F1E"/>
    <w:rsid w:val="00FB4149"/>
    <w:rsid w:val="00FB4961"/>
    <w:rsid w:val="00FB4AB0"/>
    <w:rsid w:val="00FB4D37"/>
    <w:rsid w:val="00FB4D72"/>
    <w:rsid w:val="00FB54C5"/>
    <w:rsid w:val="00FB563D"/>
    <w:rsid w:val="00FB56D0"/>
    <w:rsid w:val="00FB5834"/>
    <w:rsid w:val="00FB5FB8"/>
    <w:rsid w:val="00FB608A"/>
    <w:rsid w:val="00FB75AB"/>
    <w:rsid w:val="00FB77F7"/>
    <w:rsid w:val="00FC0042"/>
    <w:rsid w:val="00FC13A3"/>
    <w:rsid w:val="00FC1591"/>
    <w:rsid w:val="00FC21CB"/>
    <w:rsid w:val="00FC2369"/>
    <w:rsid w:val="00FC2DD7"/>
    <w:rsid w:val="00FC3860"/>
    <w:rsid w:val="00FC4576"/>
    <w:rsid w:val="00FC4B2B"/>
    <w:rsid w:val="00FC55CC"/>
    <w:rsid w:val="00FC56D3"/>
    <w:rsid w:val="00FC570B"/>
    <w:rsid w:val="00FC5724"/>
    <w:rsid w:val="00FC5D1E"/>
    <w:rsid w:val="00FC68E0"/>
    <w:rsid w:val="00FC701F"/>
    <w:rsid w:val="00FD0025"/>
    <w:rsid w:val="00FD0B77"/>
    <w:rsid w:val="00FD14F4"/>
    <w:rsid w:val="00FD2EAA"/>
    <w:rsid w:val="00FD3F6D"/>
    <w:rsid w:val="00FD46E3"/>
    <w:rsid w:val="00FD4CB3"/>
    <w:rsid w:val="00FD4DB9"/>
    <w:rsid w:val="00FD581A"/>
    <w:rsid w:val="00FD5A67"/>
    <w:rsid w:val="00FD5D66"/>
    <w:rsid w:val="00FD5FB9"/>
    <w:rsid w:val="00FD62D7"/>
    <w:rsid w:val="00FD7162"/>
    <w:rsid w:val="00FE0918"/>
    <w:rsid w:val="00FE0F35"/>
    <w:rsid w:val="00FE0F56"/>
    <w:rsid w:val="00FE2430"/>
    <w:rsid w:val="00FE359C"/>
    <w:rsid w:val="00FE4CBA"/>
    <w:rsid w:val="00FE4EB9"/>
    <w:rsid w:val="00FE7588"/>
    <w:rsid w:val="00FE7D7A"/>
    <w:rsid w:val="00FF0053"/>
    <w:rsid w:val="00FF08E2"/>
    <w:rsid w:val="00FF09B9"/>
    <w:rsid w:val="00FF0A07"/>
    <w:rsid w:val="00FF364D"/>
    <w:rsid w:val="00FF38C2"/>
    <w:rsid w:val="00FF4974"/>
    <w:rsid w:val="00FF4E5E"/>
    <w:rsid w:val="00FF5300"/>
    <w:rsid w:val="00FF5A3D"/>
    <w:rsid w:val="00FF5A83"/>
    <w:rsid w:val="00FF6C4A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C0994A"/>
  <w15:chartTrackingRefBased/>
  <w15:docId w15:val="{D1FFE8AE-5065-414B-B6FA-380D974F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er" w:uiPriority="99"/>
    <w:lsdException w:name="caption" w:semiHidden="1" w:uiPriority="35" w:unhideWhenUsed="1" w:qFormat="1"/>
    <w:lsdException w:name="envelope address" w:uiPriority="99"/>
    <w:lsdException w:name="annotation reference" w:uiPriority="99"/>
    <w:lsdException w:name="endnote reference" w:uiPriority="99"/>
    <w:lsdException w:name="Title" w:qFormat="1"/>
    <w:lsdException w:name="Body Text" w:qFormat="1"/>
    <w:lsdException w:name="Message Header" w:uiPriority="99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HTML Code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f3">
    <w:name w:val="Normal"/>
    <w:qFormat/>
    <w:rsid w:val="00814364"/>
    <w:pPr>
      <w:spacing w:line="360" w:lineRule="auto"/>
      <w:ind w:firstLine="709"/>
      <w:jc w:val="both"/>
    </w:pPr>
    <w:rPr>
      <w:sz w:val="24"/>
      <w:szCs w:val="24"/>
    </w:rPr>
  </w:style>
  <w:style w:type="paragraph" w:styleId="11">
    <w:name w:val="heading 1"/>
    <w:aliases w:val="Глава,ЗАГОЛОВОК1,heading1,Heading 0,Document Header1,Заголов,H1,Загол 2,h1,Заголовок 1 Знак1,Заголовок 1 Знак Знак,.,Название спецификации,1,app heading 1,ITT t1,II+,I,H11,H12,H13,H14,H15,H16,H17,H18,H111,H121,H131,H141,H151,H161,H"/>
    <w:basedOn w:val="af3"/>
    <w:next w:val="af3"/>
    <w:link w:val="19"/>
    <w:qFormat/>
    <w:rsid w:val="00734A0B"/>
    <w:pPr>
      <w:keepNext/>
      <w:numPr>
        <w:numId w:val="12"/>
      </w:numPr>
      <w:spacing w:before="120" w:after="120"/>
      <w:jc w:val="center"/>
      <w:outlineLvl w:val="0"/>
    </w:pPr>
    <w:rPr>
      <w:b/>
      <w:bCs/>
      <w:kern w:val="32"/>
      <w:sz w:val="28"/>
      <w:szCs w:val="32"/>
      <w:lang w:val="x-none" w:eastAsia="x-none"/>
    </w:rPr>
  </w:style>
  <w:style w:type="paragraph" w:styleId="21">
    <w:name w:val="heading 2"/>
    <w:aliases w:val="Раздел,Numbered text 3 Знак,H2 Знак,Заголовок 2 Знак Знак Знак,H2 Знак Знак Знак,Numbered text 3 Знак Знак Знак,h2 Знак Знак Знак,Numbered text 3 Знак1 Знак,2 headline Знак Знак,h Знак Знак,headline Знак Знак,2 headline Знак1"/>
    <w:basedOn w:val="af3"/>
    <w:next w:val="af3"/>
    <w:link w:val="27"/>
    <w:qFormat/>
    <w:rsid w:val="00734A0B"/>
    <w:pPr>
      <w:keepNext/>
      <w:numPr>
        <w:ilvl w:val="1"/>
        <w:numId w:val="1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2">
    <w:name w:val="heading 3"/>
    <w:aliases w:val="Название_подраздела1 Знак,Подраздел,Пункт,Название_подраздела1,H3,3,h3,heading 3,1.Заголовок 3,Level 2,(пункт),заголовок3_pg,Level 3 Topic Heading,Заголовок 3 Знак1,Заголовок 3 Знак Знак,Heading 3 Char1 Знак Знак,o,Заголовок 3прил"/>
    <w:basedOn w:val="af3"/>
    <w:next w:val="af3"/>
    <w:link w:val="37"/>
    <w:uiPriority w:val="9"/>
    <w:qFormat/>
    <w:rsid w:val="00734A0B"/>
    <w:pPr>
      <w:keepNext/>
      <w:numPr>
        <w:ilvl w:val="2"/>
        <w:numId w:val="12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2">
    <w:name w:val="heading 4"/>
    <w:aliases w:val="Параграф,Подпункт"/>
    <w:basedOn w:val="af3"/>
    <w:next w:val="af3"/>
    <w:link w:val="44"/>
    <w:uiPriority w:val="9"/>
    <w:qFormat/>
    <w:rsid w:val="00734A0B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1">
    <w:name w:val="heading 5"/>
    <w:aliases w:val="_Подпункт"/>
    <w:basedOn w:val="af3"/>
    <w:next w:val="af3"/>
    <w:link w:val="53"/>
    <w:uiPriority w:val="9"/>
    <w:qFormat/>
    <w:rsid w:val="00734A0B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aliases w:val="__Подпункт"/>
    <w:basedOn w:val="af3"/>
    <w:next w:val="af3"/>
    <w:link w:val="60"/>
    <w:qFormat/>
    <w:rsid w:val="00734A0B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f3"/>
    <w:next w:val="af3"/>
    <w:link w:val="70"/>
    <w:qFormat/>
    <w:rsid w:val="00734A0B"/>
    <w:pPr>
      <w:numPr>
        <w:ilvl w:val="6"/>
        <w:numId w:val="12"/>
      </w:num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f3"/>
    <w:next w:val="af3"/>
    <w:link w:val="80"/>
    <w:qFormat/>
    <w:rsid w:val="00734A0B"/>
    <w:pPr>
      <w:numPr>
        <w:ilvl w:val="7"/>
        <w:numId w:val="12"/>
      </w:numPr>
      <w:spacing w:before="240" w:after="60"/>
      <w:outlineLvl w:val="7"/>
    </w:pPr>
    <w:rPr>
      <w:i/>
      <w:iCs/>
      <w:lang w:val="x-none" w:eastAsia="x-none"/>
    </w:rPr>
  </w:style>
  <w:style w:type="paragraph" w:styleId="90">
    <w:name w:val="heading 9"/>
    <w:basedOn w:val="af3"/>
    <w:next w:val="af3"/>
    <w:link w:val="91"/>
    <w:qFormat/>
    <w:rsid w:val="00734A0B"/>
    <w:pPr>
      <w:numPr>
        <w:ilvl w:val="8"/>
        <w:numId w:val="12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f4">
    <w:name w:val="Default Paragraph Font"/>
    <w:uiPriority w:val="1"/>
    <w:semiHidden/>
    <w:unhideWhenUsed/>
  </w:style>
  <w:style w:type="table" w:default="1" w:styleId="af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6">
    <w:name w:val="No List"/>
    <w:uiPriority w:val="99"/>
    <w:semiHidden/>
    <w:unhideWhenUsed/>
  </w:style>
  <w:style w:type="paragraph" w:styleId="af7">
    <w:name w:val="header"/>
    <w:basedOn w:val="af3"/>
    <w:link w:val="af8"/>
    <w:rsid w:val="00734A0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9">
    <w:name w:val="footer"/>
    <w:basedOn w:val="af3"/>
    <w:link w:val="afa"/>
    <w:uiPriority w:val="99"/>
    <w:rsid w:val="00734A0B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Head3">
    <w:name w:val="Head3"/>
    <w:next w:val="PlainText"/>
    <w:link w:val="Head30"/>
    <w:rsid w:val="00734A0B"/>
    <w:pPr>
      <w:keepNext/>
      <w:numPr>
        <w:ilvl w:val="2"/>
        <w:numId w:val="9"/>
      </w:numPr>
      <w:spacing w:before="120" w:after="120" w:line="360" w:lineRule="auto"/>
      <w:outlineLvl w:val="2"/>
    </w:pPr>
    <w:rPr>
      <w:b/>
      <w:bCs/>
      <w:kern w:val="32"/>
      <w:sz w:val="28"/>
      <w:szCs w:val="26"/>
    </w:rPr>
  </w:style>
  <w:style w:type="paragraph" w:customStyle="1" w:styleId="PlainText">
    <w:name w:val="PlainText"/>
    <w:link w:val="PlainText2"/>
    <w:qFormat/>
    <w:rsid w:val="00483EDE"/>
    <w:pPr>
      <w:spacing w:line="360" w:lineRule="auto"/>
      <w:ind w:firstLine="851"/>
      <w:jc w:val="both"/>
    </w:pPr>
    <w:rPr>
      <w:sz w:val="24"/>
      <w:szCs w:val="28"/>
    </w:rPr>
  </w:style>
  <w:style w:type="paragraph" w:customStyle="1" w:styleId="1a">
    <w:name w:val="Бланковый1"/>
    <w:semiHidden/>
    <w:rPr>
      <w:noProof/>
      <w:sz w:val="10"/>
      <w:szCs w:val="24"/>
    </w:rPr>
  </w:style>
  <w:style w:type="character" w:styleId="afb">
    <w:name w:val="page number"/>
    <w:rsid w:val="00734A0B"/>
  </w:style>
  <w:style w:type="paragraph" w:customStyle="1" w:styleId="Heading">
    <w:name w:val="Heading"/>
    <w:semiHidden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  <w:szCs w:val="24"/>
    </w:rPr>
  </w:style>
  <w:style w:type="paragraph" w:styleId="afc">
    <w:name w:val="Document Map"/>
    <w:basedOn w:val="af3"/>
    <w:link w:val="afd"/>
    <w:pPr>
      <w:shd w:val="clear" w:color="auto" w:fill="000080"/>
    </w:pPr>
    <w:rPr>
      <w:rFonts w:ascii="Tahoma" w:hAnsi="Tahoma"/>
      <w:lang w:val="x-none" w:eastAsia="x-none"/>
    </w:rPr>
  </w:style>
  <w:style w:type="paragraph" w:customStyle="1" w:styleId="Head4">
    <w:name w:val="Head4"/>
    <w:basedOn w:val="af3"/>
    <w:next w:val="PlainText"/>
    <w:link w:val="Head40"/>
    <w:rsid w:val="00734A0B"/>
    <w:pPr>
      <w:keepNext/>
      <w:numPr>
        <w:ilvl w:val="3"/>
        <w:numId w:val="9"/>
      </w:numPr>
      <w:outlineLvl w:val="3"/>
    </w:pPr>
    <w:rPr>
      <w:b/>
      <w:sz w:val="28"/>
      <w:szCs w:val="20"/>
      <w:lang w:val="x-none" w:eastAsia="x-none"/>
    </w:rPr>
  </w:style>
  <w:style w:type="paragraph" w:styleId="afe">
    <w:name w:val="Normal Indent"/>
    <w:basedOn w:val="af3"/>
    <w:rsid w:val="00734A0B"/>
    <w:pPr>
      <w:ind w:left="708"/>
    </w:pPr>
  </w:style>
  <w:style w:type="paragraph" w:customStyle="1" w:styleId="Section">
    <w:name w:val="Section"/>
    <w:basedOn w:val="af3"/>
    <w:next w:val="af3"/>
    <w:autoRedefine/>
    <w:pPr>
      <w:keepNext/>
      <w:pageBreakBefore/>
      <w:spacing w:before="120" w:after="120"/>
      <w:jc w:val="center"/>
      <w:outlineLvl w:val="0"/>
    </w:pPr>
    <w:rPr>
      <w:rFonts w:cs="Arial"/>
      <w:b/>
      <w:bCs/>
      <w:kern w:val="32"/>
      <w:szCs w:val="32"/>
      <w:lang w:val="en-US"/>
    </w:rPr>
  </w:style>
  <w:style w:type="paragraph" w:customStyle="1" w:styleId="SubSection">
    <w:name w:val="SubSection"/>
    <w:next w:val="af3"/>
    <w:autoRedefine/>
    <w:rsid w:val="00734A0B"/>
    <w:pPr>
      <w:tabs>
        <w:tab w:val="num" w:pos="720"/>
      </w:tabs>
      <w:ind w:left="504" w:hanging="504"/>
    </w:pPr>
    <w:rPr>
      <w:rFonts w:cs="Arial"/>
      <w:bCs/>
      <w:i/>
      <w:kern w:val="32"/>
      <w:sz w:val="24"/>
      <w:szCs w:val="32"/>
    </w:rPr>
  </w:style>
  <w:style w:type="paragraph" w:customStyle="1" w:styleId="UnderSection">
    <w:name w:val="UnderSection"/>
    <w:basedOn w:val="SubSection"/>
    <w:autoRedefine/>
    <w:rPr>
      <w:i w:val="0"/>
    </w:rPr>
  </w:style>
  <w:style w:type="paragraph" w:styleId="a0">
    <w:name w:val="List Bullet"/>
    <w:aliases w:val="UL,Маркированный список 1,UL1,Маркированный список 1 Знак Знак Знак1,Маркированный список 1 Знак Знак1,Маркированный список 1 Знак  Знак Знак Знак Знак Знак Знак"/>
    <w:basedOn w:val="af3"/>
    <w:autoRedefine/>
    <w:rsid w:val="00734A0B"/>
    <w:pPr>
      <w:numPr>
        <w:numId w:val="14"/>
      </w:numPr>
    </w:pPr>
  </w:style>
  <w:style w:type="paragraph" w:customStyle="1" w:styleId="hapter">
    <w:name w:val="Сhapter"/>
    <w:basedOn w:val="11"/>
    <w:next w:val="af3"/>
    <w:autoRedefine/>
    <w:rsid w:val="00734A0B"/>
    <w:pPr>
      <w:pageBreakBefore/>
      <w:numPr>
        <w:numId w:val="25"/>
      </w:numPr>
    </w:pPr>
  </w:style>
  <w:style w:type="paragraph" w:styleId="HTML">
    <w:name w:val="HTML Address"/>
    <w:basedOn w:val="af3"/>
    <w:link w:val="HTML0"/>
    <w:rPr>
      <w:i/>
      <w:iCs/>
    </w:rPr>
  </w:style>
  <w:style w:type="paragraph" w:styleId="aff">
    <w:name w:val="envelope address"/>
    <w:basedOn w:val="af3"/>
    <w:uiPriority w:val="99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character" w:styleId="HTML1">
    <w:name w:val="HTML Acronym"/>
    <w:basedOn w:val="af4"/>
    <w:semiHidden/>
  </w:style>
  <w:style w:type="character" w:styleId="aff0">
    <w:name w:val="Emphasis"/>
    <w:qFormat/>
    <w:rPr>
      <w:i/>
      <w:iCs/>
    </w:rPr>
  </w:style>
  <w:style w:type="character" w:styleId="aff1">
    <w:name w:val="Hyperlink"/>
    <w:uiPriority w:val="99"/>
    <w:rsid w:val="00734A0B"/>
    <w:rPr>
      <w:color w:val="0000FF"/>
      <w:u w:val="single"/>
    </w:rPr>
  </w:style>
  <w:style w:type="paragraph" w:styleId="aff2">
    <w:name w:val="Date"/>
    <w:basedOn w:val="af3"/>
    <w:next w:val="af3"/>
    <w:link w:val="aff3"/>
    <w:rsid w:val="00734A0B"/>
  </w:style>
  <w:style w:type="paragraph" w:styleId="aff4">
    <w:name w:val="Note Heading"/>
    <w:basedOn w:val="af3"/>
    <w:next w:val="af3"/>
    <w:link w:val="aff5"/>
    <w:rsid w:val="00734A0B"/>
  </w:style>
  <w:style w:type="character" w:styleId="HTML2">
    <w:name w:val="HTML Keyboard"/>
    <w:semiHidden/>
    <w:rsid w:val="00734A0B"/>
    <w:rPr>
      <w:rFonts w:ascii="Courier New" w:hAnsi="Courier New" w:cs="Courier New"/>
      <w:sz w:val="20"/>
      <w:szCs w:val="20"/>
    </w:rPr>
  </w:style>
  <w:style w:type="character" w:styleId="HTML3">
    <w:name w:val="HTML Code"/>
    <w:uiPriority w:val="99"/>
    <w:semiHidden/>
    <w:rsid w:val="00734A0B"/>
    <w:rPr>
      <w:rFonts w:ascii="Courier New" w:hAnsi="Courier New" w:cs="Courier New"/>
      <w:sz w:val="20"/>
      <w:szCs w:val="20"/>
    </w:rPr>
  </w:style>
  <w:style w:type="paragraph" w:styleId="aff6">
    <w:name w:val="Body Text"/>
    <w:basedOn w:val="af3"/>
    <w:link w:val="aff7"/>
    <w:qFormat/>
    <w:rsid w:val="00251ABF"/>
    <w:pPr>
      <w:spacing w:line="276" w:lineRule="auto"/>
      <w:ind w:left="567" w:right="343" w:firstLine="0"/>
      <w:jc w:val="center"/>
    </w:pPr>
    <w:rPr>
      <w:b/>
    </w:rPr>
  </w:style>
  <w:style w:type="paragraph" w:styleId="aff8">
    <w:name w:val="Body Text First Indent"/>
    <w:basedOn w:val="aff6"/>
    <w:link w:val="aff9"/>
    <w:rsid w:val="00734A0B"/>
    <w:pPr>
      <w:ind w:firstLine="210"/>
    </w:pPr>
  </w:style>
  <w:style w:type="paragraph" w:styleId="affa">
    <w:name w:val="Body Text Indent"/>
    <w:basedOn w:val="af3"/>
    <w:link w:val="affb"/>
    <w:rsid w:val="00734A0B"/>
    <w:pPr>
      <w:spacing w:after="120"/>
      <w:ind w:left="283"/>
    </w:pPr>
  </w:style>
  <w:style w:type="paragraph" w:styleId="28">
    <w:name w:val="Body Text First Indent 2"/>
    <w:basedOn w:val="affa"/>
    <w:link w:val="29"/>
    <w:semiHidden/>
    <w:rsid w:val="00734A0B"/>
    <w:pPr>
      <w:ind w:firstLine="210"/>
    </w:pPr>
  </w:style>
  <w:style w:type="paragraph" w:styleId="20">
    <w:name w:val="List Bullet 2"/>
    <w:basedOn w:val="af3"/>
    <w:rsid w:val="00734A0B"/>
    <w:pPr>
      <w:numPr>
        <w:numId w:val="15"/>
      </w:numPr>
    </w:pPr>
  </w:style>
  <w:style w:type="paragraph" w:styleId="30">
    <w:name w:val="List Bullet 3"/>
    <w:basedOn w:val="af3"/>
    <w:rsid w:val="00734A0B"/>
    <w:pPr>
      <w:numPr>
        <w:numId w:val="16"/>
      </w:numPr>
    </w:pPr>
  </w:style>
  <w:style w:type="paragraph" w:styleId="40">
    <w:name w:val="List Bullet 4"/>
    <w:basedOn w:val="af3"/>
    <w:rsid w:val="00734A0B"/>
    <w:pPr>
      <w:numPr>
        <w:numId w:val="17"/>
      </w:numPr>
    </w:pPr>
  </w:style>
  <w:style w:type="paragraph" w:styleId="50">
    <w:name w:val="List Bullet 5"/>
    <w:basedOn w:val="af3"/>
    <w:rsid w:val="00734A0B"/>
    <w:pPr>
      <w:numPr>
        <w:numId w:val="18"/>
      </w:numPr>
    </w:pPr>
  </w:style>
  <w:style w:type="paragraph" w:styleId="affc">
    <w:name w:val="Title"/>
    <w:basedOn w:val="af3"/>
    <w:link w:val="affd"/>
    <w:qFormat/>
    <w:rsid w:val="00734A0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e">
    <w:name w:val="line number"/>
    <w:semiHidden/>
    <w:rsid w:val="00734A0B"/>
  </w:style>
  <w:style w:type="paragraph" w:styleId="a">
    <w:name w:val="List Number"/>
    <w:basedOn w:val="af3"/>
    <w:rsid w:val="00734A0B"/>
    <w:pPr>
      <w:numPr>
        <w:numId w:val="20"/>
      </w:numPr>
    </w:pPr>
  </w:style>
  <w:style w:type="paragraph" w:styleId="2">
    <w:name w:val="List Number 2"/>
    <w:basedOn w:val="af3"/>
    <w:rsid w:val="00734A0B"/>
    <w:pPr>
      <w:numPr>
        <w:numId w:val="21"/>
      </w:numPr>
    </w:pPr>
  </w:style>
  <w:style w:type="paragraph" w:styleId="3">
    <w:name w:val="List Number 3"/>
    <w:basedOn w:val="af3"/>
    <w:semiHidden/>
    <w:rsid w:val="00734A0B"/>
    <w:pPr>
      <w:numPr>
        <w:numId w:val="22"/>
      </w:numPr>
    </w:pPr>
  </w:style>
  <w:style w:type="paragraph" w:styleId="4">
    <w:name w:val="List Number 4"/>
    <w:basedOn w:val="af3"/>
    <w:rsid w:val="00734A0B"/>
    <w:pPr>
      <w:numPr>
        <w:numId w:val="23"/>
      </w:numPr>
    </w:pPr>
  </w:style>
  <w:style w:type="paragraph" w:styleId="5">
    <w:name w:val="List Number 5"/>
    <w:basedOn w:val="af3"/>
    <w:semiHidden/>
    <w:rsid w:val="00734A0B"/>
    <w:pPr>
      <w:numPr>
        <w:numId w:val="24"/>
      </w:numPr>
    </w:pPr>
  </w:style>
  <w:style w:type="character" w:styleId="HTML4">
    <w:name w:val="HTML Sample"/>
    <w:semiHidden/>
    <w:rsid w:val="00734A0B"/>
    <w:rPr>
      <w:rFonts w:ascii="Courier New" w:hAnsi="Courier New" w:cs="Courier New"/>
    </w:rPr>
  </w:style>
  <w:style w:type="paragraph" w:styleId="2a">
    <w:name w:val="envelope return"/>
    <w:basedOn w:val="af3"/>
    <w:semiHidden/>
    <w:rsid w:val="00734A0B"/>
    <w:rPr>
      <w:rFonts w:ascii="Arial" w:hAnsi="Arial" w:cs="Arial"/>
      <w:sz w:val="20"/>
      <w:szCs w:val="20"/>
    </w:rPr>
  </w:style>
  <w:style w:type="table" w:customStyle="1" w:styleId="93">
    <w:name w:val="Сетка таблицы93"/>
    <w:basedOn w:val="af5"/>
    <w:next w:val="afff"/>
    <w:uiPriority w:val="39"/>
    <w:rsid w:val="00A44D3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5">
    <w:name w:val="HTML Definition"/>
    <w:semiHidden/>
    <w:rsid w:val="00734A0B"/>
    <w:rPr>
      <w:i/>
      <w:iCs/>
    </w:rPr>
  </w:style>
  <w:style w:type="paragraph" w:styleId="2b">
    <w:name w:val="Body Text 2"/>
    <w:basedOn w:val="af3"/>
    <w:link w:val="2c"/>
    <w:rsid w:val="00734A0B"/>
    <w:pPr>
      <w:spacing w:after="120" w:line="480" w:lineRule="auto"/>
    </w:pPr>
  </w:style>
  <w:style w:type="paragraph" w:styleId="38">
    <w:name w:val="Body Text 3"/>
    <w:basedOn w:val="af3"/>
    <w:link w:val="39"/>
    <w:rsid w:val="00734A0B"/>
    <w:pPr>
      <w:spacing w:after="120"/>
    </w:pPr>
    <w:rPr>
      <w:sz w:val="16"/>
      <w:szCs w:val="16"/>
    </w:rPr>
  </w:style>
  <w:style w:type="paragraph" w:styleId="2d">
    <w:name w:val="Body Text Indent 2"/>
    <w:basedOn w:val="af3"/>
    <w:link w:val="2e"/>
    <w:rsid w:val="00734A0B"/>
    <w:pPr>
      <w:spacing w:after="120" w:line="480" w:lineRule="auto"/>
      <w:ind w:left="283"/>
    </w:pPr>
  </w:style>
  <w:style w:type="paragraph" w:styleId="3a">
    <w:name w:val="Body Text Indent 3"/>
    <w:basedOn w:val="af3"/>
    <w:link w:val="3b"/>
    <w:rsid w:val="00734A0B"/>
    <w:pPr>
      <w:spacing w:after="120"/>
      <w:ind w:left="283"/>
    </w:pPr>
    <w:rPr>
      <w:sz w:val="16"/>
      <w:szCs w:val="16"/>
    </w:rPr>
  </w:style>
  <w:style w:type="character" w:styleId="HTML6">
    <w:name w:val="HTML Variable"/>
    <w:semiHidden/>
    <w:rsid w:val="00734A0B"/>
    <w:rPr>
      <w:i/>
      <w:iCs/>
    </w:rPr>
  </w:style>
  <w:style w:type="character" w:styleId="HTML7">
    <w:name w:val="HTML Typewriter"/>
    <w:semiHidden/>
    <w:rsid w:val="00734A0B"/>
    <w:rPr>
      <w:rFonts w:ascii="Courier New" w:hAnsi="Courier New" w:cs="Courier New"/>
      <w:sz w:val="20"/>
      <w:szCs w:val="20"/>
    </w:rPr>
  </w:style>
  <w:style w:type="paragraph" w:styleId="afff0">
    <w:name w:val="Subtitle"/>
    <w:basedOn w:val="af3"/>
    <w:link w:val="afff1"/>
    <w:qFormat/>
    <w:rsid w:val="00734A0B"/>
    <w:pPr>
      <w:spacing w:after="60"/>
      <w:jc w:val="center"/>
      <w:outlineLvl w:val="1"/>
    </w:pPr>
    <w:rPr>
      <w:rFonts w:ascii="Arial" w:hAnsi="Arial" w:cs="Arial"/>
    </w:rPr>
  </w:style>
  <w:style w:type="paragraph" w:styleId="afff2">
    <w:name w:val="Signature"/>
    <w:basedOn w:val="af3"/>
    <w:link w:val="afff3"/>
    <w:rsid w:val="00734A0B"/>
    <w:pPr>
      <w:ind w:left="4252"/>
    </w:pPr>
  </w:style>
  <w:style w:type="paragraph" w:styleId="afff4">
    <w:name w:val="Salutation"/>
    <w:basedOn w:val="af3"/>
    <w:next w:val="af3"/>
    <w:link w:val="afff5"/>
    <w:rsid w:val="00734A0B"/>
    <w:rPr>
      <w:lang w:val="x-none" w:eastAsia="x-none"/>
    </w:rPr>
  </w:style>
  <w:style w:type="paragraph" w:styleId="afff6">
    <w:name w:val="List Continue"/>
    <w:basedOn w:val="af3"/>
    <w:rsid w:val="00734A0B"/>
    <w:pPr>
      <w:spacing w:after="120"/>
      <w:ind w:left="283"/>
    </w:pPr>
  </w:style>
  <w:style w:type="paragraph" w:styleId="2f">
    <w:name w:val="List Continue 2"/>
    <w:basedOn w:val="af3"/>
    <w:rsid w:val="00734A0B"/>
    <w:pPr>
      <w:spacing w:after="120"/>
      <w:ind w:left="566"/>
    </w:pPr>
  </w:style>
  <w:style w:type="paragraph" w:styleId="3c">
    <w:name w:val="List Continue 3"/>
    <w:basedOn w:val="af3"/>
    <w:rsid w:val="00734A0B"/>
    <w:pPr>
      <w:spacing w:after="120"/>
      <w:ind w:left="849"/>
    </w:pPr>
  </w:style>
  <w:style w:type="paragraph" w:styleId="45">
    <w:name w:val="List Continue 4"/>
    <w:basedOn w:val="af3"/>
    <w:rsid w:val="00734A0B"/>
    <w:pPr>
      <w:spacing w:after="120"/>
      <w:ind w:left="1132"/>
    </w:pPr>
  </w:style>
  <w:style w:type="paragraph" w:styleId="54">
    <w:name w:val="List Continue 5"/>
    <w:basedOn w:val="af3"/>
    <w:rsid w:val="00734A0B"/>
    <w:pPr>
      <w:spacing w:after="120"/>
      <w:ind w:left="1415"/>
    </w:pPr>
  </w:style>
  <w:style w:type="character" w:styleId="afff7">
    <w:name w:val="FollowedHyperlink"/>
    <w:uiPriority w:val="99"/>
    <w:semiHidden/>
    <w:rsid w:val="00734A0B"/>
    <w:rPr>
      <w:color w:val="800080"/>
      <w:u w:val="single"/>
    </w:rPr>
  </w:style>
  <w:style w:type="paragraph" w:styleId="afff8">
    <w:name w:val="Closing"/>
    <w:basedOn w:val="af3"/>
    <w:link w:val="afff9"/>
    <w:rsid w:val="00734A0B"/>
    <w:pPr>
      <w:ind w:left="4252"/>
    </w:pPr>
  </w:style>
  <w:style w:type="paragraph" w:styleId="afffa">
    <w:name w:val="List"/>
    <w:basedOn w:val="af3"/>
    <w:rsid w:val="00734A0B"/>
    <w:pPr>
      <w:ind w:left="283" w:hanging="283"/>
    </w:pPr>
  </w:style>
  <w:style w:type="paragraph" w:styleId="2f0">
    <w:name w:val="List 2"/>
    <w:basedOn w:val="af3"/>
    <w:rsid w:val="00734A0B"/>
    <w:pPr>
      <w:ind w:left="566" w:hanging="283"/>
    </w:pPr>
  </w:style>
  <w:style w:type="paragraph" w:styleId="3d">
    <w:name w:val="List 3"/>
    <w:basedOn w:val="af3"/>
    <w:rsid w:val="00734A0B"/>
    <w:pPr>
      <w:ind w:left="849" w:hanging="283"/>
    </w:pPr>
  </w:style>
  <w:style w:type="paragraph" w:styleId="46">
    <w:name w:val="List 4"/>
    <w:basedOn w:val="af3"/>
    <w:rsid w:val="00734A0B"/>
    <w:pPr>
      <w:ind w:left="1132" w:hanging="283"/>
    </w:pPr>
  </w:style>
  <w:style w:type="paragraph" w:styleId="55">
    <w:name w:val="List 5"/>
    <w:basedOn w:val="af3"/>
    <w:rsid w:val="00734A0B"/>
    <w:pPr>
      <w:ind w:left="1415" w:hanging="283"/>
    </w:pPr>
  </w:style>
  <w:style w:type="paragraph" w:styleId="HTML8">
    <w:name w:val="HTML Preformatted"/>
    <w:basedOn w:val="af3"/>
    <w:link w:val="HTML9"/>
    <w:rsid w:val="00734A0B"/>
    <w:rPr>
      <w:rFonts w:ascii="Courier New" w:hAnsi="Courier New" w:cs="Courier New"/>
      <w:sz w:val="20"/>
      <w:szCs w:val="20"/>
    </w:rPr>
  </w:style>
  <w:style w:type="character" w:styleId="afffb">
    <w:name w:val="Strong"/>
    <w:qFormat/>
    <w:rsid w:val="00734A0B"/>
    <w:rPr>
      <w:b/>
      <w:bCs/>
    </w:rPr>
  </w:style>
  <w:style w:type="paragraph" w:styleId="afffc">
    <w:name w:val="Plain Text"/>
    <w:basedOn w:val="af3"/>
    <w:link w:val="afffd"/>
    <w:rsid w:val="00734A0B"/>
    <w:rPr>
      <w:rFonts w:ascii="Courier New" w:hAnsi="Courier New" w:cs="Courier New"/>
      <w:sz w:val="20"/>
      <w:szCs w:val="20"/>
    </w:rPr>
  </w:style>
  <w:style w:type="paragraph" w:styleId="afffe">
    <w:name w:val="Block Text"/>
    <w:basedOn w:val="af3"/>
    <w:uiPriority w:val="99"/>
    <w:rsid w:val="00734A0B"/>
    <w:pPr>
      <w:spacing w:after="120"/>
      <w:ind w:left="1440" w:right="1440"/>
    </w:pPr>
  </w:style>
  <w:style w:type="character" w:styleId="HTMLa">
    <w:name w:val="HTML Cite"/>
    <w:semiHidden/>
    <w:rsid w:val="00734A0B"/>
    <w:rPr>
      <w:i/>
      <w:iCs/>
    </w:rPr>
  </w:style>
  <w:style w:type="paragraph" w:styleId="affff">
    <w:name w:val="Message Header"/>
    <w:basedOn w:val="af3"/>
    <w:link w:val="affff0"/>
    <w:uiPriority w:val="99"/>
    <w:rsid w:val="00734A0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ff1">
    <w:name w:val="E-mail Signature"/>
    <w:basedOn w:val="af3"/>
    <w:link w:val="affff2"/>
    <w:rsid w:val="00734A0B"/>
  </w:style>
  <w:style w:type="character" w:customStyle="1" w:styleId="PlainText0">
    <w:name w:val="PlainText Знак"/>
    <w:rPr>
      <w:sz w:val="24"/>
      <w:szCs w:val="24"/>
      <w:lang w:val="ru-RU" w:eastAsia="ru-RU" w:bidi="ar-SA"/>
    </w:rPr>
  </w:style>
  <w:style w:type="paragraph" w:customStyle="1" w:styleId="TableText">
    <w:name w:val="Table_Text"/>
    <w:basedOn w:val="af3"/>
    <w:rsid w:val="00A254F9"/>
    <w:pPr>
      <w:tabs>
        <w:tab w:val="left" w:pos="0"/>
      </w:tabs>
    </w:pPr>
    <w:rPr>
      <w:sz w:val="28"/>
      <w:szCs w:val="28"/>
    </w:rPr>
  </w:style>
  <w:style w:type="character" w:customStyle="1" w:styleId="PlainText2">
    <w:name w:val="PlainText Знак2"/>
    <w:link w:val="PlainText"/>
    <w:rsid w:val="00483EDE"/>
    <w:rPr>
      <w:sz w:val="24"/>
      <w:szCs w:val="28"/>
    </w:rPr>
  </w:style>
  <w:style w:type="paragraph" w:customStyle="1" w:styleId="affff3">
    <w:name w:val="Табл"/>
    <w:basedOn w:val="af3"/>
    <w:autoRedefine/>
    <w:rsid w:val="00734A0B"/>
    <w:pPr>
      <w:suppressAutoHyphens/>
    </w:pPr>
    <w:rPr>
      <w:sz w:val="26"/>
      <w:szCs w:val="26"/>
    </w:rPr>
  </w:style>
  <w:style w:type="character" w:styleId="affff4">
    <w:name w:val="annotation reference"/>
    <w:uiPriority w:val="99"/>
    <w:rsid w:val="00734A0B"/>
    <w:rPr>
      <w:sz w:val="16"/>
      <w:szCs w:val="16"/>
    </w:rPr>
  </w:style>
  <w:style w:type="paragraph" w:styleId="affff5">
    <w:name w:val="annotation text"/>
    <w:basedOn w:val="af3"/>
    <w:link w:val="affff6"/>
    <w:rsid w:val="00734A0B"/>
    <w:rPr>
      <w:sz w:val="20"/>
      <w:szCs w:val="20"/>
    </w:rPr>
  </w:style>
  <w:style w:type="paragraph" w:styleId="affff7">
    <w:name w:val="annotation subject"/>
    <w:basedOn w:val="af3"/>
    <w:link w:val="affff8"/>
    <w:semiHidden/>
    <w:rsid w:val="00734A0B"/>
    <w:rPr>
      <w:b/>
      <w:bCs/>
      <w:sz w:val="20"/>
      <w:szCs w:val="20"/>
      <w:lang w:val="x-none" w:eastAsia="x-none"/>
    </w:rPr>
  </w:style>
  <w:style w:type="paragraph" w:styleId="affff9">
    <w:name w:val="Balloon Text"/>
    <w:basedOn w:val="af3"/>
    <w:link w:val="affffa"/>
    <w:semiHidden/>
    <w:rsid w:val="00734A0B"/>
    <w:rPr>
      <w:rFonts w:ascii="Tahoma" w:hAnsi="Tahoma"/>
      <w:sz w:val="16"/>
      <w:szCs w:val="16"/>
      <w:lang w:val="x-none" w:eastAsia="x-none"/>
    </w:rPr>
  </w:style>
  <w:style w:type="paragraph" w:customStyle="1" w:styleId="14240">
    <w:name w:val="Стиль 14 пт полужирный По центру Перед:  240 пт"/>
    <w:basedOn w:val="af3"/>
    <w:rsid w:val="00734A0B"/>
    <w:pPr>
      <w:spacing w:before="400"/>
      <w:jc w:val="center"/>
    </w:pPr>
    <w:rPr>
      <w:b/>
      <w:bCs/>
      <w:sz w:val="28"/>
      <w:szCs w:val="20"/>
    </w:rPr>
  </w:style>
  <w:style w:type="paragraph" w:customStyle="1" w:styleId="phnormal">
    <w:name w:val="ph_normal"/>
    <w:basedOn w:val="af3"/>
    <w:rsid w:val="00C10A3C"/>
    <w:pPr>
      <w:ind w:right="170" w:firstLine="720"/>
    </w:pPr>
    <w:rPr>
      <w:rFonts w:ascii="Arial" w:hAnsi="Arial"/>
      <w:szCs w:val="20"/>
    </w:rPr>
  </w:style>
  <w:style w:type="paragraph" w:customStyle="1" w:styleId="Head2">
    <w:name w:val="Head2"/>
    <w:next w:val="PlainText"/>
    <w:link w:val="Head20"/>
    <w:rsid w:val="00734A0B"/>
    <w:pPr>
      <w:keepNext/>
      <w:numPr>
        <w:ilvl w:val="1"/>
        <w:numId w:val="9"/>
      </w:numPr>
      <w:tabs>
        <w:tab w:val="left" w:pos="8931"/>
      </w:tabs>
      <w:spacing w:before="120" w:after="120" w:line="360" w:lineRule="auto"/>
      <w:outlineLvl w:val="1"/>
    </w:pPr>
    <w:rPr>
      <w:b/>
      <w:bCs/>
      <w:kern w:val="32"/>
      <w:sz w:val="28"/>
      <w:szCs w:val="32"/>
    </w:rPr>
  </w:style>
  <w:style w:type="paragraph" w:customStyle="1" w:styleId="Head1">
    <w:name w:val="Head1"/>
    <w:next w:val="PlainText"/>
    <w:link w:val="Head10"/>
    <w:rsid w:val="00734A0B"/>
    <w:pPr>
      <w:pageBreakBefore/>
      <w:numPr>
        <w:numId w:val="9"/>
      </w:numPr>
      <w:spacing w:before="120" w:after="120" w:line="360" w:lineRule="auto"/>
      <w:outlineLvl w:val="0"/>
    </w:pPr>
    <w:rPr>
      <w:b/>
      <w:bCs/>
      <w:kern w:val="32"/>
      <w:sz w:val="28"/>
      <w:szCs w:val="32"/>
    </w:rPr>
  </w:style>
  <w:style w:type="paragraph" w:customStyle="1" w:styleId="PictureInscription">
    <w:name w:val="PictureInscription"/>
    <w:next w:val="PlainText"/>
    <w:qFormat/>
    <w:rsid w:val="003D1D34"/>
    <w:pPr>
      <w:spacing w:line="360" w:lineRule="auto"/>
      <w:jc w:val="center"/>
    </w:pPr>
    <w:rPr>
      <w:sz w:val="24"/>
      <w:szCs w:val="24"/>
    </w:rPr>
  </w:style>
  <w:style w:type="paragraph" w:customStyle="1" w:styleId="TableInscription">
    <w:name w:val="TableInscription"/>
    <w:qFormat/>
    <w:rsid w:val="003D1D34"/>
    <w:pPr>
      <w:keepNext/>
      <w:spacing w:before="120" w:line="360" w:lineRule="auto"/>
    </w:pPr>
    <w:rPr>
      <w:sz w:val="24"/>
      <w:szCs w:val="24"/>
    </w:rPr>
  </w:style>
  <w:style w:type="paragraph" w:customStyle="1" w:styleId="Head4Line">
    <w:name w:val="Head4_Line"/>
    <w:basedOn w:val="af3"/>
    <w:rsid w:val="00734A0B"/>
    <w:pPr>
      <w:ind w:left="1931" w:hanging="1080"/>
    </w:pPr>
    <w:rPr>
      <w:sz w:val="20"/>
      <w:szCs w:val="20"/>
    </w:rPr>
  </w:style>
  <w:style w:type="paragraph" w:customStyle="1" w:styleId="ItemizedList">
    <w:name w:val="ItemizedList"/>
    <w:basedOn w:val="af3"/>
    <w:link w:val="ItemizedList0"/>
    <w:qFormat/>
    <w:rsid w:val="00734A0B"/>
    <w:pPr>
      <w:tabs>
        <w:tab w:val="num" w:pos="0"/>
      </w:tabs>
      <w:ind w:firstLine="851"/>
    </w:pPr>
    <w:rPr>
      <w:sz w:val="28"/>
      <w:lang w:val="x-none" w:eastAsia="x-none"/>
    </w:rPr>
  </w:style>
  <w:style w:type="paragraph" w:customStyle="1" w:styleId="Picture">
    <w:name w:val="Picture"/>
    <w:next w:val="PictureInscription"/>
    <w:rsid w:val="00734A0B"/>
    <w:pPr>
      <w:keepNext/>
      <w:spacing w:line="360" w:lineRule="auto"/>
      <w:jc w:val="center"/>
    </w:pPr>
    <w:rPr>
      <w:sz w:val="28"/>
      <w:szCs w:val="24"/>
    </w:rPr>
  </w:style>
  <w:style w:type="paragraph" w:customStyle="1" w:styleId="1430">
    <w:name w:val="Стиль 14 пт полужирный По центру После:  30 пт Междустр.интерва..."/>
    <w:basedOn w:val="af3"/>
    <w:rsid w:val="00734A0B"/>
    <w:pPr>
      <w:spacing w:before="120" w:after="120"/>
      <w:jc w:val="center"/>
    </w:pPr>
    <w:rPr>
      <w:b/>
      <w:bCs/>
      <w:sz w:val="28"/>
      <w:szCs w:val="20"/>
    </w:rPr>
  </w:style>
  <w:style w:type="character" w:customStyle="1" w:styleId="Head11">
    <w:name w:val="Head1 Знак"/>
    <w:rsid w:val="00734A0B"/>
    <w:rPr>
      <w:rFonts w:cs="Arial"/>
      <w:b/>
      <w:bCs/>
      <w:caps/>
      <w:kern w:val="32"/>
      <w:sz w:val="32"/>
      <w:szCs w:val="32"/>
    </w:rPr>
  </w:style>
  <w:style w:type="paragraph" w:customStyle="1" w:styleId="OderedList2">
    <w:name w:val="OderedList2"/>
    <w:basedOn w:val="af3"/>
    <w:rsid w:val="00F55EEB"/>
    <w:pPr>
      <w:numPr>
        <w:numId w:val="41"/>
      </w:numPr>
    </w:pPr>
    <w:rPr>
      <w:szCs w:val="20"/>
    </w:rPr>
  </w:style>
  <w:style w:type="paragraph" w:customStyle="1" w:styleId="OderedList">
    <w:name w:val="OderedList"/>
    <w:basedOn w:val="af3"/>
    <w:next w:val="PlainText"/>
    <w:rsid w:val="00734A0B"/>
    <w:pPr>
      <w:tabs>
        <w:tab w:val="num" w:pos="900"/>
      </w:tabs>
      <w:ind w:left="49" w:firstLine="851"/>
    </w:pPr>
    <w:rPr>
      <w:sz w:val="28"/>
      <w:szCs w:val="20"/>
    </w:rPr>
  </w:style>
  <w:style w:type="paragraph" w:styleId="1b">
    <w:name w:val="toc 1"/>
    <w:basedOn w:val="af3"/>
    <w:next w:val="af3"/>
    <w:uiPriority w:val="39"/>
    <w:qFormat/>
    <w:rsid w:val="00734A0B"/>
    <w:pPr>
      <w:spacing w:before="360"/>
      <w:jc w:val="left"/>
    </w:pPr>
    <w:rPr>
      <w:rFonts w:ascii="Cambria" w:hAnsi="Cambria"/>
      <w:b/>
      <w:bCs/>
      <w:caps/>
    </w:rPr>
  </w:style>
  <w:style w:type="paragraph" w:styleId="2f1">
    <w:name w:val="toc 2"/>
    <w:basedOn w:val="af3"/>
    <w:next w:val="af3"/>
    <w:uiPriority w:val="39"/>
    <w:qFormat/>
    <w:rsid w:val="00734A0B"/>
    <w:pPr>
      <w:spacing w:before="240"/>
      <w:jc w:val="left"/>
    </w:pPr>
    <w:rPr>
      <w:rFonts w:ascii="Calibri" w:hAnsi="Calibri" w:cs="Calibri"/>
      <w:b/>
      <w:bCs/>
      <w:sz w:val="20"/>
      <w:szCs w:val="20"/>
    </w:rPr>
  </w:style>
  <w:style w:type="paragraph" w:styleId="3e">
    <w:name w:val="toc 3"/>
    <w:basedOn w:val="af3"/>
    <w:next w:val="af3"/>
    <w:uiPriority w:val="39"/>
    <w:qFormat/>
    <w:rsid w:val="00734A0B"/>
    <w:pPr>
      <w:ind w:left="240"/>
      <w:jc w:val="left"/>
    </w:pPr>
    <w:rPr>
      <w:rFonts w:ascii="Calibri" w:hAnsi="Calibri" w:cs="Calibri"/>
      <w:sz w:val="20"/>
      <w:szCs w:val="20"/>
    </w:rPr>
  </w:style>
  <w:style w:type="paragraph" w:customStyle="1" w:styleId="affffb">
    <w:name w:val="Подпись_"/>
    <w:basedOn w:val="af3"/>
    <w:rsid w:val="00734A0B"/>
    <w:pPr>
      <w:autoSpaceDE w:val="0"/>
      <w:autoSpaceDN w:val="0"/>
      <w:spacing w:before="1200" w:line="300" w:lineRule="auto"/>
    </w:pPr>
  </w:style>
  <w:style w:type="numbering" w:styleId="1ai">
    <w:name w:val="Outline List 1"/>
    <w:basedOn w:val="af6"/>
    <w:rsid w:val="00734A0B"/>
    <w:pPr>
      <w:numPr>
        <w:numId w:val="7"/>
      </w:numPr>
    </w:pPr>
  </w:style>
  <w:style w:type="paragraph" w:customStyle="1" w:styleId="Testcasestep">
    <w:name w:val="Testcase_step"/>
    <w:basedOn w:val="af3"/>
    <w:rsid w:val="005669BB"/>
    <w:pPr>
      <w:keepNext/>
      <w:numPr>
        <w:ilvl w:val="1"/>
        <w:numId w:val="1"/>
      </w:numPr>
    </w:pPr>
    <w:rPr>
      <w:sz w:val="28"/>
    </w:rPr>
  </w:style>
  <w:style w:type="paragraph" w:customStyle="1" w:styleId="TestCasenum">
    <w:name w:val="TestCase_num"/>
    <w:basedOn w:val="PlainText"/>
    <w:autoRedefine/>
    <w:rsid w:val="005669BB"/>
    <w:pPr>
      <w:keepNext/>
      <w:widowControl w:val="0"/>
      <w:numPr>
        <w:numId w:val="1"/>
      </w:numPr>
      <w:spacing w:before="120" w:line="240" w:lineRule="auto"/>
      <w:jc w:val="center"/>
    </w:pPr>
    <w:rPr>
      <w:b/>
    </w:rPr>
  </w:style>
  <w:style w:type="numbering" w:styleId="111111">
    <w:name w:val="Outline List 2"/>
    <w:basedOn w:val="af6"/>
    <w:rsid w:val="00734A0B"/>
    <w:pPr>
      <w:numPr>
        <w:numId w:val="6"/>
      </w:numPr>
    </w:pPr>
  </w:style>
  <w:style w:type="paragraph" w:customStyle="1" w:styleId="Orderedlist">
    <w:name w:val="Orderedlist"/>
    <w:basedOn w:val="ItemizedList"/>
    <w:link w:val="Orderedlist0"/>
    <w:rsid w:val="001D5B67"/>
    <w:pPr>
      <w:numPr>
        <w:numId w:val="2"/>
      </w:numPr>
      <w:spacing w:before="120"/>
    </w:pPr>
    <w:rPr>
      <w:sz w:val="24"/>
      <w:szCs w:val="20"/>
    </w:rPr>
  </w:style>
  <w:style w:type="paragraph" w:customStyle="1" w:styleId="Head1nonum">
    <w:name w:val="Head1(nonum)"/>
    <w:next w:val="Head1"/>
    <w:rsid w:val="00CE4EA0"/>
    <w:pPr>
      <w:spacing w:before="120" w:after="120" w:line="360" w:lineRule="auto"/>
      <w:jc w:val="center"/>
    </w:pPr>
    <w:rPr>
      <w:rFonts w:cs="Arial"/>
      <w:b/>
      <w:bCs/>
      <w:kern w:val="32"/>
      <w:sz w:val="28"/>
      <w:szCs w:val="32"/>
    </w:rPr>
  </w:style>
  <w:style w:type="paragraph" w:customStyle="1" w:styleId="TableItemizedList">
    <w:name w:val="TableItemizedList"/>
    <w:basedOn w:val="ItemizedList"/>
    <w:rsid w:val="00023004"/>
    <w:pPr>
      <w:numPr>
        <w:numId w:val="3"/>
      </w:numPr>
      <w:jc w:val="left"/>
    </w:pPr>
    <w:rPr>
      <w:szCs w:val="20"/>
    </w:rPr>
  </w:style>
  <w:style w:type="paragraph" w:customStyle="1" w:styleId="TableOderedList">
    <w:name w:val="TableOderedList"/>
    <w:basedOn w:val="TableItemizedList"/>
    <w:rsid w:val="00023004"/>
  </w:style>
  <w:style w:type="character" w:customStyle="1" w:styleId="Plaintext1">
    <w:name w:val="Plain_text Знак"/>
    <w:link w:val="Plaintext3"/>
    <w:rsid w:val="00CD138A"/>
    <w:rPr>
      <w:sz w:val="24"/>
      <w:szCs w:val="24"/>
      <w:lang w:val="ru-RU" w:eastAsia="ru-RU" w:bidi="ar-SA"/>
    </w:rPr>
  </w:style>
  <w:style w:type="paragraph" w:customStyle="1" w:styleId="Plaintext3">
    <w:name w:val="Plain_text"/>
    <w:link w:val="Plaintext1"/>
    <w:rsid w:val="00321C8B"/>
    <w:pPr>
      <w:ind w:firstLine="567"/>
      <w:jc w:val="both"/>
    </w:pPr>
    <w:rPr>
      <w:sz w:val="24"/>
      <w:szCs w:val="24"/>
    </w:rPr>
  </w:style>
  <w:style w:type="character" w:customStyle="1" w:styleId="ItemizedList0">
    <w:name w:val="ItemizedList Знак Знак"/>
    <w:link w:val="ItemizedList"/>
    <w:rsid w:val="00734A0B"/>
    <w:rPr>
      <w:sz w:val="28"/>
      <w:szCs w:val="24"/>
    </w:rPr>
  </w:style>
  <w:style w:type="paragraph" w:customStyle="1" w:styleId="ItemizedList2">
    <w:name w:val="ItemizedList2"/>
    <w:qFormat/>
    <w:rsid w:val="00452E9F"/>
    <w:pPr>
      <w:numPr>
        <w:ilvl w:val="1"/>
        <w:numId w:val="8"/>
      </w:numPr>
      <w:spacing w:line="360" w:lineRule="auto"/>
      <w:jc w:val="both"/>
    </w:pPr>
    <w:rPr>
      <w:sz w:val="24"/>
      <w:szCs w:val="24"/>
    </w:rPr>
  </w:style>
  <w:style w:type="paragraph" w:customStyle="1" w:styleId="ItemizedList3">
    <w:name w:val="ItemizedList3"/>
    <w:rsid w:val="00734A0B"/>
    <w:pPr>
      <w:numPr>
        <w:ilvl w:val="2"/>
        <w:numId w:val="8"/>
      </w:numPr>
      <w:spacing w:before="120" w:line="360" w:lineRule="auto"/>
      <w:jc w:val="both"/>
    </w:pPr>
    <w:rPr>
      <w:sz w:val="28"/>
      <w:szCs w:val="24"/>
    </w:rPr>
  </w:style>
  <w:style w:type="character" w:customStyle="1" w:styleId="Orderedlist0">
    <w:name w:val="Orderedlist Знак Знак"/>
    <w:link w:val="Orderedlist"/>
    <w:rsid w:val="00241A94"/>
    <w:rPr>
      <w:sz w:val="24"/>
      <w:lang w:val="x-none" w:eastAsia="x-none"/>
    </w:rPr>
  </w:style>
  <w:style w:type="character" w:customStyle="1" w:styleId="Head30">
    <w:name w:val="Head3 Знак Знак"/>
    <w:link w:val="Head3"/>
    <w:rsid w:val="00734A0B"/>
    <w:rPr>
      <w:b/>
      <w:bCs/>
      <w:kern w:val="32"/>
      <w:sz w:val="28"/>
      <w:szCs w:val="26"/>
    </w:rPr>
  </w:style>
  <w:style w:type="paragraph" w:styleId="47">
    <w:name w:val="toc 4"/>
    <w:basedOn w:val="af3"/>
    <w:next w:val="af3"/>
    <w:autoRedefine/>
    <w:rsid w:val="00734A0B"/>
    <w:pPr>
      <w:ind w:left="480"/>
      <w:jc w:val="left"/>
    </w:pPr>
    <w:rPr>
      <w:rFonts w:ascii="Calibri" w:hAnsi="Calibri" w:cs="Calibri"/>
      <w:sz w:val="20"/>
      <w:szCs w:val="20"/>
    </w:rPr>
  </w:style>
  <w:style w:type="paragraph" w:styleId="56">
    <w:name w:val="toc 5"/>
    <w:basedOn w:val="af3"/>
    <w:next w:val="af3"/>
    <w:autoRedefine/>
    <w:uiPriority w:val="99"/>
    <w:rsid w:val="00FB35AC"/>
    <w:pPr>
      <w:ind w:left="7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f3"/>
    <w:next w:val="af3"/>
    <w:autoRedefine/>
    <w:uiPriority w:val="99"/>
    <w:rsid w:val="00FB35AC"/>
    <w:pPr>
      <w:ind w:left="960"/>
      <w:jc w:val="left"/>
    </w:pPr>
    <w:rPr>
      <w:rFonts w:ascii="Calibri" w:hAnsi="Calibri" w:cs="Calibri"/>
      <w:sz w:val="20"/>
      <w:szCs w:val="20"/>
    </w:rPr>
  </w:style>
  <w:style w:type="paragraph" w:styleId="71">
    <w:name w:val="toc 7"/>
    <w:basedOn w:val="af3"/>
    <w:next w:val="af3"/>
    <w:autoRedefine/>
    <w:uiPriority w:val="99"/>
    <w:rsid w:val="00FB35AC"/>
    <w:pPr>
      <w:ind w:left="1200"/>
      <w:jc w:val="left"/>
    </w:pPr>
    <w:rPr>
      <w:rFonts w:ascii="Calibri" w:hAnsi="Calibri" w:cs="Calibri"/>
      <w:sz w:val="20"/>
      <w:szCs w:val="20"/>
    </w:rPr>
  </w:style>
  <w:style w:type="paragraph" w:styleId="81">
    <w:name w:val="toc 8"/>
    <w:basedOn w:val="af3"/>
    <w:next w:val="af3"/>
    <w:autoRedefine/>
    <w:uiPriority w:val="99"/>
    <w:rsid w:val="00FB35AC"/>
    <w:pPr>
      <w:ind w:left="1440"/>
      <w:jc w:val="left"/>
    </w:pPr>
    <w:rPr>
      <w:rFonts w:ascii="Calibri" w:hAnsi="Calibri" w:cs="Calibri"/>
      <w:sz w:val="20"/>
      <w:szCs w:val="20"/>
    </w:rPr>
  </w:style>
  <w:style w:type="paragraph" w:styleId="92">
    <w:name w:val="toc 9"/>
    <w:basedOn w:val="af3"/>
    <w:next w:val="af3"/>
    <w:autoRedefine/>
    <w:uiPriority w:val="99"/>
    <w:rsid w:val="00FB35AC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affffc">
    <w:name w:val="No Spacing"/>
    <w:aliases w:val="Мой стиль"/>
    <w:link w:val="affffd"/>
    <w:uiPriority w:val="1"/>
    <w:qFormat/>
    <w:rsid w:val="00527591"/>
    <w:pPr>
      <w:keepLines/>
      <w:spacing w:after="60"/>
      <w:ind w:firstLine="425"/>
    </w:pPr>
    <w:rPr>
      <w:rFonts w:ascii="Book Antiqua" w:eastAsia="Calibri" w:hAnsi="Book Antiqua"/>
      <w:sz w:val="22"/>
      <w:szCs w:val="22"/>
      <w:lang w:eastAsia="en-US"/>
    </w:rPr>
  </w:style>
  <w:style w:type="character" w:customStyle="1" w:styleId="affffd">
    <w:name w:val="Без интервала Знак"/>
    <w:aliases w:val="Мой стиль Знак"/>
    <w:link w:val="affffc"/>
    <w:uiPriority w:val="1"/>
    <w:rsid w:val="00527591"/>
    <w:rPr>
      <w:rFonts w:ascii="Book Antiqua" w:eastAsia="Calibri" w:hAnsi="Book Antiqua"/>
      <w:sz w:val="22"/>
      <w:szCs w:val="22"/>
      <w:lang w:eastAsia="en-US" w:bidi="ar-SA"/>
    </w:rPr>
  </w:style>
  <w:style w:type="paragraph" w:customStyle="1" w:styleId="TableTitle">
    <w:name w:val="TableTitle"/>
    <w:basedOn w:val="PlainText"/>
    <w:rsid w:val="00734A0B"/>
    <w:pPr>
      <w:keepNext/>
      <w:spacing w:before="120"/>
      <w:ind w:firstLine="0"/>
      <w:jc w:val="center"/>
    </w:pPr>
    <w:rPr>
      <w:b/>
    </w:rPr>
  </w:style>
  <w:style w:type="paragraph" w:customStyle="1" w:styleId="tabletext0">
    <w:name w:val="tabletext"/>
    <w:basedOn w:val="af3"/>
    <w:rsid w:val="00734A0B"/>
    <w:rPr>
      <w:sz w:val="28"/>
    </w:rPr>
  </w:style>
  <w:style w:type="paragraph" w:customStyle="1" w:styleId="TableOderedList2">
    <w:name w:val="TableOderedList2"/>
    <w:link w:val="TableOderedList20"/>
    <w:qFormat/>
    <w:rsid w:val="000B615D"/>
    <w:pPr>
      <w:numPr>
        <w:ilvl w:val="1"/>
        <w:numId w:val="44"/>
      </w:numPr>
      <w:spacing w:line="360" w:lineRule="auto"/>
      <w:ind w:left="1134" w:firstLine="0"/>
    </w:pPr>
    <w:rPr>
      <w:sz w:val="24"/>
      <w:szCs w:val="24"/>
      <w:lang w:val="en-US"/>
    </w:rPr>
  </w:style>
  <w:style w:type="paragraph" w:customStyle="1" w:styleId="TableOderedList3">
    <w:name w:val="TableOderedList3"/>
    <w:qFormat/>
    <w:rsid w:val="00734A0B"/>
    <w:pPr>
      <w:numPr>
        <w:ilvl w:val="2"/>
        <w:numId w:val="11"/>
      </w:numPr>
      <w:spacing w:line="360" w:lineRule="auto"/>
    </w:pPr>
    <w:rPr>
      <w:sz w:val="28"/>
      <w:szCs w:val="24"/>
    </w:rPr>
  </w:style>
  <w:style w:type="paragraph" w:customStyle="1" w:styleId="TableOderedList1">
    <w:name w:val="TableOderedList1"/>
    <w:rsid w:val="00734A0B"/>
    <w:pPr>
      <w:numPr>
        <w:numId w:val="11"/>
      </w:numPr>
      <w:spacing w:line="360" w:lineRule="auto"/>
    </w:pPr>
    <w:rPr>
      <w:sz w:val="28"/>
      <w:szCs w:val="24"/>
    </w:rPr>
  </w:style>
  <w:style w:type="paragraph" w:customStyle="1" w:styleId="OderedList3">
    <w:name w:val="OderedList3"/>
    <w:qFormat/>
    <w:rsid w:val="00294C77"/>
    <w:pPr>
      <w:numPr>
        <w:ilvl w:val="2"/>
        <w:numId w:val="43"/>
      </w:numPr>
      <w:spacing w:line="360" w:lineRule="auto"/>
      <w:ind w:left="1134" w:firstLine="0"/>
      <w:jc w:val="both"/>
    </w:pPr>
    <w:rPr>
      <w:rFonts w:eastAsia="Calibri"/>
      <w:sz w:val="28"/>
      <w:szCs w:val="24"/>
      <w:lang w:eastAsia="en-US"/>
    </w:rPr>
  </w:style>
  <w:style w:type="paragraph" w:customStyle="1" w:styleId="OderedList1">
    <w:name w:val="OderedList1"/>
    <w:basedOn w:val="af3"/>
    <w:rsid w:val="003F26D5"/>
    <w:pPr>
      <w:numPr>
        <w:numId w:val="43"/>
      </w:numPr>
    </w:pPr>
    <w:rPr>
      <w:szCs w:val="20"/>
    </w:rPr>
  </w:style>
  <w:style w:type="paragraph" w:customStyle="1" w:styleId="Head5">
    <w:name w:val="Head5"/>
    <w:link w:val="Head50"/>
    <w:rsid w:val="00734A0B"/>
    <w:pPr>
      <w:keepNext/>
      <w:numPr>
        <w:ilvl w:val="4"/>
        <w:numId w:val="9"/>
      </w:numPr>
      <w:spacing w:before="120" w:after="120" w:line="360" w:lineRule="auto"/>
      <w:outlineLvl w:val="4"/>
    </w:pPr>
    <w:rPr>
      <w:b/>
      <w:sz w:val="28"/>
      <w:szCs w:val="24"/>
    </w:rPr>
  </w:style>
  <w:style w:type="paragraph" w:customStyle="1" w:styleId="ItemizedList1">
    <w:name w:val="ItemizedList1"/>
    <w:basedOn w:val="af3"/>
    <w:link w:val="ItemizedList10"/>
    <w:qFormat/>
    <w:rsid w:val="00B1571E"/>
    <w:pPr>
      <w:numPr>
        <w:numId w:val="42"/>
      </w:numPr>
    </w:pPr>
    <w:rPr>
      <w:lang w:val="x-none" w:eastAsia="x-none"/>
    </w:rPr>
  </w:style>
  <w:style w:type="character" w:customStyle="1" w:styleId="ItemizedList4">
    <w:name w:val="ItemizedList Знак"/>
    <w:rsid w:val="00E3244C"/>
    <w:rPr>
      <w:sz w:val="28"/>
      <w:szCs w:val="24"/>
    </w:rPr>
  </w:style>
  <w:style w:type="paragraph" w:customStyle="1" w:styleId="Appendix">
    <w:name w:val="Appendix"/>
    <w:rsid w:val="00734A0B"/>
    <w:pPr>
      <w:spacing w:before="120" w:after="120" w:line="360" w:lineRule="auto"/>
      <w:jc w:val="center"/>
    </w:pPr>
    <w:rPr>
      <w:rFonts w:cs="Arial"/>
      <w:b/>
      <w:bCs/>
      <w:kern w:val="32"/>
      <w:sz w:val="28"/>
      <w:szCs w:val="32"/>
    </w:rPr>
  </w:style>
  <w:style w:type="character" w:customStyle="1" w:styleId="Head10">
    <w:name w:val="Head1 Знак Знак"/>
    <w:link w:val="Head1"/>
    <w:rsid w:val="00734A0B"/>
    <w:rPr>
      <w:b/>
      <w:bCs/>
      <w:kern w:val="32"/>
      <w:sz w:val="28"/>
      <w:szCs w:val="32"/>
    </w:rPr>
  </w:style>
  <w:style w:type="paragraph" w:customStyle="1" w:styleId="Head6">
    <w:name w:val="Head6"/>
    <w:basedOn w:val="Head5"/>
    <w:qFormat/>
    <w:rsid w:val="00734A0B"/>
    <w:pPr>
      <w:numPr>
        <w:ilvl w:val="5"/>
      </w:numPr>
    </w:pPr>
    <w:rPr>
      <w:noProof/>
    </w:rPr>
  </w:style>
  <w:style w:type="paragraph" w:customStyle="1" w:styleId="TableItemizedList1">
    <w:name w:val="TableItemizedList1"/>
    <w:rsid w:val="00734A0B"/>
    <w:pPr>
      <w:numPr>
        <w:numId w:val="10"/>
      </w:numPr>
      <w:spacing w:line="360" w:lineRule="auto"/>
    </w:pPr>
    <w:rPr>
      <w:sz w:val="28"/>
      <w:szCs w:val="24"/>
    </w:rPr>
  </w:style>
  <w:style w:type="paragraph" w:customStyle="1" w:styleId="TableItemizedList2">
    <w:name w:val="TableItemizedList2"/>
    <w:qFormat/>
    <w:rsid w:val="00734A0B"/>
    <w:pPr>
      <w:numPr>
        <w:ilvl w:val="1"/>
        <w:numId w:val="10"/>
      </w:numPr>
      <w:spacing w:line="360" w:lineRule="auto"/>
    </w:pPr>
    <w:rPr>
      <w:sz w:val="28"/>
      <w:szCs w:val="24"/>
    </w:rPr>
  </w:style>
  <w:style w:type="paragraph" w:customStyle="1" w:styleId="TableItemizedList3">
    <w:name w:val="TableItemizedList3"/>
    <w:qFormat/>
    <w:rsid w:val="00734A0B"/>
    <w:pPr>
      <w:numPr>
        <w:ilvl w:val="2"/>
        <w:numId w:val="10"/>
      </w:numPr>
      <w:spacing w:line="360" w:lineRule="auto"/>
    </w:pPr>
    <w:rPr>
      <w:sz w:val="28"/>
      <w:szCs w:val="24"/>
    </w:rPr>
  </w:style>
  <w:style w:type="paragraph" w:customStyle="1" w:styleId="TableText1">
    <w:name w:val="TableText"/>
    <w:basedOn w:val="af3"/>
    <w:rsid w:val="00EA7EAE"/>
    <w:pPr>
      <w:tabs>
        <w:tab w:val="left" w:pos="0"/>
      </w:tabs>
    </w:pPr>
  </w:style>
  <w:style w:type="character" w:customStyle="1" w:styleId="19">
    <w:name w:val="Заголовок 1 Знак"/>
    <w:aliases w:val="Глава Знак,ЗАГОЛОВОК1 Знак,heading1 Знак,Heading 0 Знак,Document Header1 Знак,Заголов Знак,H1 Знак,Загол 2 Знак,h1 Знак,Заголовок 1 Знак1 Знак,Заголовок 1 Знак Знак Знак,. Знак,Название спецификации Знак,1 Знак,app heading 1 Знак,I Знак"/>
    <w:link w:val="11"/>
    <w:rsid w:val="00734A0B"/>
    <w:rPr>
      <w:b/>
      <w:bCs/>
      <w:kern w:val="32"/>
      <w:sz w:val="28"/>
      <w:szCs w:val="32"/>
      <w:lang w:val="x-none" w:eastAsia="x-none"/>
    </w:rPr>
  </w:style>
  <w:style w:type="character" w:styleId="affffe">
    <w:name w:val="footnote reference"/>
    <w:rsid w:val="00734A0B"/>
    <w:rPr>
      <w:vertAlign w:val="superscript"/>
    </w:rPr>
  </w:style>
  <w:style w:type="paragraph" w:customStyle="1" w:styleId="afffff">
    <w:name w:val="Маркированный список мой"/>
    <w:basedOn w:val="af3"/>
    <w:rsid w:val="00734A0B"/>
    <w:pPr>
      <w:widowControl w:val="0"/>
      <w:tabs>
        <w:tab w:val="left" w:pos="1134"/>
      </w:tabs>
      <w:spacing w:after="120"/>
      <w:ind w:firstLine="720"/>
    </w:pPr>
    <w:rPr>
      <w:snapToGrid w:val="0"/>
      <w:kern w:val="24"/>
      <w:szCs w:val="20"/>
    </w:rPr>
  </w:style>
  <w:style w:type="paragraph" w:styleId="afffff0">
    <w:name w:val="caption"/>
    <w:aliases w:val="Название таблицы"/>
    <w:basedOn w:val="af3"/>
    <w:next w:val="af3"/>
    <w:link w:val="afffff1"/>
    <w:uiPriority w:val="35"/>
    <w:qFormat/>
    <w:rsid w:val="00251ABF"/>
    <w:rPr>
      <w:bCs/>
      <w:szCs w:val="20"/>
      <w:lang w:val="x-none" w:eastAsia="x-none"/>
    </w:rPr>
  </w:style>
  <w:style w:type="paragraph" w:customStyle="1" w:styleId="afffff2">
    <w:name w:val="ОБЫЧНЫЙ"/>
    <w:basedOn w:val="af3"/>
    <w:rsid w:val="00734A0B"/>
    <w:pPr>
      <w:ind w:firstLine="851"/>
    </w:pPr>
    <w:rPr>
      <w:szCs w:val="20"/>
    </w:rPr>
  </w:style>
  <w:style w:type="paragraph" w:customStyle="1" w:styleId="afffff3">
    <w:name w:val="Обычный с отступом"/>
    <w:basedOn w:val="af3"/>
    <w:autoRedefine/>
    <w:rsid w:val="00734A0B"/>
    <w:pPr>
      <w:suppressAutoHyphens/>
    </w:pPr>
    <w:rPr>
      <w:sz w:val="26"/>
      <w:szCs w:val="20"/>
    </w:rPr>
  </w:style>
  <w:style w:type="table" w:styleId="afff">
    <w:name w:val="Table Grid"/>
    <w:basedOn w:val="af5"/>
    <w:uiPriority w:val="39"/>
    <w:rsid w:val="00734A0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-2">
    <w:name w:val="Список - точки"/>
    <w:basedOn w:val="af3"/>
    <w:rsid w:val="00734A0B"/>
    <w:pPr>
      <w:widowControl w:val="0"/>
      <w:tabs>
        <w:tab w:val="num" w:pos="643"/>
        <w:tab w:val="num" w:pos="1069"/>
      </w:tabs>
      <w:spacing w:line="300" w:lineRule="auto"/>
      <w:ind w:left="1069" w:hanging="360"/>
    </w:pPr>
    <w:rPr>
      <w:lang w:eastAsia="en-US"/>
    </w:rPr>
  </w:style>
  <w:style w:type="paragraph" w:customStyle="1" w:styleId="afffff4">
    <w:name w:val="Стандарт"/>
    <w:basedOn w:val="af3"/>
    <w:autoRedefine/>
    <w:rsid w:val="00734A0B"/>
    <w:pPr>
      <w:autoSpaceDE w:val="0"/>
      <w:autoSpaceDN w:val="0"/>
      <w:ind w:firstLine="720"/>
    </w:pPr>
    <w:rPr>
      <w:sz w:val="28"/>
    </w:rPr>
  </w:style>
  <w:style w:type="paragraph" w:customStyle="1" w:styleId="-3">
    <w:name w:val="Таблица - тематич. заголовок"/>
    <w:basedOn w:val="afffff4"/>
    <w:next w:val="af3"/>
    <w:rsid w:val="00734A0B"/>
    <w:pPr>
      <w:spacing w:after="360" w:line="240" w:lineRule="auto"/>
      <w:ind w:firstLine="0"/>
      <w:jc w:val="center"/>
    </w:pPr>
    <w:rPr>
      <w:sz w:val="24"/>
    </w:rPr>
  </w:style>
  <w:style w:type="character" w:customStyle="1" w:styleId="Head20">
    <w:name w:val="Head2 Знак Знак"/>
    <w:link w:val="Head2"/>
    <w:rsid w:val="00734A0B"/>
    <w:rPr>
      <w:b/>
      <w:bCs/>
      <w:kern w:val="32"/>
      <w:sz w:val="28"/>
      <w:szCs w:val="32"/>
    </w:rPr>
  </w:style>
  <w:style w:type="character" w:customStyle="1" w:styleId="ItemizedList10">
    <w:name w:val="ItemizedList1 Знак"/>
    <w:link w:val="ItemizedList1"/>
    <w:rsid w:val="00B1571E"/>
    <w:rPr>
      <w:sz w:val="24"/>
      <w:szCs w:val="24"/>
      <w:lang w:val="x-none" w:eastAsia="x-none"/>
    </w:rPr>
  </w:style>
  <w:style w:type="character" w:customStyle="1" w:styleId="affff6">
    <w:name w:val="Текст примечания Знак"/>
    <w:basedOn w:val="af4"/>
    <w:link w:val="affff5"/>
    <w:locked/>
    <w:rsid w:val="00734A0B"/>
  </w:style>
  <w:style w:type="paragraph" w:customStyle="1" w:styleId="TPFirm">
    <w:name w:val="TP_Firm"/>
    <w:rsid w:val="006A5B65"/>
    <w:pPr>
      <w:spacing w:after="240"/>
      <w:jc w:val="center"/>
    </w:pPr>
    <w:rPr>
      <w:b/>
      <w:sz w:val="24"/>
      <w:szCs w:val="24"/>
    </w:rPr>
  </w:style>
  <w:style w:type="paragraph" w:customStyle="1" w:styleId="TPDocumentName">
    <w:name w:val="TP_DocumentName"/>
    <w:rsid w:val="006A5B65"/>
    <w:pPr>
      <w:spacing w:before="480" w:after="480"/>
      <w:jc w:val="center"/>
    </w:pPr>
    <w:rPr>
      <w:b/>
      <w:sz w:val="56"/>
      <w:szCs w:val="56"/>
    </w:rPr>
  </w:style>
  <w:style w:type="paragraph" w:customStyle="1" w:styleId="TPPagenums">
    <w:name w:val="TP_Pagenums"/>
    <w:rsid w:val="006A5B65"/>
    <w:pPr>
      <w:spacing w:before="240"/>
      <w:jc w:val="center"/>
    </w:pPr>
    <w:rPr>
      <w:sz w:val="24"/>
      <w:szCs w:val="24"/>
    </w:rPr>
  </w:style>
  <w:style w:type="paragraph" w:customStyle="1" w:styleId="TPProductName">
    <w:name w:val="TP_ProductName"/>
    <w:rsid w:val="006A5B65"/>
    <w:pPr>
      <w:spacing w:before="240" w:after="240"/>
      <w:jc w:val="center"/>
    </w:pPr>
    <w:rPr>
      <w:b/>
      <w:sz w:val="32"/>
      <w:szCs w:val="32"/>
    </w:rPr>
  </w:style>
  <w:style w:type="paragraph" w:customStyle="1" w:styleId="OrderedList1">
    <w:name w:val="OrderedList1"/>
    <w:rsid w:val="005265BD"/>
    <w:pPr>
      <w:numPr>
        <w:numId w:val="4"/>
      </w:numPr>
      <w:spacing w:line="360" w:lineRule="auto"/>
      <w:jc w:val="both"/>
    </w:pPr>
    <w:rPr>
      <w:sz w:val="28"/>
      <w:szCs w:val="24"/>
    </w:rPr>
  </w:style>
  <w:style w:type="character" w:customStyle="1" w:styleId="afffff1">
    <w:name w:val="Название объекта Знак"/>
    <w:aliases w:val="Название таблицы Знак"/>
    <w:link w:val="afffff0"/>
    <w:uiPriority w:val="35"/>
    <w:locked/>
    <w:rsid w:val="00251ABF"/>
    <w:rPr>
      <w:bCs/>
      <w:sz w:val="24"/>
      <w:lang w:val="x-none" w:eastAsia="x-none"/>
    </w:rPr>
  </w:style>
  <w:style w:type="character" w:customStyle="1" w:styleId="FontStyle26">
    <w:name w:val="Font Style26"/>
    <w:uiPriority w:val="99"/>
    <w:rsid w:val="007A4A5F"/>
    <w:rPr>
      <w:rFonts w:ascii="Times New Roman" w:hAnsi="Times New Roman"/>
      <w:sz w:val="26"/>
    </w:rPr>
  </w:style>
  <w:style w:type="paragraph" w:customStyle="1" w:styleId="82">
    <w:name w:val="З_8"/>
    <w:basedOn w:val="Head5"/>
    <w:rsid w:val="008C266F"/>
    <w:pPr>
      <w:numPr>
        <w:ilvl w:val="0"/>
        <w:numId w:val="0"/>
      </w:numPr>
      <w:spacing w:before="0" w:after="0"/>
      <w:ind w:firstLine="851"/>
    </w:pPr>
    <w:rPr>
      <w:szCs w:val="28"/>
    </w:rPr>
  </w:style>
  <w:style w:type="character" w:customStyle="1" w:styleId="Head40">
    <w:name w:val="Head4 Знак"/>
    <w:link w:val="Head4"/>
    <w:rsid w:val="008C266F"/>
    <w:rPr>
      <w:b/>
      <w:sz w:val="28"/>
      <w:lang w:val="x-none" w:eastAsia="x-none"/>
    </w:rPr>
  </w:style>
  <w:style w:type="paragraph" w:customStyle="1" w:styleId="62">
    <w:name w:val="_уровень 6"/>
    <w:basedOn w:val="Head5"/>
    <w:autoRedefine/>
    <w:qFormat/>
    <w:rsid w:val="008C266F"/>
    <w:pPr>
      <w:numPr>
        <w:ilvl w:val="0"/>
        <w:numId w:val="0"/>
      </w:numPr>
      <w:ind w:left="2291" w:hanging="1440"/>
    </w:pPr>
    <w:rPr>
      <w:szCs w:val="28"/>
    </w:rPr>
  </w:style>
  <w:style w:type="paragraph" w:customStyle="1" w:styleId="afffff5">
    <w:name w:val="_Основной перед списком"/>
    <w:basedOn w:val="afffff6"/>
    <w:next w:val="10"/>
    <w:link w:val="afffff7"/>
    <w:qFormat/>
    <w:rsid w:val="00CA73CE"/>
    <w:pPr>
      <w:keepNext/>
      <w:ind w:firstLine="0"/>
      <w:jc w:val="center"/>
    </w:pPr>
    <w:rPr>
      <w:sz w:val="20"/>
      <w:szCs w:val="20"/>
    </w:rPr>
  </w:style>
  <w:style w:type="paragraph" w:customStyle="1" w:styleId="afffff6">
    <w:name w:val="_Основной с красной строки"/>
    <w:basedOn w:val="af3"/>
    <w:link w:val="afffff8"/>
    <w:qFormat/>
    <w:rsid w:val="00CA73CE"/>
    <w:rPr>
      <w:i/>
      <w:lang w:val="x-none" w:eastAsia="x-none"/>
    </w:rPr>
  </w:style>
  <w:style w:type="table" w:styleId="3f">
    <w:name w:val="Table Grid 3"/>
    <w:basedOn w:val="af5"/>
    <w:rsid w:val="008817C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0">
    <w:name w:val="_Маркированный список уровня 1"/>
    <w:basedOn w:val="af3"/>
    <w:link w:val="1c"/>
    <w:autoRedefine/>
    <w:rsid w:val="008817C1"/>
    <w:pPr>
      <w:widowControl w:val="0"/>
      <w:numPr>
        <w:numId w:val="5"/>
      </w:numPr>
      <w:tabs>
        <w:tab w:val="left" w:pos="1134"/>
      </w:tabs>
      <w:autoSpaceDN w:val="0"/>
      <w:adjustRightInd w:val="0"/>
      <w:spacing w:after="60" w:line="276" w:lineRule="auto"/>
      <w:ind w:left="1134"/>
      <w:textAlignment w:val="baseline"/>
    </w:pPr>
    <w:rPr>
      <w:lang w:val="x-none" w:eastAsia="x-none"/>
    </w:rPr>
  </w:style>
  <w:style w:type="character" w:customStyle="1" w:styleId="afffff8">
    <w:name w:val="_Основной с красной строки Знак"/>
    <w:link w:val="afffff6"/>
    <w:rsid w:val="00CA73CE"/>
    <w:rPr>
      <w:i/>
      <w:sz w:val="28"/>
      <w:szCs w:val="28"/>
      <w:lang w:val="x-none" w:eastAsia="x-none"/>
    </w:rPr>
  </w:style>
  <w:style w:type="character" w:customStyle="1" w:styleId="afffff7">
    <w:name w:val="_Основной перед списком Знак"/>
    <w:link w:val="afffff5"/>
    <w:rsid w:val="00CA73CE"/>
    <w:rPr>
      <w:i/>
      <w:lang w:val="x-none" w:eastAsia="x-none"/>
    </w:rPr>
  </w:style>
  <w:style w:type="character" w:customStyle="1" w:styleId="1c">
    <w:name w:val="_Маркированный список уровня 1 Знак"/>
    <w:link w:val="10"/>
    <w:rsid w:val="008817C1"/>
    <w:rPr>
      <w:sz w:val="24"/>
      <w:szCs w:val="24"/>
      <w:lang w:val="x-none" w:eastAsia="x-none"/>
    </w:rPr>
  </w:style>
  <w:style w:type="paragraph" w:styleId="afffff9">
    <w:name w:val="Revision"/>
    <w:hidden/>
    <w:uiPriority w:val="99"/>
    <w:semiHidden/>
    <w:rsid w:val="008817C1"/>
    <w:rPr>
      <w:sz w:val="24"/>
      <w:szCs w:val="24"/>
    </w:rPr>
  </w:style>
  <w:style w:type="paragraph" w:customStyle="1" w:styleId="afffffa">
    <w:name w:val="_Титул_Москва год"/>
    <w:basedOn w:val="af3"/>
    <w:link w:val="afffffb"/>
    <w:qFormat/>
    <w:rsid w:val="00A918A6"/>
    <w:pPr>
      <w:widowControl w:val="0"/>
      <w:autoSpaceDN w:val="0"/>
      <w:adjustRightInd w:val="0"/>
      <w:spacing w:line="360" w:lineRule="atLeast"/>
      <w:ind w:left="567" w:right="343" w:firstLine="0"/>
      <w:jc w:val="center"/>
      <w:textAlignment w:val="baseline"/>
    </w:pPr>
    <w:rPr>
      <w:b/>
      <w:lang w:val="x-none" w:eastAsia="x-none"/>
    </w:rPr>
  </w:style>
  <w:style w:type="character" w:customStyle="1" w:styleId="afffffb">
    <w:name w:val="_Титул_Москва год Знак"/>
    <w:link w:val="afffffa"/>
    <w:rsid w:val="00A918A6"/>
    <w:rPr>
      <w:b/>
      <w:sz w:val="28"/>
      <w:szCs w:val="28"/>
      <w:lang w:val="x-none" w:eastAsia="x-none"/>
    </w:rPr>
  </w:style>
  <w:style w:type="character" w:customStyle="1" w:styleId="apple-converted-space">
    <w:name w:val="apple-converted-space"/>
    <w:rsid w:val="00734A0B"/>
  </w:style>
  <w:style w:type="character" w:customStyle="1" w:styleId="cmd">
    <w:name w:val="cmd"/>
    <w:rsid w:val="00734A0B"/>
    <w:rPr>
      <w:rFonts w:ascii="Courier New" w:hAnsi="Courier New"/>
      <w:b/>
      <w:bCs/>
      <w:sz w:val="20"/>
      <w:szCs w:val="24"/>
      <w:lang w:val="ru-RU" w:eastAsia="ru-RU" w:bidi="ar-SA"/>
    </w:rPr>
  </w:style>
  <w:style w:type="character" w:customStyle="1" w:styleId="Cmd0">
    <w:name w:val="Cmd"/>
    <w:rsid w:val="00734A0B"/>
    <w:rPr>
      <w:rFonts w:ascii="Courier New" w:hAnsi="Courier New" w:cs="Courier New"/>
      <w:b/>
      <w:sz w:val="20"/>
      <w:szCs w:val="20"/>
      <w:lang w:val="en-US"/>
    </w:rPr>
  </w:style>
  <w:style w:type="character" w:customStyle="1" w:styleId="PlainText10">
    <w:name w:val="PlainText Знак1"/>
    <w:rsid w:val="00734A0B"/>
    <w:rPr>
      <w:sz w:val="24"/>
      <w:szCs w:val="24"/>
      <w:lang w:val="ru-RU" w:eastAsia="ru-RU" w:bidi="ar-SA"/>
    </w:rPr>
  </w:style>
  <w:style w:type="character" w:customStyle="1" w:styleId="wikilink">
    <w:name w:val="wikilink"/>
    <w:rsid w:val="00734A0B"/>
  </w:style>
  <w:style w:type="character" w:customStyle="1" w:styleId="af8">
    <w:name w:val="Верхний колонтитул Знак"/>
    <w:link w:val="af7"/>
    <w:rsid w:val="00734A0B"/>
    <w:rPr>
      <w:sz w:val="24"/>
      <w:szCs w:val="24"/>
    </w:rPr>
  </w:style>
  <w:style w:type="paragraph" w:customStyle="1" w:styleId="ad">
    <w:name w:val="Заголовок Приложения"/>
    <w:basedOn w:val="af3"/>
    <w:next w:val="af3"/>
    <w:rsid w:val="00734A0B"/>
    <w:pPr>
      <w:keepNext/>
      <w:keepLines/>
      <w:pageBreakBefore/>
      <w:numPr>
        <w:ilvl w:val="2"/>
        <w:numId w:val="13"/>
      </w:numPr>
      <w:spacing w:before="360" w:after="360"/>
      <w:outlineLvl w:val="0"/>
    </w:pPr>
    <w:rPr>
      <w:b/>
      <w:sz w:val="34"/>
      <w:szCs w:val="28"/>
    </w:rPr>
  </w:style>
  <w:style w:type="paragraph" w:customStyle="1" w:styleId="a5">
    <w:name w:val="Мой"/>
    <w:basedOn w:val="af3"/>
    <w:locked/>
    <w:rsid w:val="00734A0B"/>
    <w:pPr>
      <w:numPr>
        <w:numId w:val="19"/>
      </w:numPr>
    </w:pPr>
    <w:rPr>
      <w:sz w:val="28"/>
    </w:rPr>
  </w:style>
  <w:style w:type="character" w:customStyle="1" w:styleId="afff5">
    <w:name w:val="Приветствие Знак"/>
    <w:link w:val="afff4"/>
    <w:rsid w:val="00734A0B"/>
    <w:rPr>
      <w:sz w:val="24"/>
      <w:szCs w:val="24"/>
    </w:rPr>
  </w:style>
  <w:style w:type="paragraph" w:styleId="afffffc">
    <w:name w:val="footnote text"/>
    <w:basedOn w:val="af3"/>
    <w:link w:val="afffffd"/>
    <w:rsid w:val="00734A0B"/>
    <w:rPr>
      <w:sz w:val="20"/>
      <w:szCs w:val="20"/>
    </w:rPr>
  </w:style>
  <w:style w:type="character" w:customStyle="1" w:styleId="afffffd">
    <w:name w:val="Текст сноски Знак"/>
    <w:basedOn w:val="af4"/>
    <w:link w:val="afffffc"/>
    <w:rsid w:val="00734A0B"/>
  </w:style>
  <w:style w:type="paragraph" w:customStyle="1" w:styleId="2f2">
    <w:name w:val="_Заголовок 2"/>
    <w:basedOn w:val="21"/>
    <w:next w:val="afffff6"/>
    <w:link w:val="2f3"/>
    <w:qFormat/>
    <w:rsid w:val="005E7C38"/>
    <w:pPr>
      <w:pageBreakBefore/>
      <w:widowControl w:val="0"/>
      <w:numPr>
        <w:ilvl w:val="0"/>
        <w:numId w:val="0"/>
      </w:numPr>
      <w:autoSpaceDN w:val="0"/>
      <w:adjustRightInd w:val="0"/>
      <w:spacing w:before="160" w:after="160" w:line="360" w:lineRule="atLeast"/>
      <w:textAlignment w:val="baseline"/>
    </w:pPr>
    <w:rPr>
      <w:rFonts w:ascii="Times New Roman" w:hAnsi="Times New Roman"/>
      <w:i w:val="0"/>
      <w:sz w:val="32"/>
      <w:lang w:val="ru-RU"/>
    </w:rPr>
  </w:style>
  <w:style w:type="character" w:customStyle="1" w:styleId="2f3">
    <w:name w:val="_Заголовок 2 Знак"/>
    <w:link w:val="2f2"/>
    <w:rsid w:val="005E7C38"/>
    <w:rPr>
      <w:b/>
      <w:bCs/>
      <w:iCs/>
      <w:sz w:val="32"/>
      <w:szCs w:val="28"/>
      <w:lang w:eastAsia="x-none"/>
    </w:rPr>
  </w:style>
  <w:style w:type="paragraph" w:customStyle="1" w:styleId="afffffe">
    <w:name w:val="_Название таблицы"/>
    <w:basedOn w:val="af3"/>
    <w:rsid w:val="00850739"/>
    <w:pPr>
      <w:keepNext/>
      <w:widowControl w:val="0"/>
      <w:autoSpaceDN w:val="0"/>
      <w:adjustRightInd w:val="0"/>
      <w:spacing w:before="120" w:after="40" w:line="360" w:lineRule="atLeast"/>
      <w:ind w:firstLine="357"/>
      <w:jc w:val="right"/>
      <w:textAlignment w:val="baseline"/>
    </w:pPr>
  </w:style>
  <w:style w:type="paragraph" w:customStyle="1" w:styleId="affffff">
    <w:name w:val="_Текст таблицы"/>
    <w:basedOn w:val="af3"/>
    <w:qFormat/>
    <w:rsid w:val="00850739"/>
    <w:rPr>
      <w:szCs w:val="20"/>
    </w:rPr>
  </w:style>
  <w:style w:type="paragraph" w:customStyle="1" w:styleId="affffff0">
    <w:name w:val="Табличный текст"/>
    <w:basedOn w:val="affffc"/>
    <w:link w:val="affffff1"/>
    <w:qFormat/>
    <w:rsid w:val="00B1571E"/>
    <w:pPr>
      <w:keepLines w:val="0"/>
      <w:spacing w:after="0"/>
      <w:ind w:firstLine="0"/>
      <w:jc w:val="both"/>
    </w:pPr>
    <w:rPr>
      <w:rFonts w:ascii="Courier New" w:hAnsi="Courier New" w:cs="Courier New"/>
      <w:color w:val="595959"/>
      <w:sz w:val="20"/>
      <w:szCs w:val="20"/>
      <w:lang w:val="x-none"/>
    </w:rPr>
  </w:style>
  <w:style w:type="character" w:customStyle="1" w:styleId="affffff1">
    <w:name w:val="Табличный текст Знак"/>
    <w:link w:val="affffff0"/>
    <w:rsid w:val="00B1571E"/>
    <w:rPr>
      <w:rFonts w:ascii="Courier New" w:eastAsia="Calibri" w:hAnsi="Courier New" w:cs="Courier New"/>
      <w:color w:val="595959"/>
      <w:lang w:val="x-none" w:eastAsia="en-US"/>
    </w:rPr>
  </w:style>
  <w:style w:type="paragraph" w:customStyle="1" w:styleId="affffff2">
    <w:name w:val="Табличный заголовок"/>
    <w:basedOn w:val="affffff0"/>
    <w:link w:val="affffff3"/>
    <w:rsid w:val="00850739"/>
    <w:pPr>
      <w:spacing w:before="120" w:line="360" w:lineRule="auto"/>
      <w:jc w:val="center"/>
    </w:pPr>
    <w:rPr>
      <w:b/>
      <w:sz w:val="22"/>
      <w:szCs w:val="24"/>
    </w:rPr>
  </w:style>
  <w:style w:type="character" w:customStyle="1" w:styleId="affffff3">
    <w:name w:val="Табличный заголовок Знак"/>
    <w:link w:val="affffff2"/>
    <w:rsid w:val="00850739"/>
    <w:rPr>
      <w:rFonts w:eastAsia="Calibri"/>
      <w:b/>
      <w:sz w:val="22"/>
      <w:szCs w:val="24"/>
      <w:lang w:eastAsia="en-US"/>
    </w:rPr>
  </w:style>
  <w:style w:type="paragraph" w:customStyle="1" w:styleId="affffff4">
    <w:name w:val="_Назв_рисунка"/>
    <w:basedOn w:val="af3"/>
    <w:next w:val="af3"/>
    <w:link w:val="affffff5"/>
    <w:rsid w:val="00C55E48"/>
    <w:pPr>
      <w:widowControl w:val="0"/>
      <w:autoSpaceDN w:val="0"/>
      <w:adjustRightInd w:val="0"/>
      <w:spacing w:before="60" w:after="120"/>
      <w:jc w:val="center"/>
      <w:textAlignment w:val="baseline"/>
    </w:pPr>
    <w:rPr>
      <w:bCs/>
      <w:sz w:val="22"/>
      <w:szCs w:val="22"/>
      <w:lang w:val="x-none" w:eastAsia="x-none"/>
    </w:rPr>
  </w:style>
  <w:style w:type="character" w:customStyle="1" w:styleId="affffff5">
    <w:name w:val="_Назв_рисунка Знак Знак"/>
    <w:link w:val="affffff4"/>
    <w:rsid w:val="00C55E48"/>
    <w:rPr>
      <w:bCs/>
      <w:sz w:val="22"/>
      <w:szCs w:val="22"/>
    </w:rPr>
  </w:style>
  <w:style w:type="paragraph" w:customStyle="1" w:styleId="18">
    <w:name w:val="Маркированный 1"/>
    <w:basedOn w:val="af3"/>
    <w:link w:val="1d"/>
    <w:rsid w:val="00596B9F"/>
    <w:pPr>
      <w:numPr>
        <w:numId w:val="26"/>
      </w:numPr>
      <w:ind w:left="1701" w:hanging="11"/>
      <w:contextualSpacing/>
    </w:pPr>
    <w:rPr>
      <w:rFonts w:eastAsia="Calibri"/>
      <w:sz w:val="28"/>
      <w:szCs w:val="28"/>
      <w:lang w:eastAsia="en-US"/>
    </w:rPr>
  </w:style>
  <w:style w:type="paragraph" w:customStyle="1" w:styleId="26">
    <w:name w:val="Маркированный 2"/>
    <w:basedOn w:val="18"/>
    <w:link w:val="2f4"/>
    <w:uiPriority w:val="99"/>
    <w:rsid w:val="00C55E48"/>
    <w:pPr>
      <w:numPr>
        <w:ilvl w:val="1"/>
      </w:numPr>
    </w:pPr>
    <w:rPr>
      <w:lang w:val="x-none"/>
    </w:rPr>
  </w:style>
  <w:style w:type="paragraph" w:customStyle="1" w:styleId="36">
    <w:name w:val="Маркированный 3"/>
    <w:basedOn w:val="26"/>
    <w:link w:val="3f0"/>
    <w:rsid w:val="00C55E48"/>
    <w:pPr>
      <w:numPr>
        <w:ilvl w:val="2"/>
      </w:numPr>
      <w:tabs>
        <w:tab w:val="num" w:pos="643"/>
        <w:tab w:val="num" w:pos="1080"/>
      </w:tabs>
      <w:ind w:left="1985" w:hanging="425"/>
    </w:pPr>
  </w:style>
  <w:style w:type="paragraph" w:customStyle="1" w:styleId="31">
    <w:name w:val="_Заголовок 3"/>
    <w:basedOn w:val="32"/>
    <w:next w:val="afffff6"/>
    <w:link w:val="3f1"/>
    <w:rsid w:val="00E16B77"/>
    <w:pPr>
      <w:keepLines/>
      <w:numPr>
        <w:numId w:val="3"/>
      </w:numPr>
      <w:spacing w:before="120" w:after="120"/>
      <w:ind w:left="1560" w:hanging="863"/>
    </w:pPr>
    <w:rPr>
      <w:rFonts w:ascii="Times New Roman" w:hAnsi="Times New Roman"/>
      <w:sz w:val="28"/>
    </w:rPr>
  </w:style>
  <w:style w:type="character" w:customStyle="1" w:styleId="3f1">
    <w:name w:val="_Заголовок 3 Знак"/>
    <w:link w:val="31"/>
    <w:rsid w:val="00E16B77"/>
    <w:rPr>
      <w:b/>
      <w:bCs/>
      <w:sz w:val="28"/>
      <w:szCs w:val="26"/>
      <w:lang w:val="x-none" w:eastAsia="x-none"/>
    </w:rPr>
  </w:style>
  <w:style w:type="paragraph" w:customStyle="1" w:styleId="14">
    <w:name w:val="_Нумерованный 1"/>
    <w:basedOn w:val="afffff5"/>
    <w:link w:val="110"/>
    <w:qFormat/>
    <w:rsid w:val="00E16B77"/>
    <w:pPr>
      <w:numPr>
        <w:numId w:val="27"/>
      </w:numPr>
      <w:tabs>
        <w:tab w:val="left" w:pos="426"/>
      </w:tabs>
      <w:ind w:left="0" w:firstLine="0"/>
    </w:pPr>
  </w:style>
  <w:style w:type="paragraph" w:customStyle="1" w:styleId="23">
    <w:name w:val="_Нумерованный 2"/>
    <w:basedOn w:val="14"/>
    <w:link w:val="210"/>
    <w:qFormat/>
    <w:rsid w:val="00843225"/>
    <w:pPr>
      <w:numPr>
        <w:ilvl w:val="1"/>
      </w:numPr>
      <w:tabs>
        <w:tab w:val="clear" w:pos="284"/>
        <w:tab w:val="clear" w:pos="426"/>
      </w:tabs>
      <w:ind w:left="851" w:firstLine="0"/>
      <w:jc w:val="left"/>
    </w:pPr>
    <w:rPr>
      <w:b/>
      <w:i w:val="0"/>
      <w:sz w:val="28"/>
      <w:szCs w:val="28"/>
    </w:rPr>
  </w:style>
  <w:style w:type="paragraph" w:customStyle="1" w:styleId="33">
    <w:name w:val="_Нумерованный 3"/>
    <w:basedOn w:val="23"/>
    <w:link w:val="3f2"/>
    <w:qFormat/>
    <w:rsid w:val="00E16B77"/>
    <w:pPr>
      <w:numPr>
        <w:ilvl w:val="2"/>
      </w:numPr>
      <w:tabs>
        <w:tab w:val="clear" w:pos="-624"/>
        <w:tab w:val="num" w:pos="720"/>
      </w:tabs>
      <w:ind w:left="720" w:hanging="720"/>
    </w:pPr>
  </w:style>
  <w:style w:type="character" w:customStyle="1" w:styleId="110">
    <w:name w:val="_Нумерованный 1 Знак1"/>
    <w:link w:val="14"/>
    <w:rsid w:val="00E16B77"/>
    <w:rPr>
      <w:i/>
      <w:lang w:val="x-none" w:eastAsia="x-none"/>
    </w:rPr>
  </w:style>
  <w:style w:type="character" w:customStyle="1" w:styleId="1d">
    <w:name w:val="Маркированный 1 Знак"/>
    <w:link w:val="18"/>
    <w:rsid w:val="00596B9F"/>
    <w:rPr>
      <w:rFonts w:eastAsia="Calibri"/>
      <w:sz w:val="28"/>
      <w:szCs w:val="28"/>
      <w:lang w:eastAsia="en-US"/>
    </w:rPr>
  </w:style>
  <w:style w:type="paragraph" w:customStyle="1" w:styleId="17">
    <w:name w:val="Нумерованный 1"/>
    <w:basedOn w:val="afffff5"/>
    <w:link w:val="1e"/>
    <w:qFormat/>
    <w:rsid w:val="00E16B77"/>
    <w:pPr>
      <w:numPr>
        <w:numId w:val="28"/>
      </w:numPr>
      <w:contextualSpacing/>
    </w:pPr>
    <w:rPr>
      <w:rFonts w:eastAsia="Calibri"/>
      <w:szCs w:val="22"/>
      <w:lang w:eastAsia="en-US"/>
    </w:rPr>
  </w:style>
  <w:style w:type="paragraph" w:customStyle="1" w:styleId="25">
    <w:name w:val="Нумерованный 2"/>
    <w:basedOn w:val="17"/>
    <w:link w:val="2f5"/>
    <w:qFormat/>
    <w:rsid w:val="00E16B77"/>
    <w:pPr>
      <w:numPr>
        <w:ilvl w:val="1"/>
      </w:numPr>
      <w:ind w:left="1701" w:hanging="567"/>
    </w:pPr>
  </w:style>
  <w:style w:type="paragraph" w:customStyle="1" w:styleId="35">
    <w:name w:val="Нумерованный 3"/>
    <w:basedOn w:val="17"/>
    <w:link w:val="3f3"/>
    <w:rsid w:val="00E16B77"/>
    <w:pPr>
      <w:numPr>
        <w:ilvl w:val="2"/>
      </w:numPr>
      <w:ind w:left="2552" w:hanging="851"/>
    </w:pPr>
  </w:style>
  <w:style w:type="paragraph" w:customStyle="1" w:styleId="affffff6">
    <w:name w:val="_Заголовок таблицы"/>
    <w:basedOn w:val="af3"/>
    <w:rsid w:val="008833D0"/>
    <w:pPr>
      <w:keepNext/>
      <w:spacing w:before="120" w:after="120"/>
      <w:jc w:val="center"/>
    </w:pPr>
    <w:rPr>
      <w:b/>
    </w:rPr>
  </w:style>
  <w:style w:type="paragraph" w:customStyle="1" w:styleId="affffff7">
    <w:name w:val="_Титул_Объект автоматизации"/>
    <w:basedOn w:val="af3"/>
    <w:link w:val="affffff8"/>
    <w:rsid w:val="008833D0"/>
    <w:pPr>
      <w:jc w:val="center"/>
    </w:pPr>
    <w:rPr>
      <w:sz w:val="32"/>
      <w:szCs w:val="32"/>
      <w:lang w:val="x-none" w:eastAsia="x-none"/>
    </w:rPr>
  </w:style>
  <w:style w:type="paragraph" w:customStyle="1" w:styleId="1f">
    <w:name w:val="_Заголовок 1"/>
    <w:basedOn w:val="11"/>
    <w:next w:val="2f2"/>
    <w:link w:val="1f0"/>
    <w:rsid w:val="008833D0"/>
    <w:pPr>
      <w:pageBreakBefore/>
      <w:widowControl w:val="0"/>
      <w:numPr>
        <w:numId w:val="0"/>
      </w:numPr>
      <w:tabs>
        <w:tab w:val="num" w:pos="113"/>
      </w:tabs>
      <w:autoSpaceDN w:val="0"/>
      <w:adjustRightInd w:val="0"/>
      <w:spacing w:before="240" w:after="60" w:line="360" w:lineRule="atLeast"/>
      <w:ind w:left="1134" w:hanging="113"/>
      <w:jc w:val="both"/>
      <w:textAlignment w:val="baseline"/>
    </w:pPr>
    <w:rPr>
      <w:caps/>
      <w:sz w:val="36"/>
    </w:rPr>
  </w:style>
  <w:style w:type="character" w:customStyle="1" w:styleId="affffff8">
    <w:name w:val="_Название объекта автоматизации Знак"/>
    <w:link w:val="affffff7"/>
    <w:rsid w:val="008833D0"/>
    <w:rPr>
      <w:sz w:val="32"/>
      <w:szCs w:val="32"/>
    </w:rPr>
  </w:style>
  <w:style w:type="character" w:customStyle="1" w:styleId="afd">
    <w:name w:val="Схема документа Знак"/>
    <w:link w:val="afc"/>
    <w:rsid w:val="008833D0"/>
    <w:rPr>
      <w:rFonts w:ascii="Tahoma" w:hAnsi="Tahoma" w:cs="Tahoma"/>
      <w:sz w:val="24"/>
      <w:szCs w:val="24"/>
      <w:shd w:val="clear" w:color="auto" w:fill="000080"/>
    </w:rPr>
  </w:style>
  <w:style w:type="paragraph" w:customStyle="1" w:styleId="affffff9">
    <w:name w:val="_Заголовок без нумерации Не в оглавлении"/>
    <w:basedOn w:val="af3"/>
    <w:link w:val="affffffa"/>
    <w:qFormat/>
    <w:rsid w:val="008833D0"/>
    <w:pPr>
      <w:pageBreakBefore/>
      <w:widowControl w:val="0"/>
      <w:autoSpaceDN w:val="0"/>
      <w:adjustRightInd w:val="0"/>
      <w:spacing w:after="240" w:line="360" w:lineRule="atLeast"/>
      <w:textAlignment w:val="baseline"/>
    </w:pPr>
    <w:rPr>
      <w:rFonts w:ascii="Times New Roman Полужирный" w:hAnsi="Times New Roman Полужирный"/>
      <w:b/>
      <w:caps/>
      <w:spacing w:val="20"/>
      <w:sz w:val="28"/>
      <w:szCs w:val="28"/>
      <w:lang w:val="x-none" w:eastAsia="x-none"/>
    </w:rPr>
  </w:style>
  <w:style w:type="character" w:customStyle="1" w:styleId="1f0">
    <w:name w:val="_Заголовок 1 Знак"/>
    <w:link w:val="1f"/>
    <w:rsid w:val="008833D0"/>
    <w:rPr>
      <w:b/>
      <w:bCs/>
      <w:caps/>
      <w:kern w:val="32"/>
      <w:sz w:val="36"/>
      <w:szCs w:val="32"/>
      <w:lang w:val="x-none" w:eastAsia="x-none"/>
    </w:rPr>
  </w:style>
  <w:style w:type="character" w:customStyle="1" w:styleId="affffffa">
    <w:name w:val="_Заголовок без нумерации Не в оглавлении Знак"/>
    <w:link w:val="affffff9"/>
    <w:rsid w:val="008833D0"/>
    <w:rPr>
      <w:rFonts w:ascii="Times New Roman Полужирный" w:hAnsi="Times New Roman Полужирный"/>
      <w:b/>
      <w:caps/>
      <w:spacing w:val="20"/>
      <w:sz w:val="28"/>
      <w:szCs w:val="28"/>
    </w:rPr>
  </w:style>
  <w:style w:type="table" w:customStyle="1" w:styleId="affffffb">
    <w:name w:val="_Титул_Невидимая таблица"/>
    <w:basedOn w:val="af5"/>
    <w:rsid w:val="008833D0"/>
    <w:tblPr>
      <w:tblInd w:w="675" w:type="dxa"/>
    </w:tblPr>
  </w:style>
  <w:style w:type="paragraph" w:customStyle="1" w:styleId="affffffc">
    <w:name w:val="_Согласовано"/>
    <w:aliases w:val="Составили,Согласовано"/>
    <w:basedOn w:val="af3"/>
    <w:link w:val="affffffd"/>
    <w:rsid w:val="008833D0"/>
    <w:pPr>
      <w:widowControl w:val="0"/>
      <w:autoSpaceDN w:val="0"/>
      <w:adjustRightInd w:val="0"/>
      <w:spacing w:before="240" w:line="360" w:lineRule="atLeast"/>
      <w:textAlignment w:val="baseline"/>
    </w:pPr>
    <w:rPr>
      <w:rFonts w:ascii="Times New Roman Полужирный" w:hAnsi="Times New Roman Полужирный"/>
      <w:b/>
      <w:bCs/>
      <w:caps/>
      <w:lang w:val="x-none" w:eastAsia="x-none"/>
    </w:rPr>
  </w:style>
  <w:style w:type="table" w:customStyle="1" w:styleId="affffffe">
    <w:name w:val="Таблица"/>
    <w:basedOn w:val="af5"/>
    <w:semiHidden/>
    <w:locked/>
    <w:rsid w:val="008833D0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shd w:val="clear" w:color="auto" w:fill="auto"/>
      <w:vAlign w:val="center"/>
    </w:tcPr>
  </w:style>
  <w:style w:type="table" w:customStyle="1" w:styleId="afffffff">
    <w:name w:val="_Таблица"/>
    <w:basedOn w:val="af5"/>
    <w:rsid w:val="008833D0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0">
    <w:name w:val="_Текст исходного кода"/>
    <w:basedOn w:val="af3"/>
    <w:rsid w:val="008833D0"/>
    <w:pPr>
      <w:widowControl w:val="0"/>
      <w:autoSpaceDN w:val="0"/>
      <w:adjustRightInd w:val="0"/>
      <w:spacing w:line="360" w:lineRule="atLeast"/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afffffff1">
    <w:name w:val="_Титул_Название документа"/>
    <w:basedOn w:val="af3"/>
    <w:link w:val="afffffff2"/>
    <w:rsid w:val="008833D0"/>
    <w:pPr>
      <w:spacing w:before="1500"/>
      <w:jc w:val="center"/>
    </w:pPr>
    <w:rPr>
      <w:b/>
      <w:caps/>
      <w:sz w:val="32"/>
      <w:lang w:val="x-none" w:eastAsia="x-none"/>
    </w:rPr>
  </w:style>
  <w:style w:type="paragraph" w:customStyle="1" w:styleId="afffffff3">
    <w:name w:val="_Титул наименование организации"/>
    <w:basedOn w:val="af3"/>
    <w:link w:val="afffffff4"/>
    <w:qFormat/>
    <w:rsid w:val="008833D0"/>
    <w:pPr>
      <w:widowControl w:val="0"/>
      <w:tabs>
        <w:tab w:val="left" w:pos="0"/>
      </w:tabs>
      <w:autoSpaceDN w:val="0"/>
      <w:adjustRightInd w:val="0"/>
      <w:spacing w:line="360" w:lineRule="atLeast"/>
      <w:ind w:right="-5"/>
      <w:jc w:val="center"/>
      <w:textAlignment w:val="baseline"/>
    </w:pPr>
    <w:rPr>
      <w:noProof/>
      <w:sz w:val="28"/>
      <w:szCs w:val="28"/>
      <w:lang w:val="x-none" w:eastAsia="x-none"/>
    </w:rPr>
  </w:style>
  <w:style w:type="paragraph" w:customStyle="1" w:styleId="afffffff5">
    <w:name w:val="_Титул_Название системы"/>
    <w:basedOn w:val="af3"/>
    <w:link w:val="afffffff6"/>
    <w:rsid w:val="008833D0"/>
    <w:pPr>
      <w:spacing w:before="240"/>
      <w:jc w:val="center"/>
    </w:pPr>
    <w:rPr>
      <w:b/>
      <w:sz w:val="32"/>
      <w:szCs w:val="32"/>
      <w:lang w:val="x-none" w:eastAsia="x-none"/>
    </w:rPr>
  </w:style>
  <w:style w:type="character" w:customStyle="1" w:styleId="affffffd">
    <w:name w:val="_Согласовано Знак"/>
    <w:aliases w:val="Составили Знак,Согласовано Знак"/>
    <w:link w:val="affffffc"/>
    <w:rsid w:val="008833D0"/>
    <w:rPr>
      <w:rFonts w:ascii="Times New Roman Полужирный" w:hAnsi="Times New Roman Полужирный"/>
      <w:b/>
      <w:bCs/>
      <w:caps/>
      <w:sz w:val="24"/>
      <w:szCs w:val="24"/>
    </w:rPr>
  </w:style>
  <w:style w:type="character" w:customStyle="1" w:styleId="afffffff4">
    <w:name w:val="_Титул наименование организации Знак"/>
    <w:link w:val="afffffff3"/>
    <w:rsid w:val="008833D0"/>
    <w:rPr>
      <w:noProof/>
      <w:sz w:val="28"/>
      <w:szCs w:val="28"/>
    </w:rPr>
  </w:style>
  <w:style w:type="table" w:customStyle="1" w:styleId="Table">
    <w:name w:val="Table"/>
    <w:basedOn w:val="af5"/>
    <w:semiHidden/>
    <w:locked/>
    <w:rsid w:val="008833D0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shd w:val="clear" w:color="auto" w:fill="auto"/>
      <w:vAlign w:val="center"/>
    </w:tcPr>
  </w:style>
  <w:style w:type="character" w:customStyle="1" w:styleId="afa">
    <w:name w:val="Нижний колонтитул Знак"/>
    <w:link w:val="af9"/>
    <w:uiPriority w:val="99"/>
    <w:rsid w:val="008833D0"/>
    <w:rPr>
      <w:sz w:val="24"/>
      <w:szCs w:val="24"/>
    </w:rPr>
  </w:style>
  <w:style w:type="character" w:customStyle="1" w:styleId="1f1">
    <w:name w:val="_Нумерованный 1 Знак"/>
    <w:rsid w:val="008833D0"/>
    <w:rPr>
      <w:sz w:val="24"/>
      <w:szCs w:val="24"/>
    </w:rPr>
  </w:style>
  <w:style w:type="table" w:styleId="-10">
    <w:name w:val="Table Web 1"/>
    <w:basedOn w:val="af5"/>
    <w:rsid w:val="008833D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f5"/>
    <w:rsid w:val="008833D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f5"/>
    <w:rsid w:val="008833D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f6">
    <w:name w:val="_Нумерованный 2 Знак"/>
    <w:rsid w:val="008833D0"/>
  </w:style>
  <w:style w:type="character" w:customStyle="1" w:styleId="210">
    <w:name w:val="_Нумерованный 2 Знак1"/>
    <w:link w:val="23"/>
    <w:rsid w:val="00843225"/>
    <w:rPr>
      <w:b/>
      <w:sz w:val="28"/>
      <w:szCs w:val="28"/>
      <w:lang w:val="x-none" w:eastAsia="x-none"/>
    </w:rPr>
  </w:style>
  <w:style w:type="character" w:customStyle="1" w:styleId="3f2">
    <w:name w:val="_Нумерованный 3 Знак"/>
    <w:link w:val="33"/>
    <w:rsid w:val="008833D0"/>
    <w:rPr>
      <w:b/>
      <w:sz w:val="28"/>
      <w:szCs w:val="28"/>
      <w:lang w:val="x-none" w:eastAsia="x-none"/>
    </w:rPr>
  </w:style>
  <w:style w:type="table" w:styleId="afffffff7">
    <w:name w:val="Table Elegant"/>
    <w:basedOn w:val="af5"/>
    <w:rsid w:val="008833D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2">
    <w:name w:val="Table Subtle 1"/>
    <w:basedOn w:val="af5"/>
    <w:rsid w:val="008833D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ubtle 2"/>
    <w:basedOn w:val="af5"/>
    <w:rsid w:val="008833D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3">
    <w:name w:val="Table Classic 1"/>
    <w:basedOn w:val="af5"/>
    <w:rsid w:val="008833D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Classic 2"/>
    <w:basedOn w:val="af5"/>
    <w:rsid w:val="008833D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lassic 3"/>
    <w:basedOn w:val="af5"/>
    <w:rsid w:val="008833D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lassic 4"/>
    <w:basedOn w:val="af5"/>
    <w:rsid w:val="008833D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fff8">
    <w:name w:val="Невидимая таблица"/>
    <w:basedOn w:val="af5"/>
    <w:semiHidden/>
    <w:locked/>
    <w:rsid w:val="008833D0"/>
    <w:pPr>
      <w:spacing w:before="60" w:after="60"/>
    </w:pPr>
    <w:tblPr/>
  </w:style>
  <w:style w:type="table" w:styleId="1f4">
    <w:name w:val="Table 3D effects 1"/>
    <w:basedOn w:val="af5"/>
    <w:rsid w:val="008833D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3D effects 2"/>
    <w:basedOn w:val="af5"/>
    <w:rsid w:val="008833D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3D effects 3"/>
    <w:basedOn w:val="af5"/>
    <w:rsid w:val="008833D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5">
    <w:name w:val="Table Simple 1"/>
    <w:basedOn w:val="af5"/>
    <w:rsid w:val="008833D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Simple 2"/>
    <w:basedOn w:val="af5"/>
    <w:rsid w:val="008833D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Simple 3"/>
    <w:basedOn w:val="af5"/>
    <w:rsid w:val="008833D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6">
    <w:name w:val="Table Grid 1"/>
    <w:basedOn w:val="af5"/>
    <w:rsid w:val="008833D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Grid 2"/>
    <w:basedOn w:val="af5"/>
    <w:rsid w:val="008833D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f5"/>
    <w:rsid w:val="008833D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f5"/>
    <w:rsid w:val="008833D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f5"/>
    <w:rsid w:val="008833D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f5"/>
    <w:rsid w:val="008833D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f5"/>
    <w:rsid w:val="008833D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f9">
    <w:name w:val="Table Contemporary"/>
    <w:basedOn w:val="af5"/>
    <w:rsid w:val="008833D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ffa">
    <w:name w:val="Table Professional"/>
    <w:basedOn w:val="af5"/>
    <w:rsid w:val="008833D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numbering" w:styleId="af">
    <w:name w:val="Outline List 3"/>
    <w:basedOn w:val="af6"/>
    <w:rsid w:val="008833D0"/>
    <w:pPr>
      <w:numPr>
        <w:numId w:val="29"/>
      </w:numPr>
    </w:pPr>
  </w:style>
  <w:style w:type="table" w:styleId="1f7">
    <w:name w:val="Table Columns 1"/>
    <w:basedOn w:val="af5"/>
    <w:rsid w:val="008833D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Columns 2"/>
    <w:basedOn w:val="af5"/>
    <w:rsid w:val="008833D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Columns 3"/>
    <w:basedOn w:val="af5"/>
    <w:rsid w:val="008833D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f5"/>
    <w:rsid w:val="008833D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f5"/>
    <w:rsid w:val="008833D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-11">
    <w:name w:val="Table List 1"/>
    <w:basedOn w:val="af5"/>
    <w:rsid w:val="008833D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f5"/>
    <w:rsid w:val="008833D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1">
    <w:name w:val="Table List 3"/>
    <w:basedOn w:val="af5"/>
    <w:rsid w:val="008833D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f5"/>
    <w:rsid w:val="008833D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f5"/>
    <w:rsid w:val="008833D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f5"/>
    <w:rsid w:val="008833D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f5"/>
    <w:rsid w:val="008833D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f5"/>
    <w:rsid w:val="008833D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2fd">
    <w:name w:val="index 2"/>
    <w:basedOn w:val="af3"/>
    <w:next w:val="af3"/>
    <w:autoRedefine/>
    <w:rsid w:val="008833D0"/>
    <w:pPr>
      <w:widowControl w:val="0"/>
      <w:autoSpaceDN w:val="0"/>
      <w:adjustRightInd w:val="0"/>
      <w:spacing w:line="360" w:lineRule="atLeast"/>
      <w:ind w:left="480" w:hanging="240"/>
      <w:textAlignment w:val="baseline"/>
    </w:pPr>
  </w:style>
  <w:style w:type="paragraph" w:styleId="3f8">
    <w:name w:val="index 3"/>
    <w:basedOn w:val="af3"/>
    <w:next w:val="af3"/>
    <w:autoRedefine/>
    <w:rsid w:val="008833D0"/>
    <w:pPr>
      <w:widowControl w:val="0"/>
      <w:autoSpaceDN w:val="0"/>
      <w:adjustRightInd w:val="0"/>
      <w:spacing w:line="360" w:lineRule="atLeast"/>
      <w:ind w:left="720" w:hanging="240"/>
      <w:textAlignment w:val="baseline"/>
    </w:pPr>
  </w:style>
  <w:style w:type="paragraph" w:styleId="4b">
    <w:name w:val="index 4"/>
    <w:basedOn w:val="af3"/>
    <w:next w:val="af3"/>
    <w:autoRedefine/>
    <w:rsid w:val="008833D0"/>
    <w:pPr>
      <w:widowControl w:val="0"/>
      <w:autoSpaceDN w:val="0"/>
      <w:adjustRightInd w:val="0"/>
      <w:spacing w:line="360" w:lineRule="atLeast"/>
      <w:ind w:left="960" w:hanging="240"/>
      <w:textAlignment w:val="baseline"/>
    </w:pPr>
  </w:style>
  <w:style w:type="paragraph" w:styleId="59">
    <w:name w:val="index 5"/>
    <w:basedOn w:val="af3"/>
    <w:next w:val="af3"/>
    <w:autoRedefine/>
    <w:rsid w:val="008833D0"/>
    <w:pPr>
      <w:widowControl w:val="0"/>
      <w:autoSpaceDN w:val="0"/>
      <w:adjustRightInd w:val="0"/>
      <w:spacing w:line="360" w:lineRule="atLeast"/>
      <w:ind w:left="1200" w:hanging="240"/>
      <w:textAlignment w:val="baseline"/>
    </w:pPr>
  </w:style>
  <w:style w:type="paragraph" w:styleId="64">
    <w:name w:val="index 6"/>
    <w:basedOn w:val="af3"/>
    <w:next w:val="af3"/>
    <w:autoRedefine/>
    <w:rsid w:val="008833D0"/>
    <w:pPr>
      <w:widowControl w:val="0"/>
      <w:autoSpaceDN w:val="0"/>
      <w:adjustRightInd w:val="0"/>
      <w:spacing w:line="360" w:lineRule="atLeast"/>
      <w:ind w:left="1440" w:hanging="240"/>
      <w:textAlignment w:val="baseline"/>
    </w:pPr>
  </w:style>
  <w:style w:type="table" w:styleId="1f8">
    <w:name w:val="Table Colorful 1"/>
    <w:basedOn w:val="af5"/>
    <w:rsid w:val="008833D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Colorful 2"/>
    <w:basedOn w:val="af5"/>
    <w:rsid w:val="008833D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Colorful 3"/>
    <w:basedOn w:val="af5"/>
    <w:rsid w:val="008833D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afffffffb">
    <w:name w:val="_Таблица содержания работ"/>
    <w:basedOn w:val="af5"/>
    <w:rsid w:val="008833D0"/>
    <w:rPr>
      <w:sz w:val="22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table" w:customStyle="1" w:styleId="afffffffc">
    <w:name w:val="_Таблица примечания"/>
    <w:basedOn w:val="af5"/>
    <w:rsid w:val="008833D0"/>
    <w:pPr>
      <w:spacing w:before="120" w:after="120"/>
    </w:p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customStyle="1" w:styleId="afffffffd">
    <w:name w:val="_Подзаголовок таблицы"/>
    <w:basedOn w:val="af3"/>
    <w:rsid w:val="008833D0"/>
    <w:pPr>
      <w:keepNext/>
      <w:widowControl w:val="0"/>
      <w:autoSpaceDN w:val="0"/>
      <w:adjustRightInd w:val="0"/>
      <w:spacing w:before="120" w:after="120" w:line="360" w:lineRule="atLeast"/>
      <w:jc w:val="center"/>
      <w:textAlignment w:val="baseline"/>
    </w:pPr>
    <w:rPr>
      <w:b/>
      <w:i/>
      <w:sz w:val="22"/>
    </w:rPr>
  </w:style>
  <w:style w:type="paragraph" w:customStyle="1" w:styleId="2ff">
    <w:name w:val="_Маркированный список уровня 2"/>
    <w:basedOn w:val="10"/>
    <w:link w:val="2ff0"/>
    <w:autoRedefine/>
    <w:rsid w:val="008833D0"/>
    <w:pPr>
      <w:numPr>
        <w:numId w:val="0"/>
      </w:numPr>
      <w:tabs>
        <w:tab w:val="num" w:pos="360"/>
        <w:tab w:val="left" w:pos="2410"/>
      </w:tabs>
      <w:ind w:left="1843" w:hanging="312"/>
    </w:pPr>
    <w:rPr>
      <w:szCs w:val="26"/>
    </w:rPr>
  </w:style>
  <w:style w:type="character" w:customStyle="1" w:styleId="27">
    <w:name w:val="Заголовок 2 Знак"/>
    <w:aliases w:val="Раздел Знак,Numbered text 3 Знак Знак,H2 Знак Знак,Заголовок 2 Знак Знак Знак Знак,H2 Знак Знак Знак Знак,Numbered text 3 Знак Знак Знак Знак,h2 Знак Знак Знак Знак,Numbered text 3 Знак1 Знак Знак,2 headline Знак Знак Знак"/>
    <w:link w:val="21"/>
    <w:rsid w:val="008833D0"/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customStyle="1" w:styleId="37">
    <w:name w:val="Заголовок 3 Знак"/>
    <w:aliases w:val="Название_подраздела1 Знак Знак,Подраздел Знак,Пункт Знак,Название_подраздела1 Знак1,H3 Знак,3 Знак,h3 Знак,heading 3 Знак,1.Заголовок 3 Знак,Level 2 Знак,(пункт) Знак,заголовок3_pg Знак,Level 3 Topic Heading Знак,Заголовок 3 Знак1 Знак"/>
    <w:link w:val="32"/>
    <w:uiPriority w:val="9"/>
    <w:rsid w:val="008833D0"/>
    <w:rPr>
      <w:rFonts w:ascii="Arial" w:hAnsi="Arial"/>
      <w:b/>
      <w:bCs/>
      <w:sz w:val="26"/>
      <w:szCs w:val="26"/>
      <w:lang w:val="x-none" w:eastAsia="x-none"/>
    </w:rPr>
  </w:style>
  <w:style w:type="character" w:customStyle="1" w:styleId="44">
    <w:name w:val="Заголовок 4 Знак"/>
    <w:aliases w:val="Параграф Знак,Подпункт Знак"/>
    <w:link w:val="42"/>
    <w:uiPriority w:val="9"/>
    <w:rsid w:val="008833D0"/>
    <w:rPr>
      <w:b/>
      <w:bCs/>
      <w:sz w:val="28"/>
      <w:szCs w:val="28"/>
      <w:lang w:val="x-none" w:eastAsia="x-none"/>
    </w:rPr>
  </w:style>
  <w:style w:type="character" w:customStyle="1" w:styleId="53">
    <w:name w:val="Заголовок 5 Знак"/>
    <w:aliases w:val="_Подпункт Знак"/>
    <w:link w:val="51"/>
    <w:uiPriority w:val="9"/>
    <w:rsid w:val="008833D0"/>
    <w:rPr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aliases w:val="__Подпункт Знак"/>
    <w:link w:val="6"/>
    <w:rsid w:val="008833D0"/>
    <w:rPr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rsid w:val="008833D0"/>
    <w:rPr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8833D0"/>
    <w:rPr>
      <w:i/>
      <w:iCs/>
      <w:sz w:val="24"/>
      <w:szCs w:val="24"/>
      <w:lang w:val="x-none" w:eastAsia="x-none"/>
    </w:rPr>
  </w:style>
  <w:style w:type="character" w:customStyle="1" w:styleId="91">
    <w:name w:val="Заголовок 9 Знак"/>
    <w:link w:val="90"/>
    <w:rsid w:val="008833D0"/>
    <w:rPr>
      <w:rFonts w:ascii="Arial" w:hAnsi="Arial"/>
      <w:sz w:val="22"/>
      <w:szCs w:val="22"/>
      <w:lang w:val="x-none" w:eastAsia="x-none"/>
    </w:rPr>
  </w:style>
  <w:style w:type="table" w:customStyle="1" w:styleId="afffffffe">
    <w:name w:val="Стиль для вставляемой таблицы"/>
    <w:basedOn w:val="af5"/>
    <w:locked/>
    <w:rsid w:val="008833D0"/>
    <w:rPr>
      <w:sz w:val="18"/>
      <w:szCs w:val="18"/>
    </w:rPr>
    <w:tblPr>
      <w:tblStyleRowBandSize w:val="3"/>
      <w:tblStyleColBandSize w:val="3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6">
    <w:name w:val="Стиль многоуровневый"/>
    <w:basedOn w:val="af6"/>
    <w:locked/>
    <w:rsid w:val="008833D0"/>
    <w:pPr>
      <w:numPr>
        <w:numId w:val="30"/>
      </w:numPr>
    </w:pPr>
  </w:style>
  <w:style w:type="numbering" w:customStyle="1" w:styleId="a7">
    <w:name w:val="Стиль многоуровневый полужирный"/>
    <w:basedOn w:val="af6"/>
    <w:locked/>
    <w:rsid w:val="008833D0"/>
    <w:pPr>
      <w:numPr>
        <w:numId w:val="31"/>
      </w:numPr>
    </w:pPr>
  </w:style>
  <w:style w:type="numbering" w:customStyle="1" w:styleId="ac">
    <w:name w:val="Стиль нумерованный"/>
    <w:basedOn w:val="af6"/>
    <w:semiHidden/>
    <w:locked/>
    <w:rsid w:val="008833D0"/>
    <w:pPr>
      <w:numPr>
        <w:numId w:val="32"/>
      </w:numPr>
    </w:pPr>
  </w:style>
  <w:style w:type="paragraph" w:customStyle="1" w:styleId="affffffff">
    <w:name w:val="_Титул_Количество страниц"/>
    <w:basedOn w:val="TitlePages"/>
    <w:link w:val="affffffff0"/>
    <w:rsid w:val="008833D0"/>
  </w:style>
  <w:style w:type="paragraph" w:customStyle="1" w:styleId="affffffff1">
    <w:name w:val="_Заголовок без нумерации в оглавлении"/>
    <w:basedOn w:val="af3"/>
    <w:next w:val="af3"/>
    <w:rsid w:val="008833D0"/>
    <w:pPr>
      <w:keepNext/>
      <w:keepLines/>
      <w:pageBreakBefore/>
      <w:spacing w:before="480" w:after="360"/>
      <w:outlineLvl w:val="0"/>
    </w:pPr>
    <w:rPr>
      <w:rFonts w:ascii="Times New Roman Полужирный" w:hAnsi="Times New Roman Полужирный"/>
      <w:b/>
      <w:caps/>
      <w:sz w:val="32"/>
      <w:szCs w:val="32"/>
    </w:rPr>
  </w:style>
  <w:style w:type="numbering" w:customStyle="1" w:styleId="af2">
    <w:name w:val="Стиль маркированный"/>
    <w:basedOn w:val="af6"/>
    <w:locked/>
    <w:rsid w:val="008833D0"/>
    <w:pPr>
      <w:numPr>
        <w:numId w:val="33"/>
      </w:numPr>
    </w:pPr>
  </w:style>
  <w:style w:type="numbering" w:customStyle="1" w:styleId="52">
    <w:name w:val="Стиль5"/>
    <w:locked/>
    <w:rsid w:val="008833D0"/>
    <w:pPr>
      <w:numPr>
        <w:numId w:val="34"/>
      </w:numPr>
    </w:pPr>
  </w:style>
  <w:style w:type="table" w:customStyle="1" w:styleId="affffffff2">
    <w:name w:val="Заголовок вставляемой таблицы"/>
    <w:basedOn w:val="afffffffe"/>
    <w:locked/>
    <w:rsid w:val="008833D0"/>
    <w:pPr>
      <w:jc w:val="center"/>
    </w:pPr>
    <w:tblPr/>
    <w:tblStylePr w:type="firstRow">
      <w:pPr>
        <w:keepNext/>
        <w:keepLines/>
        <w:pageBreakBefore w:val="0"/>
        <w:widowControl/>
        <w:suppressLineNumbers w:val="0"/>
        <w:suppressAutoHyphens w:val="0"/>
        <w:wordWrap/>
        <w:spacing w:beforeLines="60" w:beforeAutospacing="0" w:afterLines="60" w:afterAutospacing="0" w:line="240" w:lineRule="auto"/>
        <w:ind w:firstLineChars="0" w:firstLine="0"/>
        <w:contextualSpacing w:val="0"/>
        <w:jc w:val="center"/>
      </w:pPr>
      <w:rPr>
        <w:rFonts w:ascii="Times New Roman" w:hAnsi="Times New Roman"/>
        <w:b/>
        <w:i w:val="0"/>
        <w:sz w:val="20"/>
        <w:szCs w:val="20"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affffffff3">
    <w:name w:val="Заголовок по центру"/>
    <w:basedOn w:val="af3"/>
    <w:next w:val="af3"/>
    <w:semiHidden/>
    <w:locked/>
    <w:rsid w:val="008833D0"/>
    <w:pPr>
      <w:spacing w:before="40" w:after="40"/>
      <w:jc w:val="center"/>
    </w:pPr>
    <w:rPr>
      <w:b/>
      <w:sz w:val="28"/>
    </w:rPr>
  </w:style>
  <w:style w:type="paragraph" w:customStyle="1" w:styleId="affffffff4">
    <w:name w:val="НАЗВАНИЕ БОЛЬШОЕ ПО ЦЕНТРУ не жирное курсив"/>
    <w:basedOn w:val="af3"/>
    <w:next w:val="af3"/>
    <w:semiHidden/>
    <w:locked/>
    <w:rsid w:val="008833D0"/>
    <w:pPr>
      <w:spacing w:before="120" w:after="120"/>
      <w:jc w:val="center"/>
    </w:pPr>
    <w:rPr>
      <w:i/>
      <w:caps/>
      <w:spacing w:val="20"/>
      <w:sz w:val="28"/>
      <w:szCs w:val="28"/>
    </w:rPr>
  </w:style>
  <w:style w:type="paragraph" w:customStyle="1" w:styleId="affffffff5">
    <w:name w:val="Название обычное по центру"/>
    <w:basedOn w:val="af3"/>
    <w:semiHidden/>
    <w:locked/>
    <w:rsid w:val="008833D0"/>
    <w:pPr>
      <w:spacing w:before="120" w:after="120"/>
      <w:jc w:val="center"/>
    </w:pPr>
    <w:rPr>
      <w:b/>
      <w:sz w:val="20"/>
    </w:rPr>
  </w:style>
  <w:style w:type="paragraph" w:customStyle="1" w:styleId="1f9">
    <w:name w:val="оглавление 1"/>
    <w:basedOn w:val="af3"/>
    <w:semiHidden/>
    <w:locked/>
    <w:rsid w:val="008833D0"/>
    <w:pPr>
      <w:tabs>
        <w:tab w:val="right" w:leader="dot" w:pos="9922"/>
      </w:tabs>
    </w:pPr>
    <w:rPr>
      <w:b/>
    </w:rPr>
  </w:style>
  <w:style w:type="paragraph" w:customStyle="1" w:styleId="2ff1">
    <w:name w:val="оглавление 2"/>
    <w:basedOn w:val="af3"/>
    <w:semiHidden/>
    <w:locked/>
    <w:rsid w:val="008833D0"/>
    <w:pPr>
      <w:tabs>
        <w:tab w:val="right" w:leader="dot" w:pos="9922"/>
      </w:tabs>
      <w:ind w:left="198"/>
    </w:pPr>
  </w:style>
  <w:style w:type="paragraph" w:customStyle="1" w:styleId="3fa">
    <w:name w:val="оглавление 3"/>
    <w:basedOn w:val="af3"/>
    <w:semiHidden/>
    <w:locked/>
    <w:rsid w:val="008833D0"/>
    <w:pPr>
      <w:tabs>
        <w:tab w:val="right" w:leader="dot" w:pos="9922"/>
      </w:tabs>
      <w:ind w:left="403"/>
    </w:pPr>
  </w:style>
  <w:style w:type="table" w:customStyle="1" w:styleId="1fa">
    <w:name w:val="Сетка таблицы1"/>
    <w:basedOn w:val="af5"/>
    <w:next w:val="afff"/>
    <w:locked/>
    <w:rsid w:val="00883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Текущий список1"/>
    <w:locked/>
    <w:rsid w:val="008833D0"/>
    <w:pPr>
      <w:numPr>
        <w:numId w:val="35"/>
      </w:numPr>
    </w:pPr>
  </w:style>
  <w:style w:type="character" w:customStyle="1" w:styleId="afffffff6">
    <w:name w:val="_Титул_Название системы Знак"/>
    <w:link w:val="afffffff5"/>
    <w:rsid w:val="008833D0"/>
    <w:rPr>
      <w:b/>
      <w:sz w:val="32"/>
      <w:szCs w:val="32"/>
    </w:rPr>
  </w:style>
  <w:style w:type="character" w:customStyle="1" w:styleId="afffffff2">
    <w:name w:val="_Титул_Название документа Знак"/>
    <w:link w:val="afffffff1"/>
    <w:rsid w:val="008833D0"/>
    <w:rPr>
      <w:b/>
      <w:caps/>
      <w:sz w:val="32"/>
      <w:szCs w:val="24"/>
    </w:rPr>
  </w:style>
  <w:style w:type="character" w:customStyle="1" w:styleId="affffffff0">
    <w:name w:val="_Титул_Количество страниц Знак"/>
    <w:link w:val="affffffff"/>
    <w:rsid w:val="008833D0"/>
  </w:style>
  <w:style w:type="paragraph" w:customStyle="1" w:styleId="affffffff6">
    <w:name w:val="_Текст сноски"/>
    <w:basedOn w:val="af3"/>
    <w:link w:val="affffffff7"/>
    <w:rsid w:val="008833D0"/>
    <w:pPr>
      <w:suppressAutoHyphens/>
    </w:pPr>
    <w:rPr>
      <w:bCs/>
      <w:sz w:val="16"/>
      <w:szCs w:val="20"/>
      <w:vertAlign w:val="superscript"/>
      <w:lang w:val="x-none" w:eastAsia="x-none"/>
    </w:rPr>
  </w:style>
  <w:style w:type="character" w:customStyle="1" w:styleId="affffffff7">
    <w:name w:val="_Текст сноски Знак"/>
    <w:link w:val="affffffff6"/>
    <w:rsid w:val="008833D0"/>
    <w:rPr>
      <w:bCs/>
      <w:sz w:val="16"/>
      <w:vertAlign w:val="superscript"/>
    </w:rPr>
  </w:style>
  <w:style w:type="paragraph" w:customStyle="1" w:styleId="affffffff8">
    <w:name w:val="_Титул_НЮГК"/>
    <w:basedOn w:val="af3"/>
    <w:rsid w:val="008833D0"/>
    <w:pPr>
      <w:widowControl w:val="0"/>
      <w:autoSpaceDN w:val="0"/>
      <w:adjustRightInd w:val="0"/>
      <w:spacing w:before="200" w:line="360" w:lineRule="atLeast"/>
      <w:jc w:val="center"/>
      <w:textAlignment w:val="baseline"/>
    </w:pPr>
    <w:rPr>
      <w:b/>
      <w:sz w:val="32"/>
      <w:szCs w:val="32"/>
    </w:rPr>
  </w:style>
  <w:style w:type="paragraph" w:styleId="affffffff9">
    <w:name w:val="List Paragraph"/>
    <w:aliases w:val="ТЗ список"/>
    <w:basedOn w:val="af3"/>
    <w:link w:val="affffffffa"/>
    <w:uiPriority w:val="34"/>
    <w:qFormat/>
    <w:rsid w:val="008833D0"/>
    <w:pPr>
      <w:widowControl w:val="0"/>
      <w:autoSpaceDN w:val="0"/>
      <w:adjustRightInd w:val="0"/>
      <w:spacing w:line="360" w:lineRule="atLeast"/>
      <w:ind w:left="720"/>
      <w:contextualSpacing/>
      <w:textAlignment w:val="baseline"/>
    </w:pPr>
  </w:style>
  <w:style w:type="paragraph" w:customStyle="1" w:styleId="TitlePages">
    <w:name w:val="Title_Pages"/>
    <w:basedOn w:val="af3"/>
    <w:rsid w:val="008833D0"/>
    <w:pPr>
      <w:spacing w:before="200"/>
      <w:jc w:val="center"/>
    </w:pPr>
    <w:rPr>
      <w:sz w:val="20"/>
      <w:szCs w:val="20"/>
    </w:rPr>
  </w:style>
  <w:style w:type="paragraph" w:customStyle="1" w:styleId="41">
    <w:name w:val="_Заголовок 4"/>
    <w:basedOn w:val="42"/>
    <w:link w:val="4c"/>
    <w:rsid w:val="008833D0"/>
    <w:pPr>
      <w:widowControl w:val="0"/>
      <w:numPr>
        <w:numId w:val="3"/>
      </w:numPr>
      <w:autoSpaceDN w:val="0"/>
      <w:adjustRightInd w:val="0"/>
      <w:spacing w:before="120" w:after="120"/>
      <w:ind w:left="1559" w:hanging="862"/>
      <w:textAlignment w:val="baseline"/>
    </w:pPr>
    <w:rPr>
      <w:sz w:val="24"/>
    </w:rPr>
  </w:style>
  <w:style w:type="paragraph" w:customStyle="1" w:styleId="3fb">
    <w:name w:val="_Маркированный список уровня 3"/>
    <w:basedOn w:val="2ff"/>
    <w:link w:val="3fc"/>
    <w:qFormat/>
    <w:rsid w:val="008833D0"/>
    <w:pPr>
      <w:ind w:left="2200" w:hanging="357"/>
    </w:pPr>
  </w:style>
  <w:style w:type="character" w:customStyle="1" w:styleId="4c">
    <w:name w:val="_Заголовок 4 Знак"/>
    <w:link w:val="41"/>
    <w:rsid w:val="008833D0"/>
    <w:rPr>
      <w:b/>
      <w:bCs/>
      <w:sz w:val="24"/>
      <w:szCs w:val="28"/>
      <w:lang w:val="x-none" w:eastAsia="x-none"/>
    </w:rPr>
  </w:style>
  <w:style w:type="paragraph" w:customStyle="1" w:styleId="affffffffb">
    <w:name w:val="Титул"/>
    <w:basedOn w:val="af3"/>
    <w:qFormat/>
    <w:rsid w:val="008833D0"/>
    <w:pPr>
      <w:spacing w:before="120" w:after="120"/>
      <w:jc w:val="center"/>
    </w:pPr>
    <w:rPr>
      <w:rFonts w:eastAsia="Calibri"/>
      <w:sz w:val="28"/>
      <w:szCs w:val="22"/>
      <w:lang w:eastAsia="en-US"/>
    </w:rPr>
  </w:style>
  <w:style w:type="character" w:customStyle="1" w:styleId="2ff0">
    <w:name w:val="_Маркированный список уровня 2 Знак"/>
    <w:link w:val="2ff"/>
    <w:rsid w:val="008833D0"/>
    <w:rPr>
      <w:sz w:val="24"/>
      <w:szCs w:val="26"/>
    </w:rPr>
  </w:style>
  <w:style w:type="character" w:customStyle="1" w:styleId="3fc">
    <w:name w:val="_Маркированный список уровня 3 Знак"/>
    <w:link w:val="3fb"/>
    <w:rsid w:val="008833D0"/>
    <w:rPr>
      <w:sz w:val="24"/>
      <w:szCs w:val="26"/>
    </w:rPr>
  </w:style>
  <w:style w:type="paragraph" w:customStyle="1" w:styleId="affffffffc">
    <w:name w:val="Заголовок без нумерации не в оглавлении"/>
    <w:basedOn w:val="af3"/>
    <w:next w:val="af3"/>
    <w:link w:val="affffffffd"/>
    <w:rsid w:val="008833D0"/>
    <w:pPr>
      <w:pageBreakBefore/>
      <w:spacing w:after="240"/>
    </w:pPr>
    <w:rPr>
      <w:rFonts w:eastAsia="Calibri"/>
      <w:b/>
      <w:caps/>
      <w:sz w:val="28"/>
      <w:szCs w:val="22"/>
      <w:lang w:val="x-none" w:eastAsia="en-US"/>
    </w:rPr>
  </w:style>
  <w:style w:type="character" w:customStyle="1" w:styleId="affffffffd">
    <w:name w:val="Заголовок без нумерации не в оглавлении Знак"/>
    <w:link w:val="affffffffc"/>
    <w:rsid w:val="008833D0"/>
    <w:rPr>
      <w:rFonts w:eastAsia="Calibri"/>
      <w:b/>
      <w:caps/>
      <w:sz w:val="28"/>
      <w:szCs w:val="22"/>
      <w:lang w:eastAsia="en-US"/>
    </w:rPr>
  </w:style>
  <w:style w:type="character" w:customStyle="1" w:styleId="2f4">
    <w:name w:val="Маркированный 2 Знак"/>
    <w:link w:val="26"/>
    <w:uiPriority w:val="99"/>
    <w:rsid w:val="008833D0"/>
    <w:rPr>
      <w:rFonts w:eastAsia="Calibri"/>
      <w:sz w:val="28"/>
      <w:szCs w:val="28"/>
      <w:lang w:val="x-none" w:eastAsia="en-US"/>
    </w:rPr>
  </w:style>
  <w:style w:type="paragraph" w:customStyle="1" w:styleId="affffffffe">
    <w:name w:val="Название рисунка"/>
    <w:basedOn w:val="afffff0"/>
    <w:next w:val="af3"/>
    <w:link w:val="afffffffff"/>
    <w:rsid w:val="008833D0"/>
    <w:pPr>
      <w:keepNext/>
      <w:spacing w:after="200"/>
      <w:jc w:val="center"/>
    </w:pPr>
    <w:rPr>
      <w:rFonts w:eastAsia="Calibri"/>
      <w:b/>
      <w:szCs w:val="24"/>
      <w:lang w:eastAsia="en-US"/>
    </w:rPr>
  </w:style>
  <w:style w:type="character" w:customStyle="1" w:styleId="afffffffff">
    <w:name w:val="Название рисунка Знак"/>
    <w:link w:val="affffffffe"/>
    <w:rsid w:val="008833D0"/>
    <w:rPr>
      <w:rFonts w:eastAsia="Calibri"/>
      <w:bCs/>
      <w:sz w:val="24"/>
      <w:szCs w:val="24"/>
      <w:lang w:eastAsia="en-US"/>
    </w:rPr>
  </w:style>
  <w:style w:type="character" w:customStyle="1" w:styleId="affffa">
    <w:name w:val="Текст выноски Знак"/>
    <w:link w:val="affff9"/>
    <w:semiHidden/>
    <w:rsid w:val="008833D0"/>
    <w:rPr>
      <w:rFonts w:ascii="Tahoma" w:hAnsi="Tahoma" w:cs="Tahoma"/>
      <w:sz w:val="16"/>
      <w:szCs w:val="16"/>
    </w:rPr>
  </w:style>
  <w:style w:type="paragraph" w:customStyle="1" w:styleId="afffffffff0">
    <w:name w:val="Основной подчеркнутый"/>
    <w:basedOn w:val="af3"/>
    <w:link w:val="afffffffff1"/>
    <w:rsid w:val="008833D0"/>
    <w:rPr>
      <w:rFonts w:eastAsia="Calibri"/>
      <w:szCs w:val="22"/>
      <w:u w:val="single"/>
      <w:lang w:val="x-none" w:eastAsia="en-US"/>
    </w:rPr>
  </w:style>
  <w:style w:type="paragraph" w:customStyle="1" w:styleId="afffffffff2">
    <w:name w:val="Основной курсив"/>
    <w:basedOn w:val="afffffffff0"/>
    <w:link w:val="afffffffff3"/>
    <w:rsid w:val="008833D0"/>
    <w:rPr>
      <w:i/>
      <w:u w:val="none"/>
    </w:rPr>
  </w:style>
  <w:style w:type="character" w:customStyle="1" w:styleId="afffffffff1">
    <w:name w:val="Основной подчеркнутый Знак"/>
    <w:link w:val="afffffffff0"/>
    <w:rsid w:val="008833D0"/>
    <w:rPr>
      <w:rFonts w:eastAsia="Calibri"/>
      <w:sz w:val="24"/>
      <w:szCs w:val="22"/>
      <w:u w:val="single"/>
      <w:lang w:eastAsia="en-US"/>
    </w:rPr>
  </w:style>
  <w:style w:type="paragraph" w:customStyle="1" w:styleId="afffffffff4">
    <w:name w:val="Титул_Объект автоматизации"/>
    <w:basedOn w:val="af3"/>
    <w:link w:val="afffffffff5"/>
    <w:rsid w:val="008833D0"/>
    <w:pPr>
      <w:jc w:val="center"/>
    </w:pPr>
    <w:rPr>
      <w:sz w:val="32"/>
      <w:szCs w:val="32"/>
      <w:lang w:val="x-none" w:eastAsia="x-none"/>
    </w:rPr>
  </w:style>
  <w:style w:type="character" w:customStyle="1" w:styleId="afffffffff3">
    <w:name w:val="Основной курсив Знак"/>
    <w:link w:val="afffffffff2"/>
    <w:rsid w:val="008833D0"/>
    <w:rPr>
      <w:rFonts w:eastAsia="Calibri"/>
      <w:i/>
      <w:sz w:val="24"/>
      <w:szCs w:val="22"/>
      <w:lang w:eastAsia="en-US"/>
    </w:rPr>
  </w:style>
  <w:style w:type="character" w:customStyle="1" w:styleId="afffffffff5">
    <w:name w:val="Титул_Объект автоматизации Знак"/>
    <w:link w:val="afffffffff4"/>
    <w:rsid w:val="008833D0"/>
    <w:rPr>
      <w:sz w:val="32"/>
      <w:szCs w:val="32"/>
    </w:rPr>
  </w:style>
  <w:style w:type="paragraph" w:customStyle="1" w:styleId="afffffffff6">
    <w:name w:val="Титул_Город"/>
    <w:aliases w:val="год"/>
    <w:basedOn w:val="af3"/>
    <w:link w:val="afffffffff7"/>
    <w:rsid w:val="008833D0"/>
    <w:pPr>
      <w:jc w:val="center"/>
    </w:pPr>
    <w:rPr>
      <w:rFonts w:eastAsia="Calibri"/>
      <w:b/>
      <w:szCs w:val="22"/>
      <w:lang w:val="x-none" w:eastAsia="en-US"/>
    </w:rPr>
  </w:style>
  <w:style w:type="paragraph" w:customStyle="1" w:styleId="afffffffff8">
    <w:name w:val="Титул_Количество страниц"/>
    <w:basedOn w:val="af3"/>
    <w:link w:val="afffffffff9"/>
    <w:rsid w:val="008833D0"/>
    <w:pPr>
      <w:jc w:val="center"/>
      <w:outlineLvl w:val="0"/>
    </w:pPr>
    <w:rPr>
      <w:rFonts w:eastAsia="Calibri"/>
      <w:sz w:val="20"/>
      <w:szCs w:val="22"/>
      <w:lang w:val="x-none" w:eastAsia="en-US"/>
    </w:rPr>
  </w:style>
  <w:style w:type="paragraph" w:customStyle="1" w:styleId="afffffffffa">
    <w:name w:val="Титул_ Название системы"/>
    <w:basedOn w:val="af3"/>
    <w:link w:val="afffffffffb"/>
    <w:rsid w:val="008833D0"/>
    <w:pPr>
      <w:jc w:val="center"/>
      <w:outlineLvl w:val="0"/>
    </w:pPr>
    <w:rPr>
      <w:rFonts w:eastAsia="Calibri"/>
      <w:b/>
      <w:sz w:val="32"/>
      <w:szCs w:val="22"/>
      <w:lang w:val="x-none" w:eastAsia="en-US"/>
    </w:rPr>
  </w:style>
  <w:style w:type="paragraph" w:styleId="afffffffffc">
    <w:name w:val="TOC Heading"/>
    <w:basedOn w:val="11"/>
    <w:next w:val="af3"/>
    <w:uiPriority w:val="39"/>
    <w:unhideWhenUsed/>
    <w:qFormat/>
    <w:rsid w:val="008833D0"/>
    <w:pPr>
      <w:keepLines/>
      <w:numPr>
        <w:numId w:val="0"/>
      </w:numPr>
      <w:tabs>
        <w:tab w:val="num" w:pos="113"/>
      </w:tabs>
      <w:spacing w:before="0" w:after="240"/>
      <w:ind w:left="113" w:firstLine="709"/>
      <w:jc w:val="both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character" w:customStyle="1" w:styleId="afffffffff9">
    <w:name w:val="Титул_Количество страниц Знак"/>
    <w:link w:val="afffffffff8"/>
    <w:rsid w:val="008833D0"/>
    <w:rPr>
      <w:rFonts w:eastAsia="Calibri"/>
      <w:szCs w:val="22"/>
      <w:lang w:eastAsia="en-US"/>
    </w:rPr>
  </w:style>
  <w:style w:type="paragraph" w:customStyle="1" w:styleId="afffffffffd">
    <w:name w:val="Титул_Название документа"/>
    <w:basedOn w:val="af3"/>
    <w:link w:val="afffffffffe"/>
    <w:rsid w:val="008833D0"/>
    <w:pPr>
      <w:spacing w:before="1200"/>
      <w:jc w:val="center"/>
      <w:outlineLvl w:val="0"/>
    </w:pPr>
    <w:rPr>
      <w:rFonts w:eastAsia="Calibri"/>
      <w:b/>
      <w:sz w:val="32"/>
      <w:szCs w:val="22"/>
      <w:lang w:val="x-none" w:eastAsia="en-US"/>
    </w:rPr>
  </w:style>
  <w:style w:type="character" w:customStyle="1" w:styleId="afffffffffb">
    <w:name w:val="Титул_ Название системы Знак"/>
    <w:link w:val="afffffffffa"/>
    <w:rsid w:val="008833D0"/>
    <w:rPr>
      <w:rFonts w:eastAsia="Calibri"/>
      <w:b/>
      <w:sz w:val="32"/>
      <w:szCs w:val="22"/>
      <w:lang w:eastAsia="en-US"/>
    </w:rPr>
  </w:style>
  <w:style w:type="character" w:customStyle="1" w:styleId="afffffffff7">
    <w:name w:val="Титул_Город Знак"/>
    <w:aliases w:val="год Знак"/>
    <w:link w:val="afffffffff6"/>
    <w:rsid w:val="008833D0"/>
    <w:rPr>
      <w:rFonts w:eastAsia="Calibri"/>
      <w:b/>
      <w:sz w:val="24"/>
      <w:szCs w:val="22"/>
      <w:lang w:eastAsia="en-US"/>
    </w:rPr>
  </w:style>
  <w:style w:type="character" w:customStyle="1" w:styleId="afffffffffe">
    <w:name w:val="Титул_Название документа Знак"/>
    <w:link w:val="afffffffffd"/>
    <w:rsid w:val="008833D0"/>
    <w:rPr>
      <w:rFonts w:eastAsia="Calibri"/>
      <w:b/>
      <w:sz w:val="32"/>
      <w:szCs w:val="22"/>
      <w:lang w:eastAsia="en-US"/>
    </w:rPr>
  </w:style>
  <w:style w:type="paragraph" w:customStyle="1" w:styleId="1fb">
    <w:name w:val="Заголовок оглавления1"/>
    <w:basedOn w:val="11"/>
    <w:next w:val="af3"/>
    <w:uiPriority w:val="39"/>
    <w:unhideWhenUsed/>
    <w:qFormat/>
    <w:locked/>
    <w:rsid w:val="008833D0"/>
    <w:pPr>
      <w:keepLines/>
      <w:numPr>
        <w:numId w:val="0"/>
      </w:numPr>
      <w:tabs>
        <w:tab w:val="num" w:pos="113"/>
      </w:tabs>
      <w:spacing w:before="0" w:after="240" w:line="276" w:lineRule="auto"/>
      <w:ind w:left="113" w:hanging="113"/>
      <w:jc w:val="left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character" w:customStyle="1" w:styleId="1e">
    <w:name w:val="Нумерованный 1 Знак"/>
    <w:link w:val="17"/>
    <w:rsid w:val="008833D0"/>
    <w:rPr>
      <w:rFonts w:eastAsia="Calibri"/>
      <w:i/>
      <w:szCs w:val="22"/>
      <w:lang w:val="x-none" w:eastAsia="en-US"/>
    </w:rPr>
  </w:style>
  <w:style w:type="character" w:customStyle="1" w:styleId="3f0">
    <w:name w:val="Маркированный 3 Знак"/>
    <w:link w:val="36"/>
    <w:rsid w:val="008833D0"/>
    <w:rPr>
      <w:rFonts w:eastAsia="Calibri"/>
      <w:sz w:val="28"/>
      <w:szCs w:val="28"/>
      <w:lang w:val="x-none" w:eastAsia="en-US"/>
    </w:rPr>
  </w:style>
  <w:style w:type="character" w:customStyle="1" w:styleId="2f5">
    <w:name w:val="Нумерованный 2 Знак"/>
    <w:link w:val="25"/>
    <w:rsid w:val="008833D0"/>
    <w:rPr>
      <w:rFonts w:eastAsia="Calibri"/>
      <w:i/>
      <w:szCs w:val="22"/>
      <w:lang w:val="x-none" w:eastAsia="en-US"/>
    </w:rPr>
  </w:style>
  <w:style w:type="character" w:customStyle="1" w:styleId="3f3">
    <w:name w:val="Нумерованный 3 Знак"/>
    <w:link w:val="35"/>
    <w:rsid w:val="008833D0"/>
    <w:rPr>
      <w:rFonts w:eastAsia="Calibri"/>
      <w:i/>
      <w:szCs w:val="22"/>
      <w:lang w:val="x-none" w:eastAsia="en-US"/>
    </w:rPr>
  </w:style>
  <w:style w:type="paragraph" w:customStyle="1" w:styleId="a1">
    <w:name w:val="Табличный список"/>
    <w:basedOn w:val="18"/>
    <w:link w:val="affffffffff"/>
    <w:rsid w:val="008833D0"/>
    <w:pPr>
      <w:numPr>
        <w:numId w:val="37"/>
      </w:numPr>
      <w:spacing w:line="240" w:lineRule="auto"/>
      <w:ind w:left="426"/>
    </w:pPr>
    <w:rPr>
      <w:szCs w:val="24"/>
      <w:lang w:val="x-none"/>
    </w:rPr>
  </w:style>
  <w:style w:type="character" w:customStyle="1" w:styleId="affffffffff">
    <w:name w:val="Табличный список Знак"/>
    <w:link w:val="a1"/>
    <w:rsid w:val="008833D0"/>
    <w:rPr>
      <w:rFonts w:eastAsia="Calibri"/>
      <w:sz w:val="28"/>
      <w:szCs w:val="24"/>
      <w:lang w:val="x-none" w:eastAsia="en-US"/>
    </w:rPr>
  </w:style>
  <w:style w:type="paragraph" w:customStyle="1" w:styleId="af0">
    <w:name w:val="Табличный нумерованный список"/>
    <w:basedOn w:val="17"/>
    <w:link w:val="affffffffff0"/>
    <w:rsid w:val="008833D0"/>
    <w:pPr>
      <w:numPr>
        <w:numId w:val="36"/>
      </w:numPr>
      <w:spacing w:line="240" w:lineRule="auto"/>
      <w:ind w:left="426"/>
    </w:pPr>
    <w:rPr>
      <w:szCs w:val="24"/>
    </w:rPr>
  </w:style>
  <w:style w:type="character" w:customStyle="1" w:styleId="affffffffff0">
    <w:name w:val="Табличный нумерованный список Знак"/>
    <w:link w:val="af0"/>
    <w:rsid w:val="008833D0"/>
    <w:rPr>
      <w:rFonts w:eastAsia="Calibri"/>
      <w:i/>
      <w:szCs w:val="24"/>
      <w:lang w:val="x-none" w:eastAsia="en-US"/>
    </w:rPr>
  </w:style>
  <w:style w:type="paragraph" w:customStyle="1" w:styleId="affffffffff1">
    <w:name w:val="Основной"/>
    <w:basedOn w:val="af3"/>
    <w:rsid w:val="008833D0"/>
    <w:rPr>
      <w:rFonts w:eastAsia="Calibri"/>
      <w:lang w:eastAsia="en-US"/>
    </w:rPr>
  </w:style>
  <w:style w:type="paragraph" w:customStyle="1" w:styleId="affffffffff2">
    <w:name w:val="Основной полужирный"/>
    <w:basedOn w:val="af3"/>
    <w:link w:val="affffffffff3"/>
    <w:rsid w:val="008833D0"/>
    <w:rPr>
      <w:rFonts w:eastAsia="Calibri"/>
      <w:b/>
      <w:szCs w:val="22"/>
      <w:lang w:val="x-none" w:eastAsia="en-US"/>
    </w:rPr>
  </w:style>
  <w:style w:type="character" w:customStyle="1" w:styleId="affffffffff3">
    <w:name w:val="Основной полужирный Знак"/>
    <w:link w:val="affffffffff2"/>
    <w:rsid w:val="008833D0"/>
    <w:rPr>
      <w:rFonts w:eastAsia="Calibri"/>
      <w:b/>
      <w:sz w:val="24"/>
      <w:szCs w:val="22"/>
      <w:lang w:eastAsia="en-US"/>
    </w:rPr>
  </w:style>
  <w:style w:type="paragraph" w:customStyle="1" w:styleId="affffffffff4">
    <w:name w:val="Табличный подзаголовок"/>
    <w:basedOn w:val="affffff2"/>
    <w:link w:val="affffffffff5"/>
    <w:rsid w:val="008833D0"/>
    <w:rPr>
      <w:i/>
    </w:rPr>
  </w:style>
  <w:style w:type="paragraph" w:customStyle="1" w:styleId="affffffffff6">
    <w:name w:val="Заголовок без нумерации в оглавлении"/>
    <w:basedOn w:val="affffffffc"/>
    <w:next w:val="af3"/>
    <w:link w:val="affffffffff7"/>
    <w:rsid w:val="008833D0"/>
  </w:style>
  <w:style w:type="character" w:customStyle="1" w:styleId="affffffffff5">
    <w:name w:val="Табличный подзаголовок Знак"/>
    <w:link w:val="affffffffff4"/>
    <w:rsid w:val="008833D0"/>
    <w:rPr>
      <w:rFonts w:eastAsia="Calibri"/>
      <w:b/>
      <w:i/>
      <w:sz w:val="22"/>
      <w:szCs w:val="24"/>
      <w:lang w:eastAsia="en-US"/>
    </w:rPr>
  </w:style>
  <w:style w:type="character" w:customStyle="1" w:styleId="affffffffff7">
    <w:name w:val="Заголовок без нумерации в оглавлении Знак"/>
    <w:link w:val="affffffffff6"/>
    <w:rsid w:val="008833D0"/>
    <w:rPr>
      <w:rFonts w:eastAsia="Calibri"/>
      <w:b/>
      <w:caps/>
      <w:sz w:val="28"/>
      <w:szCs w:val="22"/>
      <w:lang w:eastAsia="en-US"/>
    </w:rPr>
  </w:style>
  <w:style w:type="paragraph" w:customStyle="1" w:styleId="affffffffff8">
    <w:name w:val="Титул_Название компании"/>
    <w:basedOn w:val="af3"/>
    <w:link w:val="affffffffff9"/>
    <w:rsid w:val="008833D0"/>
    <w:pPr>
      <w:jc w:val="center"/>
    </w:pPr>
    <w:rPr>
      <w:rFonts w:eastAsia="Calibri"/>
      <w:szCs w:val="22"/>
      <w:lang w:val="x-none" w:eastAsia="en-US"/>
    </w:rPr>
  </w:style>
  <w:style w:type="character" w:customStyle="1" w:styleId="affffffffff9">
    <w:name w:val="Титул_Название компании Знак"/>
    <w:link w:val="affffffffff8"/>
    <w:rsid w:val="008833D0"/>
    <w:rPr>
      <w:rFonts w:eastAsia="Calibri"/>
      <w:sz w:val="24"/>
      <w:szCs w:val="22"/>
      <w:lang w:eastAsia="en-US"/>
    </w:rPr>
  </w:style>
  <w:style w:type="character" w:customStyle="1" w:styleId="affff8">
    <w:name w:val="Тема примечания Знак"/>
    <w:link w:val="affff7"/>
    <w:semiHidden/>
    <w:rsid w:val="008833D0"/>
    <w:rPr>
      <w:b/>
      <w:bCs/>
    </w:rPr>
  </w:style>
  <w:style w:type="paragraph" w:customStyle="1" w:styleId="affffffffffa">
    <w:name w:val="Штамп"/>
    <w:basedOn w:val="af3"/>
    <w:rsid w:val="008833D0"/>
    <w:pPr>
      <w:jc w:val="center"/>
    </w:pPr>
    <w:rPr>
      <w:rFonts w:ascii="ГОСТ тип А" w:hAnsi="ГОСТ тип А"/>
      <w:i/>
      <w:noProof/>
      <w:sz w:val="18"/>
      <w:szCs w:val="20"/>
    </w:rPr>
  </w:style>
  <w:style w:type="paragraph" w:styleId="affffffffffb">
    <w:name w:val="endnote text"/>
    <w:basedOn w:val="af3"/>
    <w:link w:val="affffffffffc"/>
    <w:rsid w:val="008833D0"/>
    <w:pPr>
      <w:widowControl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ffffffffffc">
    <w:name w:val="Текст концевой сноски Знак"/>
    <w:basedOn w:val="af4"/>
    <w:link w:val="affffffffffb"/>
    <w:rsid w:val="008833D0"/>
  </w:style>
  <w:style w:type="character" w:styleId="affffffffffd">
    <w:name w:val="endnote reference"/>
    <w:uiPriority w:val="99"/>
    <w:rsid w:val="008833D0"/>
    <w:rPr>
      <w:vertAlign w:val="superscript"/>
    </w:rPr>
  </w:style>
  <w:style w:type="paragraph" w:customStyle="1" w:styleId="5a">
    <w:name w:val="_Заголовок 5"/>
    <w:basedOn w:val="af3"/>
    <w:qFormat/>
    <w:rsid w:val="00B13444"/>
    <w:pPr>
      <w:keepNext/>
      <w:keepLines/>
      <w:tabs>
        <w:tab w:val="num" w:pos="2520"/>
      </w:tabs>
      <w:spacing w:before="120" w:after="120"/>
      <w:ind w:left="1843" w:hanging="1134"/>
      <w:outlineLvl w:val="4"/>
    </w:pPr>
    <w:rPr>
      <w:b/>
      <w:bCs/>
      <w:szCs w:val="18"/>
    </w:rPr>
  </w:style>
  <w:style w:type="paragraph" w:customStyle="1" w:styleId="affffffffffe">
    <w:name w:val="Пример кода"/>
    <w:basedOn w:val="af3"/>
    <w:rsid w:val="00FF6C4A"/>
    <w:pPr>
      <w:shd w:val="clear" w:color="auto" w:fill="C6D9F1"/>
      <w:spacing w:line="276" w:lineRule="auto"/>
    </w:pPr>
    <w:rPr>
      <w:rFonts w:ascii="Courier New" w:eastAsia="Calibri" w:hAnsi="Courier New"/>
      <w:b/>
      <w:color w:val="365F91"/>
      <w:sz w:val="16"/>
      <w:szCs w:val="22"/>
      <w:lang w:val="en-US" w:eastAsia="en-US"/>
    </w:rPr>
  </w:style>
  <w:style w:type="table" w:customStyle="1" w:styleId="84">
    <w:name w:val="Сетка таблицы8"/>
    <w:basedOn w:val="af5"/>
    <w:next w:val="afff"/>
    <w:uiPriority w:val="39"/>
    <w:rsid w:val="00EA152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Адрес HTML Знак"/>
    <w:link w:val="HTML"/>
    <w:rsid w:val="002B6C98"/>
    <w:rPr>
      <w:i/>
      <w:iCs/>
      <w:sz w:val="24"/>
      <w:szCs w:val="24"/>
    </w:rPr>
  </w:style>
  <w:style w:type="paragraph" w:customStyle="1" w:styleId="afffffffffff">
    <w:name w:val="содержимое таблицы"/>
    <w:basedOn w:val="af3"/>
    <w:rsid w:val="002B6C98"/>
    <w:pPr>
      <w:spacing w:after="120" w:line="360" w:lineRule="atLeast"/>
    </w:pPr>
    <w:rPr>
      <w:color w:val="000000"/>
      <w:sz w:val="28"/>
      <w:szCs w:val="20"/>
    </w:rPr>
  </w:style>
  <w:style w:type="character" w:customStyle="1" w:styleId="-12">
    <w:name w:val="Цветной список - Акцент 1 Знак"/>
    <w:link w:val="-13"/>
    <w:uiPriority w:val="34"/>
    <w:rsid w:val="002B6C98"/>
    <w:rPr>
      <w:sz w:val="24"/>
      <w:szCs w:val="24"/>
    </w:rPr>
  </w:style>
  <w:style w:type="table" w:styleId="-13">
    <w:name w:val="Colorful List Accent 1"/>
    <w:basedOn w:val="af5"/>
    <w:link w:val="-12"/>
    <w:uiPriority w:val="34"/>
    <w:rsid w:val="002B6C98"/>
    <w:rPr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styleId="afffffffffff0">
    <w:name w:val="Subtle Emphasis"/>
    <w:aliases w:val="Сорцы"/>
    <w:uiPriority w:val="19"/>
    <w:qFormat/>
    <w:rsid w:val="002B6C98"/>
    <w:rPr>
      <w:i/>
      <w:noProof/>
      <w:sz w:val="22"/>
      <w:szCs w:val="22"/>
      <w:lang w:val="en-US"/>
    </w:rPr>
  </w:style>
  <w:style w:type="character" w:customStyle="1" w:styleId="HTML9">
    <w:name w:val="Стандартный HTML Знак"/>
    <w:link w:val="HTML8"/>
    <w:rsid w:val="002B6C98"/>
    <w:rPr>
      <w:rFonts w:ascii="Courier New" w:hAnsi="Courier New" w:cs="Courier New"/>
    </w:rPr>
  </w:style>
  <w:style w:type="paragraph" w:styleId="z-">
    <w:name w:val="HTML Top of Form"/>
    <w:basedOn w:val="af3"/>
    <w:next w:val="af3"/>
    <w:link w:val="z-0"/>
    <w:hidden/>
    <w:uiPriority w:val="99"/>
    <w:unhideWhenUsed/>
    <w:rsid w:val="002B6C9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2B6C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f3"/>
    <w:next w:val="af3"/>
    <w:link w:val="z-2"/>
    <w:hidden/>
    <w:uiPriority w:val="99"/>
    <w:unhideWhenUsed/>
    <w:rsid w:val="002B6C9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2B6C98"/>
    <w:rPr>
      <w:rFonts w:ascii="Arial" w:hAnsi="Arial" w:cs="Arial"/>
      <w:vanish/>
      <w:sz w:val="16"/>
      <w:szCs w:val="16"/>
    </w:rPr>
  </w:style>
  <w:style w:type="character" w:customStyle="1" w:styleId="aff7">
    <w:name w:val="Основной текст Знак"/>
    <w:link w:val="aff6"/>
    <w:rsid w:val="00251ABF"/>
    <w:rPr>
      <w:b/>
      <w:sz w:val="24"/>
      <w:szCs w:val="24"/>
    </w:rPr>
  </w:style>
  <w:style w:type="paragraph" w:customStyle="1" w:styleId="1fc">
    <w:name w:val="Обычный1"/>
    <w:basedOn w:val="af3"/>
    <w:link w:val="CharChar"/>
    <w:uiPriority w:val="99"/>
    <w:rsid w:val="002B6C98"/>
    <w:pPr>
      <w:ind w:firstLine="851"/>
    </w:pPr>
  </w:style>
  <w:style w:type="character" w:customStyle="1" w:styleId="CharChar">
    <w:name w:val="Обычный Char Char"/>
    <w:link w:val="1fc"/>
    <w:uiPriority w:val="99"/>
    <w:locked/>
    <w:rsid w:val="002B6C98"/>
    <w:rPr>
      <w:sz w:val="24"/>
      <w:szCs w:val="24"/>
    </w:rPr>
  </w:style>
  <w:style w:type="paragraph" w:customStyle="1" w:styleId="13">
    <w:name w:val="_Таб_Текст_Маркир1"/>
    <w:basedOn w:val="af3"/>
    <w:uiPriority w:val="99"/>
    <w:rsid w:val="002B6C98"/>
    <w:pPr>
      <w:widowControl w:val="0"/>
      <w:numPr>
        <w:numId w:val="38"/>
      </w:numPr>
      <w:tabs>
        <w:tab w:val="left" w:pos="360"/>
      </w:tabs>
      <w:spacing w:before="60" w:after="60"/>
    </w:pPr>
    <w:rPr>
      <w:lang w:eastAsia="en-US"/>
    </w:rPr>
  </w:style>
  <w:style w:type="paragraph" w:customStyle="1" w:styleId="22">
    <w:name w:val="_Таб_Текст_Маркир2"/>
    <w:basedOn w:val="13"/>
    <w:uiPriority w:val="99"/>
    <w:rsid w:val="002B6C98"/>
    <w:pPr>
      <w:numPr>
        <w:ilvl w:val="1"/>
      </w:numPr>
    </w:pPr>
  </w:style>
  <w:style w:type="table" w:customStyle="1" w:styleId="2ff2">
    <w:name w:val="Сетка таблицы2"/>
    <w:basedOn w:val="af5"/>
    <w:next w:val="afff"/>
    <w:rsid w:val="002B6C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d">
    <w:name w:val="Сетка таблицы3"/>
    <w:basedOn w:val="af5"/>
    <w:next w:val="afff"/>
    <w:rsid w:val="002B6C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d">
    <w:name w:val="Сетка таблицы4"/>
    <w:basedOn w:val="af5"/>
    <w:next w:val="afff"/>
    <w:uiPriority w:val="39"/>
    <w:rsid w:val="002B6C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b">
    <w:name w:val="Сетка таблицы5"/>
    <w:basedOn w:val="af5"/>
    <w:next w:val="afff"/>
    <w:uiPriority w:val="39"/>
    <w:rsid w:val="002B6C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Сетка таблицы6"/>
    <w:basedOn w:val="af5"/>
    <w:next w:val="afff"/>
    <w:uiPriority w:val="39"/>
    <w:rsid w:val="002B6C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f5"/>
    <w:next w:val="afff"/>
    <w:uiPriority w:val="39"/>
    <w:rsid w:val="002B6C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f1">
    <w:name w:val="Рисунок"/>
    <w:basedOn w:val="af3"/>
    <w:next w:val="af3"/>
    <w:autoRedefine/>
    <w:qFormat/>
    <w:rsid w:val="00B973DB"/>
    <w:pPr>
      <w:keepNext/>
      <w:jc w:val="center"/>
    </w:pPr>
  </w:style>
  <w:style w:type="character" w:customStyle="1" w:styleId="Head21">
    <w:name w:val="Head2 Знак"/>
    <w:rsid w:val="00A96B0E"/>
    <w:rPr>
      <w:rFonts w:ascii="Times New Roman" w:hAnsi="Times New Roman" w:cs="Arial"/>
      <w:b/>
      <w:bCs/>
      <w:sz w:val="28"/>
      <w:szCs w:val="32"/>
    </w:rPr>
  </w:style>
  <w:style w:type="numbering" w:customStyle="1" w:styleId="a2">
    <w:name w:val="Маркированный список (тире)"/>
    <w:basedOn w:val="af6"/>
    <w:uiPriority w:val="99"/>
    <w:rsid w:val="00A96B0E"/>
    <w:pPr>
      <w:numPr>
        <w:numId w:val="39"/>
      </w:numPr>
    </w:pPr>
  </w:style>
  <w:style w:type="character" w:customStyle="1" w:styleId="3b">
    <w:name w:val="Основной текст с отступом 3 Знак"/>
    <w:link w:val="3a"/>
    <w:rsid w:val="00A96B0E"/>
    <w:rPr>
      <w:sz w:val="16"/>
      <w:szCs w:val="16"/>
    </w:rPr>
  </w:style>
  <w:style w:type="paragraph" w:customStyle="1" w:styleId="ae">
    <w:name w:val="Рисунок подпись"/>
    <w:basedOn w:val="PictureInscription"/>
    <w:next w:val="af3"/>
    <w:rsid w:val="00C365DB"/>
    <w:pPr>
      <w:numPr>
        <w:ilvl w:val="7"/>
        <w:numId w:val="40"/>
      </w:numPr>
    </w:pPr>
    <w:rPr>
      <w:b/>
    </w:rPr>
  </w:style>
  <w:style w:type="numbering" w:customStyle="1" w:styleId="111">
    <w:name w:val="Текущий список11"/>
    <w:locked/>
    <w:rsid w:val="00A52068"/>
  </w:style>
  <w:style w:type="paragraph" w:customStyle="1" w:styleId="phstampitalic">
    <w:name w:val="ph_stamp_italic"/>
    <w:basedOn w:val="af3"/>
    <w:rsid w:val="00A52068"/>
    <w:pPr>
      <w:spacing w:before="20" w:after="20"/>
      <w:ind w:left="57"/>
    </w:pPr>
    <w:rPr>
      <w:rFonts w:ascii="Arial" w:hAnsi="Arial"/>
      <w:i/>
      <w:sz w:val="16"/>
      <w:szCs w:val="20"/>
    </w:rPr>
  </w:style>
  <w:style w:type="numbering" w:customStyle="1" w:styleId="120">
    <w:name w:val="Текущий список12"/>
    <w:locked/>
    <w:rsid w:val="0029183C"/>
    <w:pPr>
      <w:numPr>
        <w:numId w:val="9"/>
      </w:numPr>
    </w:pPr>
  </w:style>
  <w:style w:type="paragraph" w:customStyle="1" w:styleId="phstampcenter">
    <w:name w:val="ph_stamp_center"/>
    <w:basedOn w:val="af3"/>
    <w:locked/>
    <w:rsid w:val="0029183C"/>
    <w:pPr>
      <w:tabs>
        <w:tab w:val="left" w:pos="284"/>
      </w:tabs>
      <w:jc w:val="center"/>
    </w:pPr>
    <w:rPr>
      <w:rFonts w:ascii="Arial" w:hAnsi="Arial"/>
      <w:sz w:val="18"/>
      <w:szCs w:val="18"/>
    </w:rPr>
  </w:style>
  <w:style w:type="paragraph" w:customStyle="1" w:styleId="phstampcenteritalic">
    <w:name w:val="ph_stamp_center_italic"/>
    <w:basedOn w:val="af3"/>
    <w:rsid w:val="0029183C"/>
    <w:pPr>
      <w:spacing w:before="20" w:after="20"/>
      <w:jc w:val="center"/>
    </w:pPr>
    <w:rPr>
      <w:rFonts w:ascii="Arial" w:hAnsi="Arial"/>
      <w:bCs/>
      <w:i/>
      <w:sz w:val="16"/>
      <w:szCs w:val="20"/>
    </w:rPr>
  </w:style>
  <w:style w:type="character" w:customStyle="1" w:styleId="help-block">
    <w:name w:val="help-block"/>
    <w:rsid w:val="002773A7"/>
  </w:style>
  <w:style w:type="paragraph" w:customStyle="1" w:styleId="afffffffffff2">
    <w:name w:val="Таблица утверждаю"/>
    <w:basedOn w:val="af3"/>
    <w:qFormat/>
    <w:rsid w:val="003D1D34"/>
    <w:pPr>
      <w:spacing w:line="276" w:lineRule="auto"/>
      <w:ind w:firstLine="0"/>
    </w:pPr>
    <w:rPr>
      <w:rFonts w:eastAsia="Calibri"/>
      <w:lang w:eastAsia="en-US"/>
    </w:rPr>
  </w:style>
  <w:style w:type="paragraph" w:customStyle="1" w:styleId="afffffffffff3">
    <w:name w:val="Перечень таблиц"/>
    <w:basedOn w:val="afffffffffff4"/>
    <w:qFormat/>
    <w:rsid w:val="000F583C"/>
    <w:pPr>
      <w:spacing w:after="120" w:line="276" w:lineRule="auto"/>
    </w:pPr>
    <w:rPr>
      <w:sz w:val="26"/>
      <w:szCs w:val="26"/>
    </w:rPr>
  </w:style>
  <w:style w:type="paragraph" w:styleId="afffffffffff4">
    <w:name w:val="table of figures"/>
    <w:basedOn w:val="af3"/>
    <w:next w:val="af3"/>
    <w:rsid w:val="000F583C"/>
  </w:style>
  <w:style w:type="numbering" w:customStyle="1" w:styleId="1">
    <w:name w:val="Маркированный список (тире)1"/>
    <w:basedOn w:val="af6"/>
    <w:uiPriority w:val="99"/>
    <w:rsid w:val="00B1571E"/>
    <w:pPr>
      <w:numPr>
        <w:numId w:val="15"/>
      </w:numPr>
    </w:pPr>
  </w:style>
  <w:style w:type="character" w:styleId="afffffffffff5">
    <w:name w:val="Book Title"/>
    <w:uiPriority w:val="33"/>
    <w:qFormat/>
    <w:rsid w:val="00CA73CE"/>
    <w:rPr>
      <w:b/>
      <w:bCs/>
      <w:smallCaps/>
      <w:spacing w:val="5"/>
    </w:rPr>
  </w:style>
  <w:style w:type="table" w:customStyle="1" w:styleId="94">
    <w:name w:val="Сетка таблицы9"/>
    <w:basedOn w:val="af5"/>
    <w:next w:val="afff"/>
    <w:uiPriority w:val="39"/>
    <w:rsid w:val="00294C7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11">
    <w:name w:val="Заголовок 1.1.1.1.1"/>
    <w:basedOn w:val="Head5"/>
    <w:link w:val="111110"/>
    <w:qFormat/>
    <w:rsid w:val="00C722F6"/>
    <w:pPr>
      <w:ind w:left="851" w:firstLine="0"/>
    </w:pPr>
  </w:style>
  <w:style w:type="character" w:customStyle="1" w:styleId="codeinlineitalic">
    <w:name w:val="codeinlineitalic"/>
    <w:rsid w:val="0038345D"/>
  </w:style>
  <w:style w:type="character" w:customStyle="1" w:styleId="Head50">
    <w:name w:val="Head5 Знак"/>
    <w:link w:val="Head5"/>
    <w:rsid w:val="00C722F6"/>
    <w:rPr>
      <w:b/>
      <w:sz w:val="28"/>
      <w:szCs w:val="24"/>
    </w:rPr>
  </w:style>
  <w:style w:type="character" w:customStyle="1" w:styleId="111110">
    <w:name w:val="Заголовок 1.1.1.1.1 Знак"/>
    <w:basedOn w:val="Head50"/>
    <w:link w:val="11111"/>
    <w:rsid w:val="00C722F6"/>
    <w:rPr>
      <w:b/>
      <w:sz w:val="28"/>
      <w:szCs w:val="24"/>
    </w:rPr>
  </w:style>
  <w:style w:type="paragraph" w:customStyle="1" w:styleId="titleinexample">
    <w:name w:val="titleinexample"/>
    <w:basedOn w:val="af3"/>
    <w:rsid w:val="0038345D"/>
    <w:pPr>
      <w:spacing w:before="100" w:beforeAutospacing="1" w:after="100" w:afterAutospacing="1" w:line="240" w:lineRule="auto"/>
      <w:ind w:firstLine="0"/>
      <w:jc w:val="left"/>
    </w:pPr>
  </w:style>
  <w:style w:type="character" w:customStyle="1" w:styleId="highlight">
    <w:name w:val="highlight"/>
    <w:rsid w:val="0038345D"/>
  </w:style>
  <w:style w:type="character" w:customStyle="1" w:styleId="afffd">
    <w:name w:val="Текст Знак"/>
    <w:link w:val="afffc"/>
    <w:rsid w:val="0038345D"/>
    <w:rPr>
      <w:rFonts w:ascii="Courier New" w:hAnsi="Courier New" w:cs="Courier New"/>
    </w:rPr>
  </w:style>
  <w:style w:type="character" w:customStyle="1" w:styleId="skimlinks-unlinked">
    <w:name w:val="skimlinks-unlinked"/>
    <w:rsid w:val="0038345D"/>
  </w:style>
  <w:style w:type="paragraph" w:customStyle="1" w:styleId="seghead">
    <w:name w:val="seghead"/>
    <w:basedOn w:val="af3"/>
    <w:rsid w:val="0038345D"/>
    <w:pPr>
      <w:spacing w:before="100" w:beforeAutospacing="1" w:after="100" w:afterAutospacing="1" w:line="240" w:lineRule="auto"/>
      <w:ind w:firstLine="0"/>
      <w:jc w:val="left"/>
    </w:pPr>
  </w:style>
  <w:style w:type="character" w:customStyle="1" w:styleId="italic">
    <w:name w:val="italic"/>
    <w:rsid w:val="0038345D"/>
  </w:style>
  <w:style w:type="paragraph" w:customStyle="1" w:styleId="-110">
    <w:name w:val="Цветная заливка - Акцент 11"/>
    <w:hidden/>
    <w:uiPriority w:val="99"/>
    <w:rsid w:val="008C53AE"/>
    <w:pPr>
      <w:spacing w:after="200" w:line="276" w:lineRule="auto"/>
    </w:pPr>
    <w:rPr>
      <w:rFonts w:ascii="Calibri" w:hAnsi="Calibri"/>
      <w:sz w:val="24"/>
      <w:szCs w:val="24"/>
    </w:rPr>
  </w:style>
  <w:style w:type="character" w:customStyle="1" w:styleId="affd">
    <w:name w:val="Заголовок Знак"/>
    <w:link w:val="affc"/>
    <w:rsid w:val="008C53AE"/>
    <w:rPr>
      <w:rFonts w:ascii="Arial" w:hAnsi="Arial" w:cs="Arial"/>
      <w:b/>
      <w:bCs/>
      <w:kern w:val="28"/>
      <w:sz w:val="32"/>
      <w:szCs w:val="32"/>
    </w:rPr>
  </w:style>
  <w:style w:type="paragraph" w:customStyle="1" w:styleId="a4">
    <w:name w:val="Маркированный список для таблицы"/>
    <w:basedOn w:val="afffffffffff2"/>
    <w:qFormat/>
    <w:rsid w:val="008C53AE"/>
    <w:pPr>
      <w:numPr>
        <w:numId w:val="45"/>
      </w:numPr>
      <w:spacing w:line="360" w:lineRule="auto"/>
      <w:ind w:left="1066" w:hanging="357"/>
      <w:jc w:val="left"/>
    </w:pPr>
    <w:rPr>
      <w:sz w:val="28"/>
    </w:rPr>
  </w:style>
  <w:style w:type="paragraph" w:customStyle="1" w:styleId="afffffffffff6">
    <w:name w:val="Заголовок без номера"/>
    <w:basedOn w:val="11"/>
    <w:qFormat/>
    <w:rsid w:val="008C53AE"/>
    <w:pPr>
      <w:keepNext w:val="0"/>
      <w:pageBreakBefore/>
      <w:numPr>
        <w:numId w:val="0"/>
      </w:numPr>
      <w:spacing w:before="0" w:after="0"/>
      <w:contextualSpacing/>
      <w:jc w:val="both"/>
    </w:pPr>
    <w:rPr>
      <w:kern w:val="0"/>
      <w:szCs w:val="28"/>
      <w:lang w:val="ru-RU" w:eastAsia="ru-RU"/>
    </w:rPr>
  </w:style>
  <w:style w:type="numbering" w:customStyle="1" w:styleId="1fd">
    <w:name w:val="Нет списка1"/>
    <w:next w:val="af6"/>
    <w:uiPriority w:val="99"/>
    <w:semiHidden/>
    <w:unhideWhenUsed/>
    <w:rsid w:val="008C53AE"/>
  </w:style>
  <w:style w:type="paragraph" w:customStyle="1" w:styleId="NumberedList">
    <w:name w:val="Numbered List"/>
    <w:next w:val="af3"/>
    <w:uiPriority w:val="99"/>
    <w:rsid w:val="008C53AE"/>
    <w:pPr>
      <w:widowControl w:val="0"/>
      <w:autoSpaceDE w:val="0"/>
      <w:autoSpaceDN w:val="0"/>
      <w:adjustRightInd w:val="0"/>
      <w:ind w:left="360" w:hanging="360"/>
    </w:pPr>
    <w:rPr>
      <w:color w:val="000000"/>
      <w:sz w:val="24"/>
      <w:szCs w:val="24"/>
      <w:shd w:val="clear" w:color="auto" w:fill="FFFFFF"/>
      <w:lang w:val="en-AU"/>
    </w:rPr>
  </w:style>
  <w:style w:type="paragraph" w:customStyle="1" w:styleId="BulletedList">
    <w:name w:val="Bulleted List"/>
    <w:next w:val="af3"/>
    <w:uiPriority w:val="99"/>
    <w:rsid w:val="008C53AE"/>
    <w:pPr>
      <w:widowControl w:val="0"/>
      <w:autoSpaceDE w:val="0"/>
      <w:autoSpaceDN w:val="0"/>
      <w:adjustRightInd w:val="0"/>
      <w:ind w:left="360" w:hanging="360"/>
    </w:pPr>
    <w:rPr>
      <w:color w:val="000000"/>
      <w:sz w:val="24"/>
      <w:szCs w:val="24"/>
      <w:shd w:val="clear" w:color="auto" w:fill="FFFFFF"/>
      <w:lang w:val="en-AU"/>
    </w:rPr>
  </w:style>
  <w:style w:type="character" w:customStyle="1" w:styleId="2c">
    <w:name w:val="Основной текст 2 Знак"/>
    <w:link w:val="2b"/>
    <w:rsid w:val="008C53AE"/>
    <w:rPr>
      <w:sz w:val="28"/>
      <w:szCs w:val="28"/>
    </w:rPr>
  </w:style>
  <w:style w:type="character" w:customStyle="1" w:styleId="39">
    <w:name w:val="Основной текст 3 Знак"/>
    <w:link w:val="38"/>
    <w:rsid w:val="008C53AE"/>
    <w:rPr>
      <w:sz w:val="16"/>
      <w:szCs w:val="16"/>
    </w:rPr>
  </w:style>
  <w:style w:type="character" w:customStyle="1" w:styleId="aff5">
    <w:name w:val="Заголовок записки Знак"/>
    <w:link w:val="aff4"/>
    <w:rsid w:val="008C53AE"/>
    <w:rPr>
      <w:sz w:val="28"/>
      <w:szCs w:val="28"/>
    </w:rPr>
  </w:style>
  <w:style w:type="paragraph" w:customStyle="1" w:styleId="Code">
    <w:name w:val="Code"/>
    <w:next w:val="af3"/>
    <w:uiPriority w:val="99"/>
    <w:rsid w:val="008C53AE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sz w:val="18"/>
      <w:szCs w:val="18"/>
      <w:shd w:val="clear" w:color="auto" w:fill="FFFFFF"/>
      <w:lang w:val="en-AU"/>
    </w:rPr>
  </w:style>
  <w:style w:type="character" w:customStyle="1" w:styleId="FieldLabel">
    <w:name w:val="Field Label"/>
    <w:uiPriority w:val="99"/>
    <w:rsid w:val="008C53AE"/>
    <w:rPr>
      <w:rFonts w:ascii="Times New Roman" w:hAnsi="Times New Roman"/>
      <w:i/>
      <w:color w:val="004080"/>
      <w:sz w:val="20"/>
      <w:shd w:val="clear" w:color="auto" w:fill="FFFFFF"/>
    </w:rPr>
  </w:style>
  <w:style w:type="character" w:customStyle="1" w:styleId="TableHeading">
    <w:name w:val="Table Heading"/>
    <w:uiPriority w:val="99"/>
    <w:rsid w:val="008C53AE"/>
    <w:rPr>
      <w:rFonts w:ascii="Times New Roman" w:hAnsi="Times New Roman"/>
      <w:b/>
      <w:color w:val="000000"/>
      <w:sz w:val="22"/>
      <w:shd w:val="clear" w:color="auto" w:fill="FFFFFF"/>
    </w:rPr>
  </w:style>
  <w:style w:type="character" w:customStyle="1" w:styleId="SSBookmark">
    <w:name w:val="SSBookmark"/>
    <w:uiPriority w:val="99"/>
    <w:rsid w:val="008C53AE"/>
    <w:rPr>
      <w:rFonts w:ascii="Lucida Sans" w:hAnsi="Lucida Sans"/>
      <w:b/>
      <w:color w:val="000000"/>
      <w:sz w:val="16"/>
      <w:shd w:val="clear" w:color="auto" w:fill="FFFF80"/>
    </w:rPr>
  </w:style>
  <w:style w:type="character" w:customStyle="1" w:styleId="Objecttype">
    <w:name w:val="Object type"/>
    <w:uiPriority w:val="99"/>
    <w:rsid w:val="008C53AE"/>
    <w:rPr>
      <w:rFonts w:ascii="Times New Roman" w:hAnsi="Times New Roman"/>
      <w:b/>
      <w:color w:val="000000"/>
      <w:sz w:val="20"/>
      <w:u w:val="single"/>
      <w:shd w:val="clear" w:color="auto" w:fill="FFFFFF"/>
    </w:rPr>
  </w:style>
  <w:style w:type="paragraph" w:customStyle="1" w:styleId="ListHeader">
    <w:name w:val="List Header"/>
    <w:next w:val="af3"/>
    <w:uiPriority w:val="99"/>
    <w:rsid w:val="008C53AE"/>
    <w:pPr>
      <w:widowControl w:val="0"/>
      <w:autoSpaceDE w:val="0"/>
      <w:autoSpaceDN w:val="0"/>
      <w:adjustRightInd w:val="0"/>
    </w:pPr>
    <w:rPr>
      <w:b/>
      <w:bCs/>
      <w:i/>
      <w:iCs/>
      <w:color w:val="0000A0"/>
      <w:sz w:val="24"/>
      <w:szCs w:val="24"/>
      <w:shd w:val="clear" w:color="auto" w:fill="FFFFFF"/>
      <w:lang w:val="en-AU"/>
    </w:rPr>
  </w:style>
  <w:style w:type="character" w:customStyle="1" w:styleId="SSTemplateField">
    <w:name w:val="SSTemplateField"/>
    <w:uiPriority w:val="99"/>
    <w:rsid w:val="008C53AE"/>
    <w:rPr>
      <w:rFonts w:ascii="Lucida Sans" w:hAnsi="Lucida Sans"/>
      <w:b/>
      <w:color w:val="FFFFFF"/>
      <w:sz w:val="16"/>
      <w:shd w:val="clear" w:color="auto" w:fill="FF0000"/>
    </w:rPr>
  </w:style>
  <w:style w:type="paragraph" w:customStyle="1" w:styleId="afffffffffff7">
    <w:name w:val="Название в колонтитуле"/>
    <w:basedOn w:val="affc"/>
    <w:qFormat/>
    <w:rsid w:val="008C53AE"/>
    <w:pPr>
      <w:spacing w:before="0" w:after="0" w:line="276" w:lineRule="auto"/>
      <w:ind w:firstLine="0"/>
      <w:outlineLvl w:val="9"/>
    </w:pPr>
    <w:rPr>
      <w:rFonts w:ascii="Times New Roman" w:hAnsi="Times New Roman" w:cs="Times New Roman"/>
      <w:bCs w:val="0"/>
      <w:noProof/>
      <w:kern w:val="0"/>
      <w:sz w:val="24"/>
      <w:szCs w:val="24"/>
    </w:rPr>
  </w:style>
  <w:style w:type="paragraph" w:customStyle="1" w:styleId="afffffffffff8">
    <w:name w:val="Подписи в рамках"/>
    <w:basedOn w:val="af3"/>
    <w:qFormat/>
    <w:rsid w:val="008C53AE"/>
    <w:pPr>
      <w:spacing w:line="240" w:lineRule="auto"/>
      <w:ind w:firstLine="0"/>
      <w:jc w:val="center"/>
    </w:pPr>
    <w:rPr>
      <w:i/>
      <w:sz w:val="20"/>
      <w:szCs w:val="20"/>
    </w:rPr>
  </w:style>
  <w:style w:type="paragraph" w:customStyle="1" w:styleId="afffffffffff9">
    <w:name w:val="Подпись в рамках бол."/>
    <w:basedOn w:val="afffffffffff8"/>
    <w:qFormat/>
    <w:rsid w:val="008C53AE"/>
    <w:rPr>
      <w:sz w:val="24"/>
      <w:szCs w:val="24"/>
    </w:rPr>
  </w:style>
  <w:style w:type="paragraph" w:styleId="afffffffffffa">
    <w:name w:val="table of authorities"/>
    <w:basedOn w:val="af3"/>
    <w:next w:val="af3"/>
    <w:unhideWhenUsed/>
    <w:rsid w:val="008C53AE"/>
    <w:pPr>
      <w:ind w:left="280" w:hanging="280"/>
    </w:pPr>
  </w:style>
  <w:style w:type="character" w:customStyle="1" w:styleId="aff3">
    <w:name w:val="Дата Знак"/>
    <w:link w:val="aff2"/>
    <w:rsid w:val="008C53AE"/>
    <w:rPr>
      <w:sz w:val="28"/>
      <w:szCs w:val="28"/>
    </w:rPr>
  </w:style>
  <w:style w:type="character" w:customStyle="1" w:styleId="aff9">
    <w:name w:val="Красная строка Знак"/>
    <w:link w:val="aff8"/>
    <w:rsid w:val="008C53AE"/>
    <w:rPr>
      <w:b/>
      <w:sz w:val="28"/>
      <w:szCs w:val="28"/>
    </w:rPr>
  </w:style>
  <w:style w:type="character" w:customStyle="1" w:styleId="affb">
    <w:name w:val="Основной текст с отступом Знак"/>
    <w:link w:val="affa"/>
    <w:rsid w:val="008C53AE"/>
    <w:rPr>
      <w:sz w:val="28"/>
      <w:szCs w:val="28"/>
    </w:rPr>
  </w:style>
  <w:style w:type="character" w:customStyle="1" w:styleId="29">
    <w:name w:val="Красная строка 2 Знак"/>
    <w:link w:val="28"/>
    <w:semiHidden/>
    <w:rsid w:val="008C53AE"/>
    <w:rPr>
      <w:sz w:val="28"/>
      <w:szCs w:val="28"/>
    </w:rPr>
  </w:style>
  <w:style w:type="character" w:customStyle="1" w:styleId="2e">
    <w:name w:val="Основной текст с отступом 2 Знак"/>
    <w:link w:val="2d"/>
    <w:rsid w:val="008C53AE"/>
    <w:rPr>
      <w:sz w:val="28"/>
      <w:szCs w:val="28"/>
    </w:rPr>
  </w:style>
  <w:style w:type="character" w:customStyle="1" w:styleId="afff1">
    <w:name w:val="Подзаголовок Знак"/>
    <w:link w:val="afff0"/>
    <w:rsid w:val="008C53AE"/>
    <w:rPr>
      <w:rFonts w:ascii="Arial" w:hAnsi="Arial" w:cs="Arial"/>
      <w:sz w:val="28"/>
      <w:szCs w:val="28"/>
    </w:rPr>
  </w:style>
  <w:style w:type="character" w:customStyle="1" w:styleId="afff3">
    <w:name w:val="Подпись Знак"/>
    <w:link w:val="afff2"/>
    <w:rsid w:val="008C53AE"/>
    <w:rPr>
      <w:sz w:val="28"/>
      <w:szCs w:val="28"/>
    </w:rPr>
  </w:style>
  <w:style w:type="character" w:customStyle="1" w:styleId="afff9">
    <w:name w:val="Прощание Знак"/>
    <w:link w:val="afff8"/>
    <w:rsid w:val="008C53AE"/>
    <w:rPr>
      <w:sz w:val="28"/>
      <w:szCs w:val="28"/>
    </w:rPr>
  </w:style>
  <w:style w:type="character" w:customStyle="1" w:styleId="affff0">
    <w:name w:val="Шапка Знак"/>
    <w:link w:val="affff"/>
    <w:rsid w:val="008C53AE"/>
    <w:rPr>
      <w:rFonts w:ascii="Arial" w:hAnsi="Arial" w:cs="Arial"/>
      <w:sz w:val="28"/>
      <w:szCs w:val="28"/>
      <w:shd w:val="pct20" w:color="auto" w:fill="auto"/>
    </w:rPr>
  </w:style>
  <w:style w:type="character" w:customStyle="1" w:styleId="affff2">
    <w:name w:val="Электронная подпись Знак"/>
    <w:link w:val="affff1"/>
    <w:rsid w:val="008C53AE"/>
    <w:rPr>
      <w:sz w:val="28"/>
      <w:szCs w:val="28"/>
    </w:rPr>
  </w:style>
  <w:style w:type="paragraph" w:styleId="afffffffffffb">
    <w:name w:val="Intense Quote"/>
    <w:basedOn w:val="af3"/>
    <w:next w:val="af3"/>
    <w:link w:val="afffffffffffc"/>
    <w:autoRedefine/>
    <w:uiPriority w:val="30"/>
    <w:qFormat/>
    <w:rsid w:val="008C53AE"/>
    <w:pPr>
      <w:pBdr>
        <w:top w:val="single" w:sz="4" w:space="10" w:color="auto"/>
        <w:bottom w:val="single" w:sz="4" w:space="10" w:color="auto"/>
      </w:pBdr>
      <w:spacing w:before="360" w:after="360"/>
      <w:ind w:left="864" w:right="864" w:firstLine="0"/>
      <w:jc w:val="center"/>
    </w:pPr>
    <w:rPr>
      <w:i/>
      <w:iCs/>
    </w:rPr>
  </w:style>
  <w:style w:type="character" w:customStyle="1" w:styleId="afffffffffffc">
    <w:name w:val="Выделенная цитата Знак"/>
    <w:link w:val="afffffffffffb"/>
    <w:uiPriority w:val="30"/>
    <w:rsid w:val="008C53AE"/>
    <w:rPr>
      <w:i/>
      <w:iCs/>
      <w:sz w:val="24"/>
      <w:szCs w:val="24"/>
    </w:rPr>
  </w:style>
  <w:style w:type="paragraph" w:customStyle="1" w:styleId="1fe">
    <w:name w:val="Дата1"/>
    <w:basedOn w:val="af3"/>
    <w:next w:val="af3"/>
    <w:autoRedefine/>
    <w:rsid w:val="008C53AE"/>
    <w:pPr>
      <w:ind w:firstLine="0"/>
      <w:jc w:val="center"/>
    </w:pPr>
  </w:style>
  <w:style w:type="paragraph" w:customStyle="1" w:styleId="afffffffffffd">
    <w:name w:val="ЗАГОЛОВОК (титульная)"/>
    <w:basedOn w:val="af3"/>
    <w:next w:val="af3"/>
    <w:autoRedefine/>
    <w:rsid w:val="008C53AE"/>
    <w:pPr>
      <w:ind w:firstLine="0"/>
      <w:jc w:val="center"/>
      <w:outlineLvl w:val="0"/>
    </w:pPr>
    <w:rPr>
      <w:b/>
      <w:bCs/>
      <w:caps/>
    </w:rPr>
  </w:style>
  <w:style w:type="paragraph" w:customStyle="1" w:styleId="afffffffffffe">
    <w:name w:val="ЗАГОЛОВОК ПРИЛОЖЕНИЯ"/>
    <w:basedOn w:val="11"/>
    <w:next w:val="af3"/>
    <w:autoRedefine/>
    <w:rsid w:val="008C53AE"/>
    <w:pPr>
      <w:pageBreakBefore/>
      <w:numPr>
        <w:numId w:val="0"/>
      </w:numPr>
      <w:spacing w:before="240" w:after="60"/>
    </w:pPr>
    <w:rPr>
      <w:caps/>
      <w:szCs w:val="28"/>
      <w:lang w:val="ru-RU" w:eastAsia="ru-RU"/>
    </w:rPr>
  </w:style>
  <w:style w:type="paragraph" w:styleId="affffffffffff">
    <w:name w:val="toa heading"/>
    <w:basedOn w:val="af3"/>
    <w:next w:val="af3"/>
    <w:autoRedefine/>
    <w:rsid w:val="008C53AE"/>
    <w:pPr>
      <w:spacing w:before="120"/>
      <w:ind w:firstLine="0"/>
    </w:pPr>
    <w:rPr>
      <w:b/>
      <w:bCs/>
    </w:rPr>
  </w:style>
  <w:style w:type="paragraph" w:customStyle="1" w:styleId="-0">
    <w:name w:val="Комментарии - список"/>
    <w:basedOn w:val="af3"/>
    <w:rsid w:val="008C53AE"/>
    <w:pPr>
      <w:numPr>
        <w:numId w:val="46"/>
      </w:numPr>
    </w:pPr>
    <w:rPr>
      <w:color w:val="FF9900"/>
      <w:lang w:val="en-US"/>
    </w:rPr>
  </w:style>
  <w:style w:type="numbering" w:customStyle="1" w:styleId="-">
    <w:name w:val="Маркированный список - тире"/>
    <w:basedOn w:val="af6"/>
    <w:rsid w:val="008C53AE"/>
    <w:pPr>
      <w:numPr>
        <w:numId w:val="47"/>
      </w:numPr>
    </w:pPr>
  </w:style>
  <w:style w:type="numbering" w:customStyle="1" w:styleId="-1">
    <w:name w:val="Нумерованный список - скобка"/>
    <w:basedOn w:val="af6"/>
    <w:uiPriority w:val="99"/>
    <w:rsid w:val="008C53AE"/>
    <w:pPr>
      <w:numPr>
        <w:numId w:val="48"/>
      </w:numPr>
    </w:pPr>
  </w:style>
  <w:style w:type="paragraph" w:customStyle="1" w:styleId="affffffffffff0">
    <w:name w:val="Подзаголовок (титульная)"/>
    <w:basedOn w:val="af3"/>
    <w:next w:val="af3"/>
    <w:autoRedefine/>
    <w:rsid w:val="008C53AE"/>
    <w:pPr>
      <w:ind w:firstLine="0"/>
      <w:jc w:val="center"/>
    </w:pPr>
    <w:rPr>
      <w:b/>
    </w:rPr>
  </w:style>
  <w:style w:type="paragraph" w:customStyle="1" w:styleId="affffffffffff1">
    <w:name w:val="Подзаголовок приложения"/>
    <w:basedOn w:val="af3"/>
    <w:next w:val="af3"/>
    <w:link w:val="CharChar0"/>
    <w:autoRedefine/>
    <w:rsid w:val="008C53AE"/>
    <w:pPr>
      <w:ind w:firstLine="0"/>
      <w:jc w:val="center"/>
    </w:pPr>
    <w:rPr>
      <w:b/>
    </w:rPr>
  </w:style>
  <w:style w:type="character" w:customStyle="1" w:styleId="CharChar0">
    <w:name w:val="Подзаголовок приложения Char Char"/>
    <w:link w:val="affffffffffff1"/>
    <w:rsid w:val="008C53AE"/>
    <w:rPr>
      <w:b/>
      <w:sz w:val="28"/>
      <w:szCs w:val="28"/>
    </w:rPr>
  </w:style>
  <w:style w:type="character" w:styleId="affffffffffff2">
    <w:name w:val="Intense Reference"/>
    <w:uiPriority w:val="32"/>
    <w:qFormat/>
    <w:rsid w:val="008C53AE"/>
    <w:rPr>
      <w:rFonts w:ascii="Times New Roman" w:hAnsi="Times New Roman"/>
      <w:b/>
      <w:bCs/>
      <w:smallCaps/>
      <w:color w:val="auto"/>
      <w:spacing w:val="5"/>
      <w:sz w:val="24"/>
    </w:rPr>
  </w:style>
  <w:style w:type="character" w:styleId="affffffffffff3">
    <w:name w:val="Intense Emphasis"/>
    <w:uiPriority w:val="21"/>
    <w:qFormat/>
    <w:rsid w:val="008C53AE"/>
    <w:rPr>
      <w:rFonts w:ascii="Times New Roman" w:hAnsi="Times New Roman"/>
      <w:i/>
      <w:iCs/>
      <w:color w:val="auto"/>
      <w:sz w:val="24"/>
    </w:rPr>
  </w:style>
  <w:style w:type="character" w:styleId="affffffffffff4">
    <w:name w:val="Subtle Reference"/>
    <w:uiPriority w:val="31"/>
    <w:qFormat/>
    <w:rsid w:val="008C53AE"/>
    <w:rPr>
      <w:rFonts w:ascii="Times New Roman" w:hAnsi="Times New Roman"/>
      <w:smallCaps/>
      <w:color w:val="5A5A5A"/>
      <w:sz w:val="24"/>
    </w:rPr>
  </w:style>
  <w:style w:type="paragraph" w:customStyle="1" w:styleId="affffffffffff5">
    <w:name w:val="Таблица название таблицы"/>
    <w:basedOn w:val="af3"/>
    <w:next w:val="af3"/>
    <w:autoRedefine/>
    <w:rsid w:val="008C53AE"/>
    <w:pPr>
      <w:keepNext/>
      <w:ind w:firstLine="0"/>
      <w:jc w:val="left"/>
    </w:pPr>
    <w:rPr>
      <w:b/>
    </w:rPr>
  </w:style>
  <w:style w:type="paragraph" w:customStyle="1" w:styleId="affffffffffff6">
    <w:name w:val="Таблица название столбцов"/>
    <w:basedOn w:val="affffffffffff5"/>
    <w:next w:val="af3"/>
    <w:autoRedefine/>
    <w:rsid w:val="008C53AE"/>
    <w:pPr>
      <w:spacing w:before="120" w:after="120"/>
      <w:jc w:val="center"/>
    </w:pPr>
  </w:style>
  <w:style w:type="paragraph" w:customStyle="1" w:styleId="affffffffffff7">
    <w:name w:val="Таблица текст"/>
    <w:basedOn w:val="af3"/>
    <w:autoRedefine/>
    <w:rsid w:val="008C53AE"/>
    <w:pPr>
      <w:spacing w:line="240" w:lineRule="auto"/>
      <w:ind w:firstLine="0"/>
      <w:jc w:val="left"/>
    </w:pPr>
  </w:style>
  <w:style w:type="paragraph" w:customStyle="1" w:styleId="affffffffffff8">
    <w:name w:val="Таблица текст в ячейках"/>
    <w:basedOn w:val="affffffffffff7"/>
    <w:autoRedefine/>
    <w:rsid w:val="008C53AE"/>
    <w:pPr>
      <w:spacing w:before="120" w:after="120" w:line="360" w:lineRule="auto"/>
    </w:pPr>
  </w:style>
  <w:style w:type="paragraph" w:styleId="affffffffffff9">
    <w:name w:val="macro"/>
    <w:link w:val="affffffffffffa"/>
    <w:autoRedefine/>
    <w:rsid w:val="008C53A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  <w:ind w:firstLine="851"/>
      <w:jc w:val="both"/>
    </w:pPr>
    <w:rPr>
      <w:rFonts w:ascii="Lucida Console" w:hAnsi="Lucida Console" w:cs="Consolas"/>
      <w:sz w:val="24"/>
      <w:szCs w:val="24"/>
    </w:rPr>
  </w:style>
  <w:style w:type="character" w:customStyle="1" w:styleId="affffffffffffa">
    <w:name w:val="Текст макроса Знак"/>
    <w:link w:val="affffffffffff9"/>
    <w:rsid w:val="008C53AE"/>
    <w:rPr>
      <w:rFonts w:ascii="Lucida Console" w:hAnsi="Lucida Console" w:cs="Consolas"/>
    </w:rPr>
  </w:style>
  <w:style w:type="paragraph" w:styleId="1ff">
    <w:name w:val="index 1"/>
    <w:basedOn w:val="af3"/>
    <w:next w:val="af3"/>
    <w:autoRedefine/>
    <w:rsid w:val="008C53AE"/>
    <w:pPr>
      <w:spacing w:line="240" w:lineRule="auto"/>
      <w:ind w:left="240" w:hanging="240"/>
    </w:pPr>
  </w:style>
  <w:style w:type="paragraph" w:styleId="affffffffffffb">
    <w:name w:val="index heading"/>
    <w:basedOn w:val="af3"/>
    <w:next w:val="1ff"/>
    <w:autoRedefine/>
    <w:rsid w:val="008C53AE"/>
    <w:pPr>
      <w:ind w:firstLine="0"/>
    </w:pPr>
    <w:rPr>
      <w:b/>
      <w:bCs/>
    </w:rPr>
  </w:style>
  <w:style w:type="paragraph" w:styleId="2ff3">
    <w:name w:val="Quote"/>
    <w:basedOn w:val="af3"/>
    <w:next w:val="af3"/>
    <w:link w:val="2ff4"/>
    <w:uiPriority w:val="29"/>
    <w:qFormat/>
    <w:rsid w:val="008C53AE"/>
    <w:pPr>
      <w:spacing w:before="200" w:after="160"/>
      <w:ind w:left="864" w:right="864" w:firstLine="0"/>
      <w:jc w:val="center"/>
    </w:pPr>
    <w:rPr>
      <w:i/>
      <w:iCs/>
      <w:color w:val="404040"/>
    </w:rPr>
  </w:style>
  <w:style w:type="character" w:customStyle="1" w:styleId="2ff4">
    <w:name w:val="Цитата 2 Знак"/>
    <w:link w:val="2ff3"/>
    <w:uiPriority w:val="29"/>
    <w:rsid w:val="008C53AE"/>
    <w:rPr>
      <w:i/>
      <w:iCs/>
      <w:color w:val="404040"/>
      <w:sz w:val="24"/>
      <w:szCs w:val="24"/>
    </w:rPr>
  </w:style>
  <w:style w:type="paragraph" w:customStyle="1" w:styleId="affffffffffffc">
    <w:name w:val="Маркированный"/>
    <w:basedOn w:val="af3"/>
    <w:uiPriority w:val="99"/>
    <w:rsid w:val="008C53AE"/>
    <w:pPr>
      <w:tabs>
        <w:tab w:val="num" w:pos="1680"/>
      </w:tabs>
      <w:spacing w:before="120"/>
      <w:ind w:left="1680" w:hanging="960"/>
    </w:pPr>
    <w:rPr>
      <w:color w:val="000000"/>
      <w:szCs w:val="16"/>
      <w:lang w:eastAsia="en-US"/>
    </w:rPr>
  </w:style>
  <w:style w:type="paragraph" w:customStyle="1" w:styleId="affffffffffffd">
    <w:name w:val="Перечень задач"/>
    <w:basedOn w:val="af3"/>
    <w:uiPriority w:val="99"/>
    <w:rsid w:val="008C53AE"/>
    <w:pPr>
      <w:tabs>
        <w:tab w:val="num" w:pos="1200"/>
        <w:tab w:val="num" w:pos="2880"/>
      </w:tabs>
      <w:spacing w:before="120"/>
      <w:ind w:left="1200" w:hanging="480"/>
    </w:pPr>
    <w:rPr>
      <w:color w:val="000000"/>
      <w:szCs w:val="16"/>
      <w:lang w:eastAsia="en-US"/>
    </w:rPr>
  </w:style>
  <w:style w:type="table" w:customStyle="1" w:styleId="100">
    <w:name w:val="Сетка таблицы1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f5"/>
    <w:next w:val="afff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f5"/>
    <w:next w:val="afff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Сетка таблицы17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0">
    <w:name w:val="Сетка таблицы18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0">
    <w:name w:val="Сетка таблицы19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Сетка таблицы2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f5"/>
    <w:next w:val="afff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f5"/>
    <w:next w:val="afff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Сетка таблицы24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Сетка таблицы25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Сетка таблицы26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0">
    <w:name w:val="Сетка таблицы27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0">
    <w:name w:val="Сетка таблицы28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0">
    <w:name w:val="Сетка таблицы29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0">
    <w:name w:val="Сетка таблицы3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f5"/>
    <w:next w:val="afff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f5"/>
    <w:next w:val="afff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Сетка таблицы34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a">
    <w:name w:val="Абзац списка Знак"/>
    <w:aliases w:val="ТЗ список Знак"/>
    <w:link w:val="affffffff9"/>
    <w:uiPriority w:val="34"/>
    <w:qFormat/>
    <w:locked/>
    <w:rsid w:val="008C53AE"/>
    <w:rPr>
      <w:sz w:val="28"/>
      <w:szCs w:val="28"/>
    </w:rPr>
  </w:style>
  <w:style w:type="table" w:customStyle="1" w:styleId="350">
    <w:name w:val="Сетка таблицы35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f5">
    <w:name w:val="Нет списка2"/>
    <w:next w:val="af6"/>
    <w:uiPriority w:val="99"/>
    <w:semiHidden/>
    <w:unhideWhenUsed/>
    <w:rsid w:val="008C53AE"/>
  </w:style>
  <w:style w:type="table" w:customStyle="1" w:styleId="360">
    <w:name w:val="Сетка таблицы36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Стиль1"/>
    <w:basedOn w:val="af3"/>
    <w:link w:val="1ff0"/>
    <w:qFormat/>
    <w:rsid w:val="008C53AE"/>
    <w:pPr>
      <w:widowControl w:val="0"/>
      <w:numPr>
        <w:numId w:val="49"/>
      </w:num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0"/>
      <w:szCs w:val="20"/>
      <w:shd w:val="clear" w:color="auto" w:fill="FFFFFF"/>
    </w:rPr>
  </w:style>
  <w:style w:type="character" w:customStyle="1" w:styleId="1ff0">
    <w:name w:val="Стиль1 Знак"/>
    <w:link w:val="15"/>
    <w:rsid w:val="008C53AE"/>
    <w:rPr>
      <w:rFonts w:ascii="Arial" w:hAnsi="Arial" w:cs="Arial"/>
      <w:color w:val="000000"/>
    </w:rPr>
  </w:style>
  <w:style w:type="paragraph" w:customStyle="1" w:styleId="aa">
    <w:name w:val="Многоуровневый список"/>
    <w:basedOn w:val="a"/>
    <w:next w:val="a"/>
    <w:link w:val="affffffffffffe"/>
    <w:autoRedefine/>
    <w:qFormat/>
    <w:rsid w:val="008C53AE"/>
    <w:pPr>
      <w:numPr>
        <w:numId w:val="50"/>
      </w:numPr>
      <w:spacing w:after="240" w:line="240" w:lineRule="auto"/>
      <w:ind w:right="170"/>
      <w:contextualSpacing/>
      <w:mirrorIndents/>
    </w:pPr>
    <w:rPr>
      <w:lang w:eastAsia="en-US"/>
    </w:rPr>
  </w:style>
  <w:style w:type="character" w:customStyle="1" w:styleId="affffffffffffe">
    <w:name w:val="Многоуровневый список Знак"/>
    <w:link w:val="aa"/>
    <w:rsid w:val="008C53AE"/>
    <w:rPr>
      <w:sz w:val="24"/>
      <w:szCs w:val="24"/>
      <w:lang w:eastAsia="en-US"/>
    </w:rPr>
  </w:style>
  <w:style w:type="paragraph" w:customStyle="1" w:styleId="1ff1">
    <w:name w:val="Рецензия1"/>
    <w:next w:val="afffff9"/>
    <w:hidden/>
    <w:uiPriority w:val="99"/>
    <w:semiHidden/>
    <w:rsid w:val="008C53AE"/>
    <w:rPr>
      <w:rFonts w:ascii="Arial" w:hAnsi="Arial" w:cs="Arial"/>
      <w:color w:val="000000"/>
      <w:sz w:val="24"/>
      <w:szCs w:val="24"/>
      <w:shd w:val="clear" w:color="auto" w:fill="FFFFFF"/>
      <w:lang w:val="en-AU"/>
    </w:rPr>
  </w:style>
  <w:style w:type="table" w:customStyle="1" w:styleId="370">
    <w:name w:val="Сетка таблицы37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Сетка таблицы38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Сетка таблицы39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Сетка таблицы4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Сетка таблицы42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0">
    <w:name w:val="Сетка таблицы110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0">
    <w:name w:val="Сетка таблицы4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0">
    <w:name w:val="Сетка таблицы44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0">
    <w:name w:val="Сетка таблицы45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0">
    <w:name w:val="Сетка таблицы46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70">
    <w:name w:val="Сетка таблицы47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80">
    <w:name w:val="Сетка таблицы48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Сетка таблицы210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90">
    <w:name w:val="Сетка таблицы49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0">
    <w:name w:val="Сетка таблицы5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Маркированный абзац списка"/>
    <w:basedOn w:val="affffffff9"/>
    <w:link w:val="afffffffffffff"/>
    <w:qFormat/>
    <w:rsid w:val="00702FEE"/>
    <w:pPr>
      <w:widowControl/>
      <w:numPr>
        <w:numId w:val="51"/>
      </w:numPr>
      <w:autoSpaceDN/>
      <w:adjustRightInd/>
      <w:spacing w:line="360" w:lineRule="auto"/>
      <w:ind w:left="0" w:firstLine="709"/>
      <w:textAlignment w:val="auto"/>
    </w:pPr>
    <w:rPr>
      <w:lang w:val="x-none" w:eastAsia="en-US"/>
    </w:rPr>
  </w:style>
  <w:style w:type="character" w:customStyle="1" w:styleId="afffffffffffff">
    <w:name w:val="Маркированный абзац списка Знак"/>
    <w:link w:val="a3"/>
    <w:rsid w:val="00702FEE"/>
    <w:rPr>
      <w:sz w:val="24"/>
      <w:szCs w:val="24"/>
      <w:lang w:val="x-none" w:eastAsia="en-US"/>
    </w:rPr>
  </w:style>
  <w:style w:type="table" w:customStyle="1" w:styleId="510">
    <w:name w:val="Сетка таблицы51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Сетка таблицы5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0">
    <w:name w:val="Сетка таблицы54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Сетка таблицы55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60">
    <w:name w:val="Сетка таблицы56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Сетка таблицы57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80">
    <w:name w:val="Сетка таблицы58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0">
    <w:name w:val="Сетка таблицы59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00">
    <w:name w:val="Сетка таблицы6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Сетка таблицы62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0">
    <w:name w:val="Сетка таблицы6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0">
    <w:name w:val="Сетка таблицы64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e">
    <w:name w:val="Нет списка3"/>
    <w:next w:val="af6"/>
    <w:uiPriority w:val="99"/>
    <w:semiHidden/>
    <w:unhideWhenUsed/>
    <w:rsid w:val="008C53AE"/>
  </w:style>
  <w:style w:type="paragraph" w:customStyle="1" w:styleId="2ff6">
    <w:name w:val="Заголовок оглавления2"/>
    <w:basedOn w:val="11"/>
    <w:next w:val="af3"/>
    <w:uiPriority w:val="39"/>
    <w:unhideWhenUsed/>
    <w:qFormat/>
    <w:rsid w:val="008C53AE"/>
    <w:pPr>
      <w:keepLines/>
      <w:numPr>
        <w:numId w:val="0"/>
      </w:numPr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lang w:val="ru-RU" w:eastAsia="ru-RU"/>
    </w:rPr>
  </w:style>
  <w:style w:type="table" w:customStyle="1" w:styleId="650">
    <w:name w:val="Сетка таблицы65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Нет списка11"/>
    <w:next w:val="af6"/>
    <w:uiPriority w:val="99"/>
    <w:semiHidden/>
    <w:unhideWhenUsed/>
    <w:rsid w:val="008C53AE"/>
  </w:style>
  <w:style w:type="paragraph" w:customStyle="1" w:styleId="1ff2">
    <w:name w:val="Подзаголовок1"/>
    <w:basedOn w:val="af3"/>
    <w:next w:val="af3"/>
    <w:autoRedefine/>
    <w:qFormat/>
    <w:rsid w:val="008C53AE"/>
    <w:pPr>
      <w:numPr>
        <w:ilvl w:val="1"/>
      </w:numPr>
      <w:spacing w:after="160"/>
      <w:ind w:firstLine="851"/>
    </w:pPr>
    <w:rPr>
      <w:color w:val="5A5A5A"/>
      <w:spacing w:val="15"/>
      <w:szCs w:val="22"/>
    </w:rPr>
  </w:style>
  <w:style w:type="paragraph" w:customStyle="1" w:styleId="212">
    <w:name w:val="Цитата 21"/>
    <w:basedOn w:val="af3"/>
    <w:next w:val="af3"/>
    <w:uiPriority w:val="29"/>
    <w:qFormat/>
    <w:rsid w:val="008C53AE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ff3">
    <w:name w:val="Слабое выделение1"/>
    <w:uiPriority w:val="19"/>
    <w:qFormat/>
    <w:rsid w:val="008C53AE"/>
    <w:rPr>
      <w:rFonts w:ascii="Times New Roman" w:hAnsi="Times New Roman"/>
      <w:i/>
      <w:iCs/>
      <w:color w:val="404040"/>
      <w:sz w:val="24"/>
    </w:rPr>
  </w:style>
  <w:style w:type="character" w:customStyle="1" w:styleId="1ff4">
    <w:name w:val="Слабая ссылка1"/>
    <w:uiPriority w:val="31"/>
    <w:qFormat/>
    <w:rsid w:val="008C53AE"/>
    <w:rPr>
      <w:rFonts w:ascii="Times New Roman" w:hAnsi="Times New Roman"/>
      <w:smallCaps/>
      <w:color w:val="5A5A5A"/>
      <w:sz w:val="24"/>
    </w:rPr>
  </w:style>
  <w:style w:type="paragraph" w:customStyle="1" w:styleId="1ff5">
    <w:name w:val="Адрес на конверте1"/>
    <w:basedOn w:val="af3"/>
    <w:next w:val="aff"/>
    <w:autoRedefine/>
    <w:rsid w:val="008C53AE"/>
    <w:pPr>
      <w:framePr w:w="7920" w:h="1980" w:hRule="exact" w:hSpace="180" w:wrap="auto" w:hAnchor="page" w:xAlign="center" w:yAlign="bottom"/>
      <w:spacing w:line="240" w:lineRule="auto"/>
      <w:ind w:left="2880"/>
    </w:pPr>
  </w:style>
  <w:style w:type="paragraph" w:customStyle="1" w:styleId="1ff6">
    <w:name w:val="Заголовок таблицы ссылок1"/>
    <w:basedOn w:val="af3"/>
    <w:next w:val="af3"/>
    <w:autoRedefine/>
    <w:rsid w:val="008C53AE"/>
    <w:pPr>
      <w:spacing w:before="120"/>
    </w:pPr>
    <w:rPr>
      <w:b/>
      <w:bCs/>
    </w:rPr>
  </w:style>
  <w:style w:type="numbering" w:customStyle="1" w:styleId="-14">
    <w:name w:val="Маркированный список - тире1"/>
    <w:basedOn w:val="af6"/>
    <w:rsid w:val="008C53AE"/>
  </w:style>
  <w:style w:type="numbering" w:customStyle="1" w:styleId="-15">
    <w:name w:val="Нумерованный список - скобка1"/>
    <w:basedOn w:val="af6"/>
    <w:uiPriority w:val="99"/>
    <w:rsid w:val="008C53AE"/>
  </w:style>
  <w:style w:type="table" w:customStyle="1" w:styleId="3100">
    <w:name w:val="Сетка таблицы310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7">
    <w:name w:val="Указатель1"/>
    <w:basedOn w:val="af3"/>
    <w:next w:val="1ff"/>
    <w:autoRedefine/>
    <w:rsid w:val="008C53AE"/>
    <w:rPr>
      <w:b/>
      <w:bCs/>
    </w:rPr>
  </w:style>
  <w:style w:type="paragraph" w:customStyle="1" w:styleId="1ff8">
    <w:name w:val="Цитата1"/>
    <w:basedOn w:val="af3"/>
    <w:next w:val="afffe"/>
    <w:autoRedefine/>
    <w:rsid w:val="008C53AE"/>
    <w:pPr>
      <w:pBdr>
        <w:top w:val="single" w:sz="2" w:space="10" w:color="auto" w:shadow="1"/>
        <w:left w:val="single" w:sz="2" w:space="10" w:color="auto" w:shadow="1"/>
        <w:bottom w:val="single" w:sz="2" w:space="10" w:color="auto" w:shadow="1"/>
        <w:right w:val="single" w:sz="2" w:space="10" w:color="auto" w:shadow="1"/>
      </w:pBdr>
      <w:ind w:left="1152" w:right="1152"/>
    </w:pPr>
    <w:rPr>
      <w:rFonts w:ascii="Calibri" w:hAnsi="Calibri"/>
      <w:i/>
      <w:iCs/>
    </w:rPr>
  </w:style>
  <w:style w:type="paragraph" w:customStyle="1" w:styleId="1ff9">
    <w:name w:val="Шапка1"/>
    <w:basedOn w:val="af3"/>
    <w:next w:val="affff"/>
    <w:autoRedefine/>
    <w:rsid w:val="008C53A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Calibri" w:hAnsi="Calibri"/>
      <w:lang w:eastAsia="en-US"/>
    </w:rPr>
  </w:style>
  <w:style w:type="character" w:customStyle="1" w:styleId="1ffa">
    <w:name w:val="Подзаголовок Знак1"/>
    <w:uiPriority w:val="11"/>
    <w:rsid w:val="008C53AE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  <w:lang w:val="en-AU" w:eastAsia="ru-RU"/>
    </w:rPr>
  </w:style>
  <w:style w:type="character" w:customStyle="1" w:styleId="213">
    <w:name w:val="Цитата 2 Знак1"/>
    <w:uiPriority w:val="29"/>
    <w:rsid w:val="008C53AE"/>
    <w:rPr>
      <w:rFonts w:ascii="Arial" w:eastAsia="Times New Roman" w:hAnsi="Arial" w:cs="Arial"/>
      <w:i/>
      <w:iCs/>
      <w:color w:val="000000"/>
      <w:sz w:val="20"/>
      <w:szCs w:val="20"/>
      <w:lang w:val="en-AU" w:eastAsia="ru-RU"/>
    </w:rPr>
  </w:style>
  <w:style w:type="character" w:customStyle="1" w:styleId="1ffb">
    <w:name w:val="Шапка Знак1"/>
    <w:uiPriority w:val="99"/>
    <w:semiHidden/>
    <w:rsid w:val="008C53AE"/>
    <w:rPr>
      <w:rFonts w:ascii="Calibri Light" w:eastAsia="Times New Roman" w:hAnsi="Calibri Light" w:cs="Times New Roman"/>
      <w:color w:val="000000"/>
      <w:sz w:val="24"/>
      <w:szCs w:val="24"/>
      <w:shd w:val="pct20" w:color="auto" w:fill="auto"/>
      <w:lang w:val="en-AU" w:eastAsia="ru-RU"/>
    </w:rPr>
  </w:style>
  <w:style w:type="character" w:customStyle="1" w:styleId="shorttext">
    <w:name w:val="short_text"/>
    <w:rsid w:val="008C53AE"/>
  </w:style>
  <w:style w:type="character" w:customStyle="1" w:styleId="hps">
    <w:name w:val="hps"/>
    <w:rsid w:val="008C53AE"/>
  </w:style>
  <w:style w:type="numbering" w:customStyle="1" w:styleId="4e">
    <w:name w:val="Нет списка4"/>
    <w:next w:val="af6"/>
    <w:uiPriority w:val="99"/>
    <w:semiHidden/>
    <w:unhideWhenUsed/>
    <w:rsid w:val="008C53AE"/>
  </w:style>
  <w:style w:type="numbering" w:customStyle="1" w:styleId="-22">
    <w:name w:val="Маркированный список - тире2"/>
    <w:basedOn w:val="af6"/>
    <w:rsid w:val="008C53AE"/>
  </w:style>
  <w:style w:type="numbering" w:customStyle="1" w:styleId="2ff7">
    <w:name w:val="Маркированный список (тире)2"/>
    <w:basedOn w:val="af6"/>
    <w:uiPriority w:val="99"/>
    <w:rsid w:val="008C53AE"/>
  </w:style>
  <w:style w:type="numbering" w:customStyle="1" w:styleId="-23">
    <w:name w:val="Нумерованный список - скобка2"/>
    <w:basedOn w:val="af6"/>
    <w:uiPriority w:val="99"/>
    <w:rsid w:val="008C53AE"/>
  </w:style>
  <w:style w:type="table" w:customStyle="1" w:styleId="114">
    <w:name w:val="Простая таблица 11"/>
    <w:basedOn w:val="af5"/>
    <w:next w:val="1f5"/>
    <w:semiHidden/>
    <w:unhideWhenUsed/>
    <w:rsid w:val="008C53AE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Простая таблица 21"/>
    <w:basedOn w:val="af5"/>
    <w:next w:val="2fa"/>
    <w:semiHidden/>
    <w:unhideWhenUsed/>
    <w:rsid w:val="008C53AE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66">
    <w:name w:val="Сетка таблицы66"/>
    <w:basedOn w:val="af5"/>
    <w:next w:val="afff"/>
    <w:uiPriority w:val="39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Сетка таблицы212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">
    <w:name w:val="Нет списка12"/>
    <w:next w:val="af6"/>
    <w:uiPriority w:val="99"/>
    <w:semiHidden/>
    <w:unhideWhenUsed/>
    <w:rsid w:val="008C53AE"/>
  </w:style>
  <w:style w:type="table" w:customStyle="1" w:styleId="311">
    <w:name w:val="Сетка таблицы311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Сетка таблицы213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c">
    <w:name w:val="Нет списка5"/>
    <w:next w:val="af6"/>
    <w:uiPriority w:val="99"/>
    <w:semiHidden/>
    <w:unhideWhenUsed/>
    <w:rsid w:val="008C53AE"/>
  </w:style>
  <w:style w:type="numbering" w:customStyle="1" w:styleId="-32">
    <w:name w:val="Маркированный список - тире3"/>
    <w:basedOn w:val="af6"/>
    <w:rsid w:val="008C53AE"/>
  </w:style>
  <w:style w:type="numbering" w:customStyle="1" w:styleId="3ff">
    <w:name w:val="Маркированный список (тире)3"/>
    <w:basedOn w:val="af6"/>
    <w:uiPriority w:val="99"/>
    <w:rsid w:val="008C53AE"/>
  </w:style>
  <w:style w:type="numbering" w:customStyle="1" w:styleId="-33">
    <w:name w:val="Нумерованный список - скобка3"/>
    <w:basedOn w:val="af6"/>
    <w:uiPriority w:val="99"/>
    <w:rsid w:val="008C53AE"/>
  </w:style>
  <w:style w:type="table" w:customStyle="1" w:styleId="123">
    <w:name w:val="Простая таблица 12"/>
    <w:basedOn w:val="af5"/>
    <w:next w:val="1f5"/>
    <w:semiHidden/>
    <w:unhideWhenUsed/>
    <w:rsid w:val="008C53AE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Простая таблица 22"/>
    <w:basedOn w:val="af5"/>
    <w:next w:val="2fa"/>
    <w:semiHidden/>
    <w:unhideWhenUsed/>
    <w:rsid w:val="008C53AE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67">
    <w:name w:val="Сетка таблицы67"/>
    <w:basedOn w:val="af5"/>
    <w:next w:val="afff"/>
    <w:uiPriority w:val="39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0">
    <w:name w:val="Сетка таблицы113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Сетка таблицы214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"/>
    <w:next w:val="af6"/>
    <w:uiPriority w:val="99"/>
    <w:semiHidden/>
    <w:unhideWhenUsed/>
    <w:rsid w:val="008C53AE"/>
  </w:style>
  <w:style w:type="table" w:customStyle="1" w:styleId="312">
    <w:name w:val="Сетка таблицы312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8">
    <w:name w:val="Нет списка6"/>
    <w:next w:val="af6"/>
    <w:uiPriority w:val="99"/>
    <w:semiHidden/>
    <w:unhideWhenUsed/>
    <w:rsid w:val="008C53AE"/>
  </w:style>
  <w:style w:type="numbering" w:customStyle="1" w:styleId="-40">
    <w:name w:val="Маркированный список - тире4"/>
    <w:basedOn w:val="af6"/>
    <w:rsid w:val="008C53AE"/>
  </w:style>
  <w:style w:type="numbering" w:customStyle="1" w:styleId="4f">
    <w:name w:val="Маркированный список (тире)4"/>
    <w:basedOn w:val="af6"/>
    <w:uiPriority w:val="99"/>
    <w:rsid w:val="008C53AE"/>
  </w:style>
  <w:style w:type="numbering" w:customStyle="1" w:styleId="-41">
    <w:name w:val="Нумерованный список - скобка4"/>
    <w:basedOn w:val="af6"/>
    <w:uiPriority w:val="99"/>
    <w:rsid w:val="008C53AE"/>
  </w:style>
  <w:style w:type="table" w:customStyle="1" w:styleId="132">
    <w:name w:val="Простая таблица 13"/>
    <w:basedOn w:val="af5"/>
    <w:next w:val="1f5"/>
    <w:semiHidden/>
    <w:unhideWhenUsed/>
    <w:rsid w:val="008C53AE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31">
    <w:name w:val="Простая таблица 23"/>
    <w:basedOn w:val="af5"/>
    <w:next w:val="2fa"/>
    <w:semiHidden/>
    <w:unhideWhenUsed/>
    <w:rsid w:val="008C53AE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680">
    <w:name w:val="Сетка таблицы68"/>
    <w:basedOn w:val="af5"/>
    <w:next w:val="afff"/>
    <w:uiPriority w:val="39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Сетка таблицы114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Сетка таблицы215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1">
    <w:name w:val="Нет списка14"/>
    <w:next w:val="af6"/>
    <w:uiPriority w:val="99"/>
    <w:semiHidden/>
    <w:unhideWhenUsed/>
    <w:rsid w:val="008C53AE"/>
  </w:style>
  <w:style w:type="table" w:customStyle="1" w:styleId="313">
    <w:name w:val="Сетка таблицы313"/>
    <w:basedOn w:val="af5"/>
    <w:next w:val="afff"/>
    <w:rsid w:val="008C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9">
    <w:name w:val="Сетка таблицы69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fff0">
    <w:name w:val="Рисунок ТП"/>
    <w:basedOn w:val="af3"/>
    <w:link w:val="afffffffffffff1"/>
    <w:qFormat/>
    <w:rsid w:val="00FB5834"/>
    <w:pPr>
      <w:spacing w:before="120" w:after="120" w:line="276" w:lineRule="auto"/>
      <w:ind w:firstLine="0"/>
      <w:jc w:val="center"/>
    </w:pPr>
  </w:style>
  <w:style w:type="paragraph" w:customStyle="1" w:styleId="afffffffffffff2">
    <w:name w:val="Таблица ТП"/>
    <w:basedOn w:val="af3"/>
    <w:link w:val="afffffffffffff3"/>
    <w:qFormat/>
    <w:rsid w:val="008C53AE"/>
    <w:pPr>
      <w:spacing w:line="276" w:lineRule="auto"/>
      <w:ind w:firstLine="0"/>
      <w:jc w:val="left"/>
    </w:pPr>
    <w:rPr>
      <w:b/>
      <w:sz w:val="26"/>
    </w:rPr>
  </w:style>
  <w:style w:type="character" w:customStyle="1" w:styleId="afffffffffffff1">
    <w:name w:val="Рисунок ТП Знак"/>
    <w:link w:val="afffffffffffff0"/>
    <w:rsid w:val="00FB5834"/>
    <w:rPr>
      <w:sz w:val="24"/>
      <w:szCs w:val="24"/>
    </w:rPr>
  </w:style>
  <w:style w:type="character" w:customStyle="1" w:styleId="afffffffffffff3">
    <w:name w:val="Таблица ТП Знак"/>
    <w:link w:val="afffffffffffff2"/>
    <w:rsid w:val="008C53AE"/>
    <w:rPr>
      <w:b/>
      <w:sz w:val="26"/>
      <w:szCs w:val="28"/>
    </w:rPr>
  </w:style>
  <w:style w:type="table" w:customStyle="1" w:styleId="4100">
    <w:name w:val="Сетка таблицы410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Сетка таблицы411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2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Маркер в таблице"/>
    <w:basedOn w:val="af3"/>
    <w:link w:val="afffffffffffff4"/>
    <w:qFormat/>
    <w:rsid w:val="008C53AE"/>
    <w:pPr>
      <w:widowControl w:val="0"/>
      <w:numPr>
        <w:numId w:val="52"/>
      </w:numPr>
      <w:autoSpaceDE w:val="0"/>
      <w:autoSpaceDN w:val="0"/>
      <w:adjustRightInd w:val="0"/>
      <w:spacing w:line="276" w:lineRule="auto"/>
      <w:ind w:left="33" w:firstLine="0"/>
      <w:contextualSpacing/>
      <w:jc w:val="left"/>
      <w:textAlignment w:val="baseline"/>
    </w:pPr>
    <w:rPr>
      <w:rFonts w:eastAsia="Calibri"/>
      <w:color w:val="000000"/>
      <w:shd w:val="clear" w:color="auto" w:fill="FFFFFF"/>
      <w:lang w:eastAsia="en-US"/>
    </w:rPr>
  </w:style>
  <w:style w:type="table" w:customStyle="1" w:styleId="940">
    <w:name w:val="Сетка таблицы94"/>
    <w:basedOn w:val="af5"/>
    <w:next w:val="afff"/>
    <w:uiPriority w:val="39"/>
    <w:rsid w:val="0018281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ffff4">
    <w:name w:val="Маркер в таблице Знак"/>
    <w:link w:val="ab"/>
    <w:rsid w:val="008C53AE"/>
    <w:rPr>
      <w:rFonts w:eastAsia="Calibri"/>
      <w:color w:val="000000"/>
      <w:sz w:val="24"/>
      <w:szCs w:val="24"/>
      <w:lang w:eastAsia="en-US"/>
    </w:rPr>
  </w:style>
  <w:style w:type="table" w:customStyle="1" w:styleId="413">
    <w:name w:val="Сетка таблицы413"/>
    <w:basedOn w:val="af5"/>
    <w:next w:val="afff"/>
    <w:uiPriority w:val="39"/>
    <w:rsid w:val="008C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">
    <w:name w:val="Сетка таблицы95"/>
    <w:basedOn w:val="af5"/>
    <w:next w:val="afff"/>
    <w:uiPriority w:val="39"/>
    <w:rsid w:val="00F947D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5">
    <w:name w:val="WW8Num5"/>
    <w:basedOn w:val="af6"/>
    <w:rsid w:val="008C53AE"/>
    <w:pPr>
      <w:numPr>
        <w:numId w:val="53"/>
      </w:numPr>
    </w:pPr>
  </w:style>
  <w:style w:type="table" w:customStyle="1" w:styleId="710">
    <w:name w:val="Сетка таблицы71"/>
    <w:basedOn w:val="af5"/>
    <w:next w:val="afff"/>
    <w:uiPriority w:val="39"/>
    <w:rsid w:val="00502F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f5"/>
    <w:next w:val="afff"/>
    <w:uiPriority w:val="39"/>
    <w:rsid w:val="00502F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Сетка таблицы91"/>
    <w:basedOn w:val="af5"/>
    <w:next w:val="afff"/>
    <w:uiPriority w:val="39"/>
    <w:rsid w:val="00502F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f5"/>
    <w:next w:val="afff"/>
    <w:uiPriority w:val="39"/>
    <w:rsid w:val="00502F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4">
    <w:name w:val="Нет списка7"/>
    <w:next w:val="af6"/>
    <w:uiPriority w:val="99"/>
    <w:semiHidden/>
    <w:unhideWhenUsed/>
    <w:rsid w:val="004335F8"/>
  </w:style>
  <w:style w:type="table" w:customStyle="1" w:styleId="700">
    <w:name w:val="Сетка таблицы70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f6"/>
    <w:uiPriority w:val="99"/>
    <w:semiHidden/>
    <w:unhideWhenUsed/>
    <w:rsid w:val="004335F8"/>
  </w:style>
  <w:style w:type="numbering" w:customStyle="1" w:styleId="1ai1">
    <w:name w:val="1 / a / i1"/>
    <w:basedOn w:val="af6"/>
    <w:next w:val="1ai"/>
    <w:semiHidden/>
    <w:rsid w:val="004335F8"/>
    <w:pPr>
      <w:numPr>
        <w:numId w:val="10"/>
      </w:numPr>
    </w:pPr>
  </w:style>
  <w:style w:type="numbering" w:customStyle="1" w:styleId="1111111">
    <w:name w:val="1 / 1.1 / 1.1.11"/>
    <w:basedOn w:val="af6"/>
    <w:next w:val="111111"/>
    <w:semiHidden/>
    <w:rsid w:val="004335F8"/>
    <w:pPr>
      <w:numPr>
        <w:numId w:val="11"/>
      </w:numPr>
    </w:pPr>
  </w:style>
  <w:style w:type="numbering" w:customStyle="1" w:styleId="-50">
    <w:name w:val="Маркированный список - тире5"/>
    <w:basedOn w:val="af6"/>
    <w:rsid w:val="004335F8"/>
  </w:style>
  <w:style w:type="numbering" w:customStyle="1" w:styleId="5d">
    <w:name w:val="Маркированный список (тире)5"/>
    <w:basedOn w:val="af6"/>
    <w:uiPriority w:val="99"/>
    <w:rsid w:val="004335F8"/>
  </w:style>
  <w:style w:type="numbering" w:customStyle="1" w:styleId="-51">
    <w:name w:val="Нумерованный список - скобка5"/>
    <w:basedOn w:val="af6"/>
    <w:uiPriority w:val="99"/>
    <w:rsid w:val="004335F8"/>
  </w:style>
  <w:style w:type="table" w:customStyle="1" w:styleId="142">
    <w:name w:val="Простая таблица 14"/>
    <w:basedOn w:val="af5"/>
    <w:next w:val="1f5"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41">
    <w:name w:val="Простая таблица 24"/>
    <w:basedOn w:val="af5"/>
    <w:next w:val="2fa"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115">
    <w:name w:val="Сетка таблицы115"/>
    <w:basedOn w:val="af5"/>
    <w:next w:val="afff"/>
    <w:uiPriority w:val="59"/>
    <w:locked/>
    <w:rsid w:val="004335F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6">
    <w:name w:val="Сетка таблицы216"/>
    <w:basedOn w:val="af5"/>
    <w:next w:val="afff"/>
    <w:uiPriority w:val="59"/>
    <w:rsid w:val="004335F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4">
    <w:name w:val="Сетка таблицы314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">
    <w:name w:val="Сетка таблицы414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0">
    <w:name w:val="Сетка таблицы510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0">
    <w:name w:val="Сетка таблицы610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">
    <w:name w:val="Сетка таблицы72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">
    <w:name w:val="Сетка таблицы82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0">
    <w:name w:val="Сетка таблицы92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Сетка таблицы102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">
    <w:name w:val="Сетка таблицы116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0">
    <w:name w:val="Сетка таблицы1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0">
    <w:name w:val="Сетка таблицы14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0">
    <w:name w:val="Сетка таблицы15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">
    <w:name w:val="Сетка таблицы16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">
    <w:name w:val="Сетка таблицы17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">
    <w:name w:val="Сетка таблицы18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">
    <w:name w:val="Сетка таблицы2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">
    <w:name w:val="Сетка таблицы217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Сетка таблицы2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0">
    <w:name w:val="Сетка таблицы2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Сетка таблицы24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">
    <w:name w:val="Сетка таблицы25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">
    <w:name w:val="Сетка таблицы26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Сетка таблицы27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Сетка таблицы28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1">
    <w:name w:val="Сетка таблицы29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1">
    <w:name w:val="Сетка таблицы3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">
    <w:name w:val="Сетка таблицы315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Сетка таблицы3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0">
    <w:name w:val="Сетка таблицы34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Сетка таблицы35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8">
    <w:name w:val="Нет списка21"/>
    <w:next w:val="af6"/>
    <w:uiPriority w:val="99"/>
    <w:semiHidden/>
    <w:unhideWhenUsed/>
    <w:rsid w:val="004335F8"/>
  </w:style>
  <w:style w:type="table" w:customStyle="1" w:styleId="361">
    <w:name w:val="Сетка таблицы36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Сетка таблицы37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Сетка таблицы38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Сетка таблицы39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1">
    <w:name w:val="Сетка таблицы4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5">
    <w:name w:val="Сетка таблицы415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1">
    <w:name w:val="Сетка таблицы4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1">
    <w:name w:val="Сетка таблицы110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1">
    <w:name w:val="Сетка таблицы4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1">
    <w:name w:val="Сетка таблицы44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1">
    <w:name w:val="Сетка таблицы45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1">
    <w:name w:val="Сетка таблицы46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71">
    <w:name w:val="Сетка таблицы47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81">
    <w:name w:val="Сетка таблицы48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1">
    <w:name w:val="Сетка таблицы210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91">
    <w:name w:val="Сетка таблицы49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1">
    <w:name w:val="Сетка таблицы5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Сетка таблицы51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Сетка таблицы5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1">
    <w:name w:val="Сетка таблицы5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Сетка таблицы54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1">
    <w:name w:val="Сетка таблицы55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61">
    <w:name w:val="Сетка таблицы56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1">
    <w:name w:val="Сетка таблицы57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81">
    <w:name w:val="Сетка таблицы58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1">
    <w:name w:val="Сетка таблицы59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01">
    <w:name w:val="Сетка таблицы6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1">
    <w:name w:val="Сетка таблицы6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1">
    <w:name w:val="Сетка таблицы6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1">
    <w:name w:val="Сетка таблицы64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6">
    <w:name w:val="Нет списка31"/>
    <w:next w:val="af6"/>
    <w:uiPriority w:val="99"/>
    <w:semiHidden/>
    <w:unhideWhenUsed/>
    <w:rsid w:val="004335F8"/>
  </w:style>
  <w:style w:type="table" w:customStyle="1" w:styleId="651">
    <w:name w:val="Сетка таблицы65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Сетка таблицы21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">
    <w:name w:val="Нет списка111"/>
    <w:next w:val="af6"/>
    <w:uiPriority w:val="99"/>
    <w:semiHidden/>
    <w:unhideWhenUsed/>
    <w:rsid w:val="004335F8"/>
  </w:style>
  <w:style w:type="numbering" w:customStyle="1" w:styleId="-111">
    <w:name w:val="Маркированный список - тире11"/>
    <w:basedOn w:val="af6"/>
    <w:rsid w:val="004335F8"/>
  </w:style>
  <w:style w:type="numbering" w:customStyle="1" w:styleId="117">
    <w:name w:val="Маркированный список (тире)11"/>
    <w:basedOn w:val="af6"/>
    <w:uiPriority w:val="99"/>
    <w:rsid w:val="004335F8"/>
  </w:style>
  <w:style w:type="numbering" w:customStyle="1" w:styleId="-112">
    <w:name w:val="Нумерованный список - скобка11"/>
    <w:basedOn w:val="af6"/>
    <w:uiPriority w:val="99"/>
    <w:rsid w:val="004335F8"/>
  </w:style>
  <w:style w:type="table" w:customStyle="1" w:styleId="3101">
    <w:name w:val="Сетка таблицы310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6">
    <w:name w:val="Нет списка41"/>
    <w:next w:val="af6"/>
    <w:uiPriority w:val="99"/>
    <w:semiHidden/>
    <w:unhideWhenUsed/>
    <w:rsid w:val="004335F8"/>
  </w:style>
  <w:style w:type="numbering" w:customStyle="1" w:styleId="-210">
    <w:name w:val="Маркированный список - тире21"/>
    <w:basedOn w:val="af6"/>
    <w:rsid w:val="004335F8"/>
  </w:style>
  <w:style w:type="numbering" w:customStyle="1" w:styleId="219">
    <w:name w:val="Маркированный список (тире)21"/>
    <w:basedOn w:val="af6"/>
    <w:uiPriority w:val="99"/>
    <w:rsid w:val="004335F8"/>
  </w:style>
  <w:style w:type="numbering" w:customStyle="1" w:styleId="-211">
    <w:name w:val="Нумерованный список - скобка21"/>
    <w:basedOn w:val="af6"/>
    <w:uiPriority w:val="99"/>
    <w:rsid w:val="004335F8"/>
  </w:style>
  <w:style w:type="table" w:customStyle="1" w:styleId="1113">
    <w:name w:val="Простая таблица 111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12">
    <w:name w:val="Простая таблица 211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661">
    <w:name w:val="Сетка таблицы66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">
    <w:name w:val="Сетка таблицы112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Сетка таблицы212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">
    <w:name w:val="Нет списка121"/>
    <w:next w:val="af6"/>
    <w:uiPriority w:val="99"/>
    <w:semiHidden/>
    <w:unhideWhenUsed/>
    <w:rsid w:val="004335F8"/>
  </w:style>
  <w:style w:type="table" w:customStyle="1" w:styleId="3111">
    <w:name w:val="Сетка таблицы31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">
    <w:name w:val="Сетка таблицы213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2">
    <w:name w:val="Нет списка51"/>
    <w:next w:val="af6"/>
    <w:uiPriority w:val="99"/>
    <w:semiHidden/>
    <w:unhideWhenUsed/>
    <w:rsid w:val="004335F8"/>
  </w:style>
  <w:style w:type="numbering" w:customStyle="1" w:styleId="-310">
    <w:name w:val="Маркированный список - тире31"/>
    <w:basedOn w:val="af6"/>
    <w:rsid w:val="004335F8"/>
  </w:style>
  <w:style w:type="numbering" w:customStyle="1" w:styleId="317">
    <w:name w:val="Маркированный список (тире)31"/>
    <w:basedOn w:val="af6"/>
    <w:uiPriority w:val="99"/>
    <w:rsid w:val="004335F8"/>
  </w:style>
  <w:style w:type="numbering" w:customStyle="1" w:styleId="-311">
    <w:name w:val="Нумерованный список - скобка31"/>
    <w:basedOn w:val="af6"/>
    <w:uiPriority w:val="99"/>
    <w:rsid w:val="004335F8"/>
  </w:style>
  <w:style w:type="table" w:customStyle="1" w:styleId="1212">
    <w:name w:val="Простая таблица 121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11">
    <w:name w:val="Простая таблица 221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671">
    <w:name w:val="Сетка таблицы67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Сетка таблицы113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">
    <w:name w:val="Сетка таблицы214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1">
    <w:name w:val="Нет списка131"/>
    <w:next w:val="af6"/>
    <w:uiPriority w:val="99"/>
    <w:semiHidden/>
    <w:unhideWhenUsed/>
    <w:rsid w:val="004335F8"/>
  </w:style>
  <w:style w:type="table" w:customStyle="1" w:styleId="3121">
    <w:name w:val="Сетка таблицы312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2">
    <w:name w:val="Нет списка61"/>
    <w:next w:val="af6"/>
    <w:uiPriority w:val="99"/>
    <w:semiHidden/>
    <w:unhideWhenUsed/>
    <w:rsid w:val="004335F8"/>
  </w:style>
  <w:style w:type="numbering" w:customStyle="1" w:styleId="-410">
    <w:name w:val="Маркированный список - тире41"/>
    <w:basedOn w:val="af6"/>
    <w:rsid w:val="004335F8"/>
  </w:style>
  <w:style w:type="numbering" w:customStyle="1" w:styleId="417">
    <w:name w:val="Маркированный список (тире)41"/>
    <w:basedOn w:val="af6"/>
    <w:uiPriority w:val="99"/>
    <w:rsid w:val="004335F8"/>
  </w:style>
  <w:style w:type="numbering" w:customStyle="1" w:styleId="-411">
    <w:name w:val="Нумерованный список - скобка41"/>
    <w:basedOn w:val="af6"/>
    <w:uiPriority w:val="99"/>
    <w:rsid w:val="004335F8"/>
  </w:style>
  <w:style w:type="table" w:customStyle="1" w:styleId="1312">
    <w:name w:val="Простая таблица 131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311">
    <w:name w:val="Простая таблица 231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681">
    <w:name w:val="Сетка таблицы68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">
    <w:name w:val="Сетка таблицы114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1">
    <w:name w:val="Сетка таблицы215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11">
    <w:name w:val="Нет списка141"/>
    <w:next w:val="af6"/>
    <w:uiPriority w:val="99"/>
    <w:semiHidden/>
    <w:unhideWhenUsed/>
    <w:rsid w:val="004335F8"/>
  </w:style>
  <w:style w:type="table" w:customStyle="1" w:styleId="3131">
    <w:name w:val="Сетка таблицы313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91">
    <w:name w:val="Сетка таблицы69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">
    <w:name w:val="Сетка таблицы41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Сетка таблицы411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">
    <w:name w:val="Сетка таблицы412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31">
    <w:name w:val="Сетка таблицы413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51">
    <w:name w:val="WW8Num51"/>
    <w:basedOn w:val="af6"/>
    <w:rsid w:val="004335F8"/>
    <w:pPr>
      <w:numPr>
        <w:numId w:val="54"/>
      </w:numPr>
    </w:pPr>
  </w:style>
  <w:style w:type="numbering" w:customStyle="1" w:styleId="711">
    <w:name w:val="Нет списка71"/>
    <w:next w:val="af6"/>
    <w:uiPriority w:val="99"/>
    <w:semiHidden/>
    <w:unhideWhenUsed/>
    <w:rsid w:val="004335F8"/>
  </w:style>
  <w:style w:type="table" w:customStyle="1" w:styleId="701">
    <w:name w:val="Сетка таблицы70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Сетка таблицы115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61">
    <w:name w:val="Сетка таблицы216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1">
    <w:name w:val="Нет списка151"/>
    <w:next w:val="af6"/>
    <w:uiPriority w:val="99"/>
    <w:semiHidden/>
    <w:unhideWhenUsed/>
    <w:rsid w:val="004335F8"/>
  </w:style>
  <w:style w:type="numbering" w:customStyle="1" w:styleId="-510">
    <w:name w:val="Маркированный список - тире51"/>
    <w:basedOn w:val="af6"/>
    <w:rsid w:val="004335F8"/>
  </w:style>
  <w:style w:type="numbering" w:customStyle="1" w:styleId="513">
    <w:name w:val="Маркированный список (тире)51"/>
    <w:basedOn w:val="af6"/>
    <w:uiPriority w:val="99"/>
    <w:rsid w:val="004335F8"/>
  </w:style>
  <w:style w:type="numbering" w:customStyle="1" w:styleId="-511">
    <w:name w:val="Нумерованный список - скобка51"/>
    <w:basedOn w:val="af6"/>
    <w:uiPriority w:val="99"/>
    <w:rsid w:val="004335F8"/>
  </w:style>
  <w:style w:type="table" w:customStyle="1" w:styleId="3141">
    <w:name w:val="Сетка таблицы314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3">
    <w:name w:val="Нет списка211"/>
    <w:next w:val="af6"/>
    <w:uiPriority w:val="99"/>
    <w:semiHidden/>
    <w:unhideWhenUsed/>
    <w:rsid w:val="004335F8"/>
  </w:style>
  <w:style w:type="paragraph" w:customStyle="1" w:styleId="2ff8">
    <w:name w:val="Заголовок таблицы ссылок2"/>
    <w:basedOn w:val="af3"/>
    <w:next w:val="af3"/>
    <w:autoRedefine/>
    <w:rsid w:val="004335F8"/>
    <w:pPr>
      <w:widowControl w:val="0"/>
      <w:autoSpaceDE w:val="0"/>
      <w:autoSpaceDN w:val="0"/>
      <w:adjustRightInd w:val="0"/>
      <w:spacing w:before="120" w:line="240" w:lineRule="auto"/>
      <w:ind w:firstLine="0"/>
      <w:jc w:val="left"/>
    </w:pPr>
    <w:rPr>
      <w:rFonts w:ascii="Arial" w:hAnsi="Arial"/>
      <w:b/>
      <w:bCs/>
      <w:color w:val="000000"/>
      <w:sz w:val="20"/>
      <w:szCs w:val="20"/>
      <w:shd w:val="clear" w:color="auto" w:fill="FFFFFF"/>
      <w:lang w:val="en-AU"/>
    </w:rPr>
  </w:style>
  <w:style w:type="numbering" w:customStyle="1" w:styleId="-1110">
    <w:name w:val="Маркированный список - тире111"/>
    <w:basedOn w:val="af6"/>
    <w:rsid w:val="004335F8"/>
  </w:style>
  <w:style w:type="numbering" w:customStyle="1" w:styleId="1114">
    <w:name w:val="Маркированный список (тире)111"/>
    <w:basedOn w:val="af6"/>
    <w:uiPriority w:val="99"/>
    <w:rsid w:val="004335F8"/>
  </w:style>
  <w:style w:type="numbering" w:customStyle="1" w:styleId="-1111">
    <w:name w:val="Нумерованный список - скобка111"/>
    <w:basedOn w:val="af6"/>
    <w:uiPriority w:val="99"/>
    <w:rsid w:val="004335F8"/>
  </w:style>
  <w:style w:type="table" w:customStyle="1" w:styleId="4141">
    <w:name w:val="Сетка таблицы414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f9">
    <w:name w:val="Указатель2"/>
    <w:basedOn w:val="af3"/>
    <w:next w:val="1ff"/>
    <w:autoRedefine/>
    <w:rsid w:val="004335F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b/>
      <w:bCs/>
      <w:color w:val="000000"/>
      <w:sz w:val="20"/>
      <w:szCs w:val="20"/>
      <w:shd w:val="clear" w:color="auto" w:fill="FFFFFF"/>
      <w:lang w:val="en-AU"/>
    </w:rPr>
  </w:style>
  <w:style w:type="table" w:customStyle="1" w:styleId="1161">
    <w:name w:val="Сетка таблицы116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1">
    <w:name w:val="Сетка таблицы217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Нет списка1111"/>
    <w:next w:val="af6"/>
    <w:uiPriority w:val="99"/>
    <w:semiHidden/>
    <w:unhideWhenUsed/>
    <w:rsid w:val="004335F8"/>
  </w:style>
  <w:style w:type="table" w:customStyle="1" w:styleId="3151">
    <w:name w:val="Сетка таблицы315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0">
    <w:name w:val="Нет списка311"/>
    <w:next w:val="af6"/>
    <w:uiPriority w:val="99"/>
    <w:semiHidden/>
    <w:unhideWhenUsed/>
    <w:rsid w:val="004335F8"/>
  </w:style>
  <w:style w:type="paragraph" w:customStyle="1" w:styleId="3ff0">
    <w:name w:val="Заголовок таблицы ссылок3"/>
    <w:basedOn w:val="af3"/>
    <w:next w:val="af3"/>
    <w:autoRedefine/>
    <w:rsid w:val="004335F8"/>
    <w:pPr>
      <w:widowControl w:val="0"/>
      <w:autoSpaceDE w:val="0"/>
      <w:autoSpaceDN w:val="0"/>
      <w:adjustRightInd w:val="0"/>
      <w:spacing w:before="120" w:line="240" w:lineRule="auto"/>
      <w:ind w:firstLine="0"/>
      <w:jc w:val="left"/>
    </w:pPr>
    <w:rPr>
      <w:rFonts w:ascii="Arial" w:hAnsi="Arial"/>
      <w:b/>
      <w:bCs/>
      <w:color w:val="000000"/>
      <w:sz w:val="20"/>
      <w:szCs w:val="20"/>
      <w:shd w:val="clear" w:color="auto" w:fill="FFFFFF"/>
      <w:lang w:val="en-AU"/>
    </w:rPr>
  </w:style>
  <w:style w:type="numbering" w:customStyle="1" w:styleId="-2110">
    <w:name w:val="Маркированный список - тире211"/>
    <w:basedOn w:val="af6"/>
    <w:rsid w:val="004335F8"/>
  </w:style>
  <w:style w:type="numbering" w:customStyle="1" w:styleId="2114">
    <w:name w:val="Маркированный список (тире)211"/>
    <w:basedOn w:val="af6"/>
    <w:uiPriority w:val="99"/>
    <w:rsid w:val="004335F8"/>
  </w:style>
  <w:style w:type="numbering" w:customStyle="1" w:styleId="-2111">
    <w:name w:val="Нумерованный список - скобка211"/>
    <w:basedOn w:val="af6"/>
    <w:uiPriority w:val="99"/>
    <w:rsid w:val="004335F8"/>
  </w:style>
  <w:style w:type="table" w:customStyle="1" w:styleId="5101">
    <w:name w:val="Сетка таблицы510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ff1">
    <w:name w:val="Указатель3"/>
    <w:basedOn w:val="af3"/>
    <w:next w:val="1ff"/>
    <w:autoRedefine/>
    <w:rsid w:val="004335F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b/>
      <w:bCs/>
      <w:color w:val="000000"/>
      <w:sz w:val="20"/>
      <w:szCs w:val="20"/>
      <w:shd w:val="clear" w:color="auto" w:fill="FFFFFF"/>
      <w:lang w:val="en-AU"/>
    </w:rPr>
  </w:style>
  <w:style w:type="table" w:customStyle="1" w:styleId="12110">
    <w:name w:val="Сетка таблицы12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Сетка таблицы22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1">
    <w:name w:val="Нет списка1211"/>
    <w:next w:val="af6"/>
    <w:uiPriority w:val="99"/>
    <w:semiHidden/>
    <w:unhideWhenUsed/>
    <w:rsid w:val="004335F8"/>
  </w:style>
  <w:style w:type="table" w:customStyle="1" w:styleId="3211">
    <w:name w:val="Сетка таблицы32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1">
    <w:name w:val="Сетка таблицы610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5">
    <w:name w:val="Нет списка8"/>
    <w:next w:val="af6"/>
    <w:uiPriority w:val="99"/>
    <w:semiHidden/>
    <w:unhideWhenUsed/>
    <w:rsid w:val="004335F8"/>
  </w:style>
  <w:style w:type="table" w:customStyle="1" w:styleId="7110">
    <w:name w:val="Сетка таблицы71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Сетка таблицы117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0">
    <w:name w:val="Сетка таблицы218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2">
    <w:name w:val="Нет списка16"/>
    <w:next w:val="af6"/>
    <w:uiPriority w:val="99"/>
    <w:semiHidden/>
    <w:unhideWhenUsed/>
    <w:rsid w:val="004335F8"/>
  </w:style>
  <w:style w:type="numbering" w:customStyle="1" w:styleId="-60">
    <w:name w:val="Маркированный список - тире6"/>
    <w:basedOn w:val="af6"/>
    <w:rsid w:val="004335F8"/>
  </w:style>
  <w:style w:type="numbering" w:customStyle="1" w:styleId="6a">
    <w:name w:val="Маркированный список (тире)6"/>
    <w:basedOn w:val="af6"/>
    <w:uiPriority w:val="99"/>
    <w:rsid w:val="004335F8"/>
  </w:style>
  <w:style w:type="numbering" w:customStyle="1" w:styleId="-61">
    <w:name w:val="Нумерованный список - скобка6"/>
    <w:basedOn w:val="af6"/>
    <w:uiPriority w:val="99"/>
    <w:rsid w:val="004335F8"/>
  </w:style>
  <w:style w:type="table" w:customStyle="1" w:styleId="152">
    <w:name w:val="Простая таблица 15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52">
    <w:name w:val="Простая таблица 25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60">
    <w:name w:val="Сетка таблицы316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">
    <w:name w:val="Нет списка22"/>
    <w:next w:val="af6"/>
    <w:uiPriority w:val="99"/>
    <w:semiHidden/>
    <w:unhideWhenUsed/>
    <w:rsid w:val="004335F8"/>
  </w:style>
  <w:style w:type="numbering" w:customStyle="1" w:styleId="-120">
    <w:name w:val="Маркированный список - тире12"/>
    <w:basedOn w:val="af6"/>
    <w:rsid w:val="004335F8"/>
  </w:style>
  <w:style w:type="numbering" w:customStyle="1" w:styleId="124">
    <w:name w:val="Маркированный список (тире)12"/>
    <w:basedOn w:val="af6"/>
    <w:uiPriority w:val="99"/>
    <w:rsid w:val="004335F8"/>
  </w:style>
  <w:style w:type="numbering" w:customStyle="1" w:styleId="-121">
    <w:name w:val="Нумерованный список - скобка12"/>
    <w:basedOn w:val="af6"/>
    <w:uiPriority w:val="99"/>
    <w:rsid w:val="004335F8"/>
  </w:style>
  <w:style w:type="table" w:customStyle="1" w:styleId="1122">
    <w:name w:val="Простая таблица 112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22">
    <w:name w:val="Простая таблица 212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4151">
    <w:name w:val="Сетка таблицы415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8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90">
    <w:name w:val="Сетка таблицы219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3">
    <w:name w:val="Нет списка112"/>
    <w:next w:val="af6"/>
    <w:uiPriority w:val="99"/>
    <w:semiHidden/>
    <w:unhideWhenUsed/>
    <w:rsid w:val="004335F8"/>
  </w:style>
  <w:style w:type="table" w:customStyle="1" w:styleId="3170">
    <w:name w:val="Сетка таблицы317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2">
    <w:name w:val="Нет списка32"/>
    <w:next w:val="af6"/>
    <w:uiPriority w:val="99"/>
    <w:semiHidden/>
    <w:unhideWhenUsed/>
    <w:rsid w:val="004335F8"/>
  </w:style>
  <w:style w:type="numbering" w:customStyle="1" w:styleId="-220">
    <w:name w:val="Маркированный список - тире22"/>
    <w:basedOn w:val="af6"/>
    <w:rsid w:val="004335F8"/>
  </w:style>
  <w:style w:type="numbering" w:customStyle="1" w:styleId="223">
    <w:name w:val="Маркированный список (тире)22"/>
    <w:basedOn w:val="af6"/>
    <w:uiPriority w:val="99"/>
    <w:rsid w:val="004335F8"/>
  </w:style>
  <w:style w:type="numbering" w:customStyle="1" w:styleId="-221">
    <w:name w:val="Нумерованный список - скобка22"/>
    <w:basedOn w:val="af6"/>
    <w:uiPriority w:val="99"/>
    <w:rsid w:val="004335F8"/>
  </w:style>
  <w:style w:type="table" w:customStyle="1" w:styleId="1220">
    <w:name w:val="Простая таблица 122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20">
    <w:name w:val="Простая таблица 222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5111">
    <w:name w:val="Сетка таблицы511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1">
    <w:name w:val="Сетка таблицы122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">
    <w:name w:val="Сетка таблицы222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2">
    <w:name w:val="Нет списка122"/>
    <w:next w:val="af6"/>
    <w:uiPriority w:val="99"/>
    <w:semiHidden/>
    <w:unhideWhenUsed/>
    <w:rsid w:val="004335F8"/>
  </w:style>
  <w:style w:type="table" w:customStyle="1" w:styleId="3220">
    <w:name w:val="Сетка таблицы322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Сетка таблицы611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"/>
    <w:next w:val="af6"/>
    <w:uiPriority w:val="99"/>
    <w:semiHidden/>
    <w:unhideWhenUsed/>
    <w:rsid w:val="004335F8"/>
  </w:style>
  <w:style w:type="table" w:customStyle="1" w:styleId="119">
    <w:name w:val="Сетка таблицы119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0">
    <w:name w:val="Сетка таблицы22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2">
    <w:name w:val="Нет списка17"/>
    <w:next w:val="af6"/>
    <w:uiPriority w:val="99"/>
    <w:semiHidden/>
    <w:unhideWhenUsed/>
    <w:rsid w:val="004335F8"/>
  </w:style>
  <w:style w:type="numbering" w:customStyle="1" w:styleId="-70">
    <w:name w:val="Маркированный список - тире7"/>
    <w:basedOn w:val="af6"/>
    <w:rsid w:val="004335F8"/>
  </w:style>
  <w:style w:type="numbering" w:customStyle="1" w:styleId="75">
    <w:name w:val="Маркированный список (тире)7"/>
    <w:basedOn w:val="af6"/>
    <w:uiPriority w:val="99"/>
    <w:rsid w:val="004335F8"/>
  </w:style>
  <w:style w:type="numbering" w:customStyle="1" w:styleId="-71">
    <w:name w:val="Нумерованный список - скобка7"/>
    <w:basedOn w:val="af6"/>
    <w:uiPriority w:val="99"/>
    <w:rsid w:val="004335F8"/>
  </w:style>
  <w:style w:type="table" w:customStyle="1" w:styleId="163">
    <w:name w:val="Простая таблица 16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62">
    <w:name w:val="Простая таблица 26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8">
    <w:name w:val="Сетка таблицы318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2">
    <w:name w:val="Нет списка23"/>
    <w:next w:val="af6"/>
    <w:uiPriority w:val="99"/>
    <w:semiHidden/>
    <w:unhideWhenUsed/>
    <w:rsid w:val="004335F8"/>
  </w:style>
  <w:style w:type="numbering" w:customStyle="1" w:styleId="-130">
    <w:name w:val="Маркированный список - тире13"/>
    <w:basedOn w:val="af6"/>
    <w:rsid w:val="004335F8"/>
  </w:style>
  <w:style w:type="numbering" w:customStyle="1" w:styleId="133">
    <w:name w:val="Маркированный список (тире)13"/>
    <w:basedOn w:val="af6"/>
    <w:uiPriority w:val="99"/>
    <w:rsid w:val="004335F8"/>
  </w:style>
  <w:style w:type="numbering" w:customStyle="1" w:styleId="-131">
    <w:name w:val="Нумерованный список - скобка13"/>
    <w:basedOn w:val="af6"/>
    <w:uiPriority w:val="99"/>
    <w:rsid w:val="004335F8"/>
  </w:style>
  <w:style w:type="table" w:customStyle="1" w:styleId="1132">
    <w:name w:val="Простая таблица 113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32">
    <w:name w:val="Простая таблица 213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4160">
    <w:name w:val="Сетка таблицы416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0">
    <w:name w:val="Сетка таблицы111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0">
    <w:name w:val="Сетка таблицы211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">
    <w:name w:val="Нет списка113"/>
    <w:next w:val="af6"/>
    <w:uiPriority w:val="99"/>
    <w:semiHidden/>
    <w:unhideWhenUsed/>
    <w:rsid w:val="004335F8"/>
  </w:style>
  <w:style w:type="table" w:customStyle="1" w:styleId="319">
    <w:name w:val="Сетка таблицы319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2">
    <w:name w:val="Нет списка33"/>
    <w:next w:val="af6"/>
    <w:uiPriority w:val="99"/>
    <w:semiHidden/>
    <w:unhideWhenUsed/>
    <w:rsid w:val="004335F8"/>
  </w:style>
  <w:style w:type="numbering" w:customStyle="1" w:styleId="-230">
    <w:name w:val="Маркированный список - тире23"/>
    <w:basedOn w:val="af6"/>
    <w:rsid w:val="004335F8"/>
  </w:style>
  <w:style w:type="numbering" w:customStyle="1" w:styleId="233">
    <w:name w:val="Маркированный список (тире)23"/>
    <w:basedOn w:val="af6"/>
    <w:uiPriority w:val="99"/>
    <w:rsid w:val="004335F8"/>
  </w:style>
  <w:style w:type="numbering" w:customStyle="1" w:styleId="-231">
    <w:name w:val="Нумерованный список - скобка23"/>
    <w:basedOn w:val="af6"/>
    <w:uiPriority w:val="99"/>
    <w:rsid w:val="004335F8"/>
  </w:style>
  <w:style w:type="table" w:customStyle="1" w:styleId="1230">
    <w:name w:val="Простая таблица 123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30">
    <w:name w:val="Простая таблица 223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5120">
    <w:name w:val="Сетка таблицы512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1">
    <w:name w:val="Сетка таблицы123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1">
    <w:name w:val="Сетка таблицы223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2">
    <w:name w:val="Нет списка123"/>
    <w:next w:val="af6"/>
    <w:uiPriority w:val="99"/>
    <w:semiHidden/>
    <w:unhideWhenUsed/>
    <w:rsid w:val="004335F8"/>
  </w:style>
  <w:style w:type="table" w:customStyle="1" w:styleId="323">
    <w:name w:val="Сетка таблицы323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Сетка таблицы612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3">
    <w:name w:val="Нет списка10"/>
    <w:next w:val="af6"/>
    <w:uiPriority w:val="99"/>
    <w:semiHidden/>
    <w:unhideWhenUsed/>
    <w:rsid w:val="004335F8"/>
  </w:style>
  <w:style w:type="table" w:customStyle="1" w:styleId="730">
    <w:name w:val="Сетка таблицы73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0">
    <w:name w:val="Сетка таблицы12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4">
    <w:name w:val="Сетка таблицы224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82">
    <w:name w:val="Нет списка18"/>
    <w:next w:val="af6"/>
    <w:uiPriority w:val="99"/>
    <w:semiHidden/>
    <w:unhideWhenUsed/>
    <w:rsid w:val="004335F8"/>
  </w:style>
  <w:style w:type="numbering" w:customStyle="1" w:styleId="-80">
    <w:name w:val="Маркированный список - тире8"/>
    <w:basedOn w:val="af6"/>
    <w:rsid w:val="004335F8"/>
  </w:style>
  <w:style w:type="numbering" w:customStyle="1" w:styleId="86">
    <w:name w:val="Маркированный список (тире)8"/>
    <w:basedOn w:val="af6"/>
    <w:uiPriority w:val="99"/>
    <w:rsid w:val="004335F8"/>
  </w:style>
  <w:style w:type="numbering" w:customStyle="1" w:styleId="-81">
    <w:name w:val="Нумерованный список - скобка8"/>
    <w:basedOn w:val="af6"/>
    <w:uiPriority w:val="99"/>
    <w:rsid w:val="004335F8"/>
  </w:style>
  <w:style w:type="table" w:customStyle="1" w:styleId="173">
    <w:name w:val="Простая таблица 17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72">
    <w:name w:val="Простая таблица 27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00">
    <w:name w:val="Сетка таблицы32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2">
    <w:name w:val="Нет списка24"/>
    <w:next w:val="af6"/>
    <w:uiPriority w:val="99"/>
    <w:semiHidden/>
    <w:unhideWhenUsed/>
    <w:rsid w:val="004335F8"/>
  </w:style>
  <w:style w:type="numbering" w:customStyle="1" w:styleId="-140">
    <w:name w:val="Маркированный список - тире14"/>
    <w:basedOn w:val="af6"/>
    <w:rsid w:val="004335F8"/>
  </w:style>
  <w:style w:type="numbering" w:customStyle="1" w:styleId="143">
    <w:name w:val="Маркированный список (тире)14"/>
    <w:basedOn w:val="af6"/>
    <w:uiPriority w:val="99"/>
    <w:rsid w:val="004335F8"/>
  </w:style>
  <w:style w:type="numbering" w:customStyle="1" w:styleId="-141">
    <w:name w:val="Нумерованный список - скобка14"/>
    <w:basedOn w:val="af6"/>
    <w:uiPriority w:val="99"/>
    <w:rsid w:val="004335F8"/>
  </w:style>
  <w:style w:type="table" w:customStyle="1" w:styleId="1142">
    <w:name w:val="Простая таблица 114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2">
    <w:name w:val="Простая таблица 214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4170">
    <w:name w:val="Сетка таблицы417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43">
    <w:name w:val="Нет списка114"/>
    <w:next w:val="af6"/>
    <w:uiPriority w:val="99"/>
    <w:semiHidden/>
    <w:unhideWhenUsed/>
    <w:rsid w:val="004335F8"/>
  </w:style>
  <w:style w:type="table" w:customStyle="1" w:styleId="31100">
    <w:name w:val="Сетка таблицы311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42">
    <w:name w:val="Нет списка34"/>
    <w:next w:val="af6"/>
    <w:uiPriority w:val="99"/>
    <w:semiHidden/>
    <w:unhideWhenUsed/>
    <w:rsid w:val="004335F8"/>
  </w:style>
  <w:style w:type="numbering" w:customStyle="1" w:styleId="-24">
    <w:name w:val="Маркированный список - тире24"/>
    <w:basedOn w:val="af6"/>
    <w:rsid w:val="004335F8"/>
  </w:style>
  <w:style w:type="numbering" w:customStyle="1" w:styleId="243">
    <w:name w:val="Маркированный список (тире)24"/>
    <w:basedOn w:val="af6"/>
    <w:uiPriority w:val="99"/>
    <w:rsid w:val="004335F8"/>
  </w:style>
  <w:style w:type="numbering" w:customStyle="1" w:styleId="-240">
    <w:name w:val="Нумерованный список - скобка24"/>
    <w:basedOn w:val="af6"/>
    <w:uiPriority w:val="99"/>
    <w:rsid w:val="004335F8"/>
  </w:style>
  <w:style w:type="table" w:customStyle="1" w:styleId="1240">
    <w:name w:val="Простая таблица 124"/>
    <w:basedOn w:val="af5"/>
    <w:next w:val="1f5"/>
    <w:semiHidden/>
    <w:unhideWhenUsed/>
    <w:rsid w:val="004335F8"/>
    <w:pPr>
      <w:spacing w:line="360" w:lineRule="auto"/>
      <w:ind w:firstLine="851"/>
      <w:jc w:val="both"/>
    </w:p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40">
    <w:name w:val="Простая таблица 224"/>
    <w:basedOn w:val="af5"/>
    <w:next w:val="2fa"/>
    <w:semiHidden/>
    <w:unhideWhenUsed/>
    <w:rsid w:val="004335F8"/>
    <w:pPr>
      <w:spacing w:line="360" w:lineRule="auto"/>
      <w:ind w:firstLine="851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5130">
    <w:name w:val="Сетка таблицы513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1">
    <w:name w:val="Сетка таблицы124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Сетка таблицы225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2">
    <w:name w:val="Нет списка124"/>
    <w:next w:val="af6"/>
    <w:uiPriority w:val="99"/>
    <w:semiHidden/>
    <w:unhideWhenUsed/>
    <w:rsid w:val="004335F8"/>
  </w:style>
  <w:style w:type="table" w:customStyle="1" w:styleId="324">
    <w:name w:val="Сетка таблицы324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Сетка таблицы613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0">
    <w:name w:val="Сетка таблицы74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2">
    <w:name w:val="Нет списка19"/>
    <w:next w:val="af6"/>
    <w:uiPriority w:val="99"/>
    <w:semiHidden/>
    <w:unhideWhenUsed/>
    <w:rsid w:val="004335F8"/>
  </w:style>
  <w:style w:type="table" w:customStyle="1" w:styleId="750">
    <w:name w:val="Сетка таблицы75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5">
    <w:name w:val="Сетка таблицы125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">
    <w:name w:val="Сетка таблицы226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2">
    <w:name w:val="Нет списка110"/>
    <w:next w:val="af6"/>
    <w:uiPriority w:val="99"/>
    <w:semiHidden/>
    <w:unhideWhenUsed/>
    <w:rsid w:val="004335F8"/>
  </w:style>
  <w:style w:type="numbering" w:customStyle="1" w:styleId="-90">
    <w:name w:val="Маркированный список - тире9"/>
    <w:basedOn w:val="af6"/>
    <w:rsid w:val="004335F8"/>
    <w:pPr>
      <w:numPr>
        <w:numId w:val="16"/>
      </w:numPr>
    </w:pPr>
  </w:style>
  <w:style w:type="numbering" w:customStyle="1" w:styleId="9">
    <w:name w:val="Маркированный список (тире)9"/>
    <w:basedOn w:val="af6"/>
    <w:uiPriority w:val="99"/>
    <w:rsid w:val="004335F8"/>
    <w:pPr>
      <w:numPr>
        <w:numId w:val="17"/>
      </w:numPr>
    </w:pPr>
  </w:style>
  <w:style w:type="numbering" w:customStyle="1" w:styleId="-9">
    <w:name w:val="Нумерованный список - скобка9"/>
    <w:basedOn w:val="af6"/>
    <w:uiPriority w:val="99"/>
    <w:rsid w:val="004335F8"/>
    <w:pPr>
      <w:numPr>
        <w:numId w:val="18"/>
      </w:numPr>
    </w:pPr>
  </w:style>
  <w:style w:type="table" w:customStyle="1" w:styleId="325">
    <w:name w:val="Сетка таблицы325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3">
    <w:name w:val="Нет списка25"/>
    <w:next w:val="af6"/>
    <w:uiPriority w:val="99"/>
    <w:semiHidden/>
    <w:unhideWhenUsed/>
    <w:rsid w:val="004335F8"/>
  </w:style>
  <w:style w:type="numbering" w:customStyle="1" w:styleId="-150">
    <w:name w:val="Маркированный список - тире15"/>
    <w:basedOn w:val="af6"/>
    <w:rsid w:val="004335F8"/>
  </w:style>
  <w:style w:type="numbering" w:customStyle="1" w:styleId="153">
    <w:name w:val="Маркированный список (тире)15"/>
    <w:basedOn w:val="af6"/>
    <w:uiPriority w:val="99"/>
    <w:rsid w:val="004335F8"/>
  </w:style>
  <w:style w:type="numbering" w:customStyle="1" w:styleId="-151">
    <w:name w:val="Нумерованный список - скобка15"/>
    <w:basedOn w:val="af6"/>
    <w:uiPriority w:val="99"/>
    <w:rsid w:val="004335F8"/>
  </w:style>
  <w:style w:type="table" w:customStyle="1" w:styleId="418">
    <w:name w:val="Сетка таблицы418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0">
    <w:name w:val="Сетка таблицы1112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Сетка таблицы2112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50">
    <w:name w:val="Нет списка115"/>
    <w:next w:val="af6"/>
    <w:uiPriority w:val="99"/>
    <w:semiHidden/>
    <w:unhideWhenUsed/>
    <w:rsid w:val="004335F8"/>
  </w:style>
  <w:style w:type="numbering" w:customStyle="1" w:styleId="352">
    <w:name w:val="Нет списка35"/>
    <w:next w:val="af6"/>
    <w:uiPriority w:val="99"/>
    <w:semiHidden/>
    <w:unhideWhenUsed/>
    <w:rsid w:val="004335F8"/>
  </w:style>
  <w:style w:type="numbering" w:customStyle="1" w:styleId="-25">
    <w:name w:val="Маркированный список - тире25"/>
    <w:basedOn w:val="af6"/>
    <w:rsid w:val="004335F8"/>
  </w:style>
  <w:style w:type="numbering" w:customStyle="1" w:styleId="254">
    <w:name w:val="Маркированный список (тире)25"/>
    <w:basedOn w:val="af6"/>
    <w:uiPriority w:val="99"/>
    <w:rsid w:val="004335F8"/>
  </w:style>
  <w:style w:type="numbering" w:customStyle="1" w:styleId="-250">
    <w:name w:val="Нумерованный список - скобка25"/>
    <w:basedOn w:val="af6"/>
    <w:uiPriority w:val="99"/>
    <w:rsid w:val="004335F8"/>
  </w:style>
  <w:style w:type="table" w:customStyle="1" w:styleId="514">
    <w:name w:val="Сетка таблицы514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6">
    <w:name w:val="Сетка таблицы126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7">
    <w:name w:val="Сетка таблицы227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50">
    <w:name w:val="Нет списка125"/>
    <w:next w:val="af6"/>
    <w:uiPriority w:val="99"/>
    <w:semiHidden/>
    <w:unhideWhenUsed/>
    <w:rsid w:val="004335F8"/>
  </w:style>
  <w:style w:type="table" w:customStyle="1" w:styleId="326">
    <w:name w:val="Сетка таблицы326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Сетка таблицы614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8">
    <w:name w:val="xl68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69">
    <w:name w:val="xl69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0">
    <w:name w:val="xl70"/>
    <w:basedOn w:val="af3"/>
    <w:rsid w:val="00433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1">
    <w:name w:val="xl71"/>
    <w:basedOn w:val="af3"/>
    <w:rsid w:val="004335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2">
    <w:name w:val="xl72"/>
    <w:basedOn w:val="af3"/>
    <w:rsid w:val="004335F8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3">
    <w:name w:val="xl73"/>
    <w:basedOn w:val="af3"/>
    <w:rsid w:val="004335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4">
    <w:name w:val="xl74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5">
    <w:name w:val="xl75"/>
    <w:basedOn w:val="af3"/>
    <w:rsid w:val="004335F8"/>
    <w:pPr>
      <w:pBdr>
        <w:lef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76">
    <w:name w:val="xl76"/>
    <w:basedOn w:val="af3"/>
    <w:rsid w:val="004335F8"/>
    <w:pPr>
      <w:spacing w:before="100" w:beforeAutospacing="1" w:after="100" w:afterAutospacing="1" w:line="240" w:lineRule="auto"/>
      <w:ind w:firstLine="0"/>
      <w:jc w:val="right"/>
      <w:textAlignment w:val="top"/>
    </w:pPr>
  </w:style>
  <w:style w:type="paragraph" w:customStyle="1" w:styleId="xl77">
    <w:name w:val="xl77"/>
    <w:basedOn w:val="af3"/>
    <w:rsid w:val="004335F8"/>
    <w:pPr>
      <w:pBdr>
        <w:lef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78">
    <w:name w:val="xl78"/>
    <w:basedOn w:val="af3"/>
    <w:rsid w:val="004335F8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79">
    <w:name w:val="xl79"/>
    <w:basedOn w:val="af3"/>
    <w:rsid w:val="004335F8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0">
    <w:name w:val="xl80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1">
    <w:name w:val="xl81"/>
    <w:basedOn w:val="af3"/>
    <w:rsid w:val="004335F8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2">
    <w:name w:val="xl82"/>
    <w:basedOn w:val="af3"/>
    <w:rsid w:val="004335F8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</w:style>
  <w:style w:type="paragraph" w:customStyle="1" w:styleId="xl83">
    <w:name w:val="xl83"/>
    <w:basedOn w:val="af3"/>
    <w:rsid w:val="004335F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4">
    <w:name w:val="xl84"/>
    <w:basedOn w:val="af3"/>
    <w:rsid w:val="004335F8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5">
    <w:name w:val="xl85"/>
    <w:basedOn w:val="af3"/>
    <w:rsid w:val="004335F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6">
    <w:name w:val="xl86"/>
    <w:basedOn w:val="af3"/>
    <w:rsid w:val="004335F8"/>
    <w:pPr>
      <w:shd w:val="clear" w:color="000000" w:fill="D9D9D9"/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7">
    <w:name w:val="xl87"/>
    <w:basedOn w:val="af3"/>
    <w:rsid w:val="004335F8"/>
    <w:pPr>
      <w:shd w:val="clear" w:color="000000" w:fill="D9D9D9"/>
      <w:spacing w:before="100" w:beforeAutospacing="1" w:after="100" w:afterAutospacing="1" w:line="240" w:lineRule="auto"/>
      <w:ind w:firstLine="0"/>
      <w:jc w:val="right"/>
      <w:textAlignment w:val="top"/>
    </w:pPr>
  </w:style>
  <w:style w:type="paragraph" w:customStyle="1" w:styleId="xl88">
    <w:name w:val="xl88"/>
    <w:basedOn w:val="af3"/>
    <w:rsid w:val="004335F8"/>
    <w:pPr>
      <w:shd w:val="clear" w:color="000000" w:fill="FFCCCC"/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89">
    <w:name w:val="xl89"/>
    <w:basedOn w:val="af3"/>
    <w:rsid w:val="004335F8"/>
    <w:pPr>
      <w:shd w:val="clear" w:color="000000" w:fill="FFCCCC"/>
      <w:spacing w:before="100" w:beforeAutospacing="1" w:after="100" w:afterAutospacing="1" w:line="240" w:lineRule="auto"/>
      <w:ind w:firstLine="0"/>
      <w:jc w:val="right"/>
      <w:textAlignment w:val="top"/>
    </w:pPr>
  </w:style>
  <w:style w:type="paragraph" w:customStyle="1" w:styleId="xl90">
    <w:name w:val="xl90"/>
    <w:basedOn w:val="af3"/>
    <w:rsid w:val="004335F8"/>
    <w:pPr>
      <w:pBdr>
        <w:left w:val="single" w:sz="4" w:space="0" w:color="auto"/>
      </w:pBdr>
      <w:shd w:val="clear" w:color="000000" w:fill="FFCCCC"/>
      <w:spacing w:before="100" w:beforeAutospacing="1" w:after="100" w:afterAutospacing="1" w:line="240" w:lineRule="auto"/>
      <w:ind w:firstLine="0"/>
      <w:jc w:val="left"/>
      <w:textAlignment w:val="top"/>
    </w:pPr>
    <w:rPr>
      <w:color w:val="0000FF"/>
      <w:u w:val="single"/>
    </w:rPr>
  </w:style>
  <w:style w:type="paragraph" w:customStyle="1" w:styleId="xl91">
    <w:name w:val="xl91"/>
    <w:basedOn w:val="af3"/>
    <w:rsid w:val="004335F8"/>
    <w:pPr>
      <w:pBdr>
        <w:right w:val="single" w:sz="4" w:space="0" w:color="auto"/>
      </w:pBdr>
      <w:shd w:val="clear" w:color="000000" w:fill="FFCCCC"/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92">
    <w:name w:val="xl92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93">
    <w:name w:val="xl93"/>
    <w:basedOn w:val="af3"/>
    <w:rsid w:val="004335F8"/>
    <w:pPr>
      <w:spacing w:before="100" w:beforeAutospacing="1" w:after="100" w:afterAutospacing="1" w:line="240" w:lineRule="auto"/>
      <w:ind w:firstLine="0"/>
      <w:jc w:val="center"/>
      <w:textAlignment w:val="top"/>
    </w:pPr>
  </w:style>
  <w:style w:type="paragraph" w:customStyle="1" w:styleId="xl94">
    <w:name w:val="xl94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95">
    <w:name w:val="xl95"/>
    <w:basedOn w:val="af3"/>
    <w:rsid w:val="004335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96">
    <w:name w:val="xl96"/>
    <w:basedOn w:val="af3"/>
    <w:rsid w:val="004335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97">
    <w:name w:val="xl97"/>
    <w:basedOn w:val="af3"/>
    <w:rsid w:val="004335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98">
    <w:name w:val="xl98"/>
    <w:basedOn w:val="af3"/>
    <w:rsid w:val="004335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b/>
      <w:bCs/>
    </w:rPr>
  </w:style>
  <w:style w:type="paragraph" w:customStyle="1" w:styleId="xl99">
    <w:name w:val="xl99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</w:style>
  <w:style w:type="paragraph" w:customStyle="1" w:styleId="xl100">
    <w:name w:val="xl100"/>
    <w:basedOn w:val="af3"/>
    <w:rsid w:val="004335F8"/>
    <w:pPr>
      <w:spacing w:before="100" w:beforeAutospacing="1" w:after="100" w:afterAutospacing="1" w:line="240" w:lineRule="auto"/>
      <w:ind w:firstLine="0"/>
      <w:jc w:val="left"/>
      <w:textAlignment w:val="top"/>
    </w:pPr>
  </w:style>
  <w:style w:type="table" w:customStyle="1" w:styleId="76">
    <w:name w:val="Сетка таблицы76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rderedList2">
    <w:name w:val="OrderedList2"/>
    <w:rsid w:val="004335F8"/>
    <w:pPr>
      <w:numPr>
        <w:numId w:val="55"/>
      </w:numPr>
      <w:spacing w:before="120" w:after="120"/>
      <w:jc w:val="both"/>
    </w:pPr>
    <w:rPr>
      <w:sz w:val="24"/>
      <w:szCs w:val="24"/>
    </w:rPr>
  </w:style>
  <w:style w:type="paragraph" w:customStyle="1" w:styleId="OrderedList3">
    <w:name w:val="OrderedList3"/>
    <w:rsid w:val="004335F8"/>
    <w:pPr>
      <w:numPr>
        <w:numId w:val="56"/>
      </w:numPr>
      <w:spacing w:before="120" w:after="120"/>
      <w:jc w:val="both"/>
    </w:pPr>
    <w:rPr>
      <w:sz w:val="24"/>
      <w:szCs w:val="24"/>
    </w:rPr>
  </w:style>
  <w:style w:type="numbering" w:customStyle="1" w:styleId="1ai4">
    <w:name w:val="1 / a / i4"/>
    <w:basedOn w:val="af6"/>
    <w:next w:val="1ai"/>
    <w:semiHidden/>
    <w:rsid w:val="004335F8"/>
    <w:pPr>
      <w:numPr>
        <w:numId w:val="56"/>
      </w:numPr>
    </w:pPr>
  </w:style>
  <w:style w:type="numbering" w:customStyle="1" w:styleId="202">
    <w:name w:val="Нет списка20"/>
    <w:next w:val="af6"/>
    <w:uiPriority w:val="99"/>
    <w:semiHidden/>
    <w:unhideWhenUsed/>
    <w:rsid w:val="004335F8"/>
  </w:style>
  <w:style w:type="table" w:customStyle="1" w:styleId="77">
    <w:name w:val="Сетка таблицы77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7">
    <w:name w:val="Сетка таблицы127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8">
    <w:name w:val="Сетка таблицы228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60">
    <w:name w:val="Нет списка116"/>
    <w:next w:val="af6"/>
    <w:uiPriority w:val="99"/>
    <w:semiHidden/>
    <w:unhideWhenUsed/>
    <w:rsid w:val="004335F8"/>
  </w:style>
  <w:style w:type="numbering" w:customStyle="1" w:styleId="-100">
    <w:name w:val="Маркированный список - тире10"/>
    <w:basedOn w:val="af6"/>
    <w:rsid w:val="004335F8"/>
  </w:style>
  <w:style w:type="numbering" w:customStyle="1" w:styleId="104">
    <w:name w:val="Маркированный список (тире)10"/>
    <w:basedOn w:val="af6"/>
    <w:uiPriority w:val="99"/>
    <w:rsid w:val="004335F8"/>
  </w:style>
  <w:style w:type="numbering" w:customStyle="1" w:styleId="-101">
    <w:name w:val="Нумерованный список - скобка10"/>
    <w:basedOn w:val="af6"/>
    <w:uiPriority w:val="99"/>
    <w:rsid w:val="004335F8"/>
  </w:style>
  <w:style w:type="table" w:customStyle="1" w:styleId="327">
    <w:name w:val="Сетка таблицы327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3">
    <w:name w:val="Нет списка26"/>
    <w:next w:val="af6"/>
    <w:uiPriority w:val="99"/>
    <w:semiHidden/>
    <w:unhideWhenUsed/>
    <w:rsid w:val="004335F8"/>
  </w:style>
  <w:style w:type="numbering" w:customStyle="1" w:styleId="-16">
    <w:name w:val="Маркированный список - тире16"/>
    <w:basedOn w:val="af6"/>
    <w:rsid w:val="004335F8"/>
  </w:style>
  <w:style w:type="numbering" w:customStyle="1" w:styleId="164">
    <w:name w:val="Маркированный список (тире)16"/>
    <w:basedOn w:val="af6"/>
    <w:uiPriority w:val="99"/>
    <w:rsid w:val="004335F8"/>
  </w:style>
  <w:style w:type="numbering" w:customStyle="1" w:styleId="-160">
    <w:name w:val="Нумерованный список - скобка16"/>
    <w:basedOn w:val="af6"/>
    <w:uiPriority w:val="99"/>
    <w:rsid w:val="004335F8"/>
  </w:style>
  <w:style w:type="table" w:customStyle="1" w:styleId="419">
    <w:name w:val="Сетка таблицы419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0">
    <w:name w:val="Сетка таблицы1113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0">
    <w:name w:val="Сетка таблицы2113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1">
    <w:name w:val="Нет списка117"/>
    <w:next w:val="af6"/>
    <w:uiPriority w:val="99"/>
    <w:semiHidden/>
    <w:unhideWhenUsed/>
    <w:rsid w:val="004335F8"/>
  </w:style>
  <w:style w:type="table" w:customStyle="1" w:styleId="3112">
    <w:name w:val="Сетка таблицы3112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2">
    <w:name w:val="Нет списка36"/>
    <w:next w:val="af6"/>
    <w:uiPriority w:val="99"/>
    <w:semiHidden/>
    <w:unhideWhenUsed/>
    <w:rsid w:val="004335F8"/>
  </w:style>
  <w:style w:type="numbering" w:customStyle="1" w:styleId="-26">
    <w:name w:val="Маркированный список - тире26"/>
    <w:basedOn w:val="af6"/>
    <w:rsid w:val="004335F8"/>
  </w:style>
  <w:style w:type="numbering" w:customStyle="1" w:styleId="264">
    <w:name w:val="Маркированный список (тире)26"/>
    <w:basedOn w:val="af6"/>
    <w:uiPriority w:val="99"/>
    <w:rsid w:val="004335F8"/>
  </w:style>
  <w:style w:type="numbering" w:customStyle="1" w:styleId="-260">
    <w:name w:val="Нумерованный список - скобка26"/>
    <w:basedOn w:val="af6"/>
    <w:uiPriority w:val="99"/>
    <w:rsid w:val="004335F8"/>
  </w:style>
  <w:style w:type="table" w:customStyle="1" w:styleId="515">
    <w:name w:val="Сетка таблицы515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8">
    <w:name w:val="Сетка таблицы128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9">
    <w:name w:val="Сетка таблицы229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60">
    <w:name w:val="Нет списка126"/>
    <w:next w:val="af6"/>
    <w:uiPriority w:val="99"/>
    <w:semiHidden/>
    <w:unhideWhenUsed/>
    <w:rsid w:val="004335F8"/>
  </w:style>
  <w:style w:type="table" w:customStyle="1" w:styleId="328">
    <w:name w:val="Сетка таблицы328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Сетка таблицы615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3">
    <w:name w:val="Нет списка27"/>
    <w:next w:val="af6"/>
    <w:uiPriority w:val="99"/>
    <w:semiHidden/>
    <w:unhideWhenUsed/>
    <w:rsid w:val="004335F8"/>
  </w:style>
  <w:style w:type="table" w:customStyle="1" w:styleId="78">
    <w:name w:val="Сетка таблицы78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9">
    <w:name w:val="Сетка таблицы129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0">
    <w:name w:val="Сетка таблицы23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80">
    <w:name w:val="Нет списка118"/>
    <w:next w:val="af6"/>
    <w:uiPriority w:val="99"/>
    <w:semiHidden/>
    <w:unhideWhenUsed/>
    <w:rsid w:val="004335F8"/>
  </w:style>
  <w:style w:type="numbering" w:customStyle="1" w:styleId="-17">
    <w:name w:val="Маркированный список - тире17"/>
    <w:basedOn w:val="af6"/>
    <w:rsid w:val="004335F8"/>
  </w:style>
  <w:style w:type="numbering" w:customStyle="1" w:styleId="174">
    <w:name w:val="Маркированный список (тире)17"/>
    <w:basedOn w:val="af6"/>
    <w:uiPriority w:val="99"/>
    <w:rsid w:val="004335F8"/>
  </w:style>
  <w:style w:type="numbering" w:customStyle="1" w:styleId="-170">
    <w:name w:val="Нумерованный список - скобка17"/>
    <w:basedOn w:val="af6"/>
    <w:uiPriority w:val="99"/>
    <w:rsid w:val="004335F8"/>
  </w:style>
  <w:style w:type="table" w:customStyle="1" w:styleId="329">
    <w:name w:val="Сетка таблицы329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2">
    <w:name w:val="Нет списка28"/>
    <w:next w:val="af6"/>
    <w:uiPriority w:val="99"/>
    <w:semiHidden/>
    <w:unhideWhenUsed/>
    <w:rsid w:val="004335F8"/>
  </w:style>
  <w:style w:type="numbering" w:customStyle="1" w:styleId="-18">
    <w:name w:val="Маркированный список - тире18"/>
    <w:basedOn w:val="af6"/>
    <w:rsid w:val="004335F8"/>
  </w:style>
  <w:style w:type="numbering" w:customStyle="1" w:styleId="183">
    <w:name w:val="Маркированный список (тире)18"/>
    <w:basedOn w:val="af6"/>
    <w:uiPriority w:val="99"/>
    <w:rsid w:val="004335F8"/>
  </w:style>
  <w:style w:type="numbering" w:customStyle="1" w:styleId="-180">
    <w:name w:val="Нумерованный список - скобка18"/>
    <w:basedOn w:val="af6"/>
    <w:uiPriority w:val="99"/>
    <w:rsid w:val="004335F8"/>
  </w:style>
  <w:style w:type="table" w:customStyle="1" w:styleId="4200">
    <w:name w:val="Сетка таблицы420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0">
    <w:name w:val="Сетка таблицы1114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40">
    <w:name w:val="Сетка таблицы2114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90">
    <w:name w:val="Нет списка119"/>
    <w:next w:val="af6"/>
    <w:uiPriority w:val="99"/>
    <w:semiHidden/>
    <w:unhideWhenUsed/>
    <w:rsid w:val="004335F8"/>
  </w:style>
  <w:style w:type="table" w:customStyle="1" w:styleId="3113">
    <w:name w:val="Сетка таблицы3113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2">
    <w:name w:val="Нет списка37"/>
    <w:next w:val="af6"/>
    <w:uiPriority w:val="99"/>
    <w:semiHidden/>
    <w:unhideWhenUsed/>
    <w:rsid w:val="004335F8"/>
  </w:style>
  <w:style w:type="numbering" w:customStyle="1" w:styleId="-27">
    <w:name w:val="Маркированный список - тире27"/>
    <w:basedOn w:val="af6"/>
    <w:rsid w:val="004335F8"/>
  </w:style>
  <w:style w:type="numbering" w:customStyle="1" w:styleId="274">
    <w:name w:val="Маркированный список (тире)27"/>
    <w:basedOn w:val="af6"/>
    <w:uiPriority w:val="99"/>
    <w:rsid w:val="004335F8"/>
  </w:style>
  <w:style w:type="numbering" w:customStyle="1" w:styleId="-270">
    <w:name w:val="Нумерованный список - скобка27"/>
    <w:basedOn w:val="af6"/>
    <w:uiPriority w:val="99"/>
    <w:rsid w:val="004335F8"/>
  </w:style>
  <w:style w:type="table" w:customStyle="1" w:styleId="516">
    <w:name w:val="Сетка таблицы516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0">
    <w:name w:val="Сетка таблицы121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0">
    <w:name w:val="Сетка таблицы221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70">
    <w:name w:val="Нет списка127"/>
    <w:next w:val="af6"/>
    <w:uiPriority w:val="99"/>
    <w:semiHidden/>
    <w:unhideWhenUsed/>
    <w:rsid w:val="004335F8"/>
  </w:style>
  <w:style w:type="table" w:customStyle="1" w:styleId="3210">
    <w:name w:val="Сетка таблицы321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Сетка таблицы616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2">
    <w:name w:val="Нет списка29"/>
    <w:next w:val="af6"/>
    <w:uiPriority w:val="99"/>
    <w:semiHidden/>
    <w:unhideWhenUsed/>
    <w:rsid w:val="004335F8"/>
  </w:style>
  <w:style w:type="table" w:customStyle="1" w:styleId="79">
    <w:name w:val="Сетка таблицы79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0">
    <w:name w:val="Сетка таблицы13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0">
    <w:name w:val="Сетка таблицы2311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1">
    <w:name w:val="Нет списка120"/>
    <w:next w:val="af6"/>
    <w:uiPriority w:val="99"/>
    <w:semiHidden/>
    <w:unhideWhenUsed/>
    <w:rsid w:val="004335F8"/>
  </w:style>
  <w:style w:type="numbering" w:customStyle="1" w:styleId="-19">
    <w:name w:val="Маркированный список - тире19"/>
    <w:basedOn w:val="af6"/>
    <w:rsid w:val="004335F8"/>
  </w:style>
  <w:style w:type="numbering" w:customStyle="1" w:styleId="193">
    <w:name w:val="Маркированный список (тире)19"/>
    <w:basedOn w:val="af6"/>
    <w:uiPriority w:val="99"/>
    <w:rsid w:val="004335F8"/>
  </w:style>
  <w:style w:type="numbering" w:customStyle="1" w:styleId="-190">
    <w:name w:val="Нумерованный список - скобка19"/>
    <w:basedOn w:val="af6"/>
    <w:uiPriority w:val="99"/>
    <w:rsid w:val="004335F8"/>
  </w:style>
  <w:style w:type="table" w:customStyle="1" w:styleId="3300">
    <w:name w:val="Сетка таблицы330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2">
    <w:name w:val="Нет списка210"/>
    <w:next w:val="af6"/>
    <w:uiPriority w:val="99"/>
    <w:semiHidden/>
    <w:unhideWhenUsed/>
    <w:rsid w:val="004335F8"/>
  </w:style>
  <w:style w:type="numbering" w:customStyle="1" w:styleId="-1100">
    <w:name w:val="Маркированный список - тире110"/>
    <w:basedOn w:val="af6"/>
    <w:rsid w:val="004335F8"/>
  </w:style>
  <w:style w:type="numbering" w:customStyle="1" w:styleId="1103">
    <w:name w:val="Маркированный список (тире)110"/>
    <w:basedOn w:val="af6"/>
    <w:uiPriority w:val="99"/>
    <w:rsid w:val="004335F8"/>
  </w:style>
  <w:style w:type="numbering" w:customStyle="1" w:styleId="-1101">
    <w:name w:val="Нумерованный список - скобка110"/>
    <w:basedOn w:val="af6"/>
    <w:uiPriority w:val="99"/>
    <w:rsid w:val="004335F8"/>
  </w:style>
  <w:style w:type="table" w:customStyle="1" w:styleId="4211">
    <w:name w:val="Сетка таблицы4211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">
    <w:name w:val="Сетка таблицы1115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5">
    <w:name w:val="Сетка таблицы2115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1">
    <w:name w:val="Нет списка1110"/>
    <w:next w:val="af6"/>
    <w:uiPriority w:val="99"/>
    <w:semiHidden/>
    <w:unhideWhenUsed/>
    <w:rsid w:val="004335F8"/>
  </w:style>
  <w:style w:type="table" w:customStyle="1" w:styleId="3114">
    <w:name w:val="Сетка таблицы3114"/>
    <w:basedOn w:val="af5"/>
    <w:next w:val="afff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82">
    <w:name w:val="Нет списка38"/>
    <w:next w:val="af6"/>
    <w:uiPriority w:val="99"/>
    <w:semiHidden/>
    <w:unhideWhenUsed/>
    <w:rsid w:val="004335F8"/>
  </w:style>
  <w:style w:type="numbering" w:customStyle="1" w:styleId="-28">
    <w:name w:val="Маркированный список - тире28"/>
    <w:basedOn w:val="af6"/>
    <w:rsid w:val="004335F8"/>
  </w:style>
  <w:style w:type="numbering" w:customStyle="1" w:styleId="283">
    <w:name w:val="Маркированный список (тире)28"/>
    <w:basedOn w:val="af6"/>
    <w:uiPriority w:val="99"/>
    <w:rsid w:val="004335F8"/>
  </w:style>
  <w:style w:type="numbering" w:customStyle="1" w:styleId="-280">
    <w:name w:val="Нумерованный список - скобка28"/>
    <w:basedOn w:val="af6"/>
    <w:uiPriority w:val="99"/>
    <w:rsid w:val="004335F8"/>
  </w:style>
  <w:style w:type="table" w:customStyle="1" w:styleId="517">
    <w:name w:val="Сетка таблицы517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80">
    <w:name w:val="Нет списка128"/>
    <w:next w:val="af6"/>
    <w:uiPriority w:val="99"/>
    <w:semiHidden/>
    <w:unhideWhenUsed/>
    <w:rsid w:val="004335F8"/>
  </w:style>
  <w:style w:type="table" w:customStyle="1" w:styleId="617">
    <w:name w:val="Сетка таблицы617"/>
    <w:basedOn w:val="af5"/>
    <w:next w:val="afff"/>
    <w:uiPriority w:val="39"/>
    <w:rsid w:val="00433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00">
    <w:name w:val="Сетка таблицы80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1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Круглый маркер"/>
    <w:basedOn w:val="af3"/>
    <w:link w:val="afffffffffffff5"/>
    <w:qFormat/>
    <w:rsid w:val="004335F8"/>
    <w:pPr>
      <w:widowControl w:val="0"/>
      <w:numPr>
        <w:numId w:val="57"/>
      </w:numPr>
      <w:autoSpaceDE w:val="0"/>
      <w:autoSpaceDN w:val="0"/>
      <w:adjustRightInd w:val="0"/>
      <w:ind w:left="1560" w:firstLine="0"/>
      <w:contextualSpacing/>
      <w:jc w:val="left"/>
    </w:pPr>
    <w:rPr>
      <w:color w:val="000000"/>
      <w:shd w:val="clear" w:color="auto" w:fill="FFFFFF"/>
    </w:rPr>
  </w:style>
  <w:style w:type="character" w:customStyle="1" w:styleId="afffffffffffff5">
    <w:name w:val="Круглый маркер Знак"/>
    <w:link w:val="af1"/>
    <w:rsid w:val="004335F8"/>
    <w:rPr>
      <w:color w:val="000000"/>
      <w:sz w:val="24"/>
      <w:szCs w:val="24"/>
    </w:rPr>
  </w:style>
  <w:style w:type="table" w:customStyle="1" w:styleId="830">
    <w:name w:val="Сетка таблицы83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Сетка таблицы84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Сетка таблицы85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Сетка таблицы86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7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Сетка таблицы88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Сетка таблицы89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00">
    <w:name w:val="Сетка таблицы90"/>
    <w:basedOn w:val="af5"/>
    <w:next w:val="afff"/>
    <w:uiPriority w:val="39"/>
    <w:rsid w:val="00433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fff6">
    <w:name w:val="Табл обычный"/>
    <w:basedOn w:val="af3"/>
    <w:link w:val="afffffffffffff7"/>
    <w:qFormat/>
    <w:rsid w:val="004335F8"/>
    <w:pPr>
      <w:spacing w:line="276" w:lineRule="auto"/>
      <w:ind w:firstLine="0"/>
      <w:jc w:val="left"/>
    </w:pPr>
  </w:style>
  <w:style w:type="character" w:customStyle="1" w:styleId="afffffffffffff7">
    <w:name w:val="Табл обычный Знак"/>
    <w:link w:val="afffffffffffff6"/>
    <w:rsid w:val="004335F8"/>
    <w:rPr>
      <w:sz w:val="24"/>
      <w:szCs w:val="28"/>
    </w:rPr>
  </w:style>
  <w:style w:type="paragraph" w:customStyle="1" w:styleId="afffffffffffff8">
    <w:name w:val="Текст Титул"/>
    <w:basedOn w:val="aff6"/>
    <w:link w:val="afffffffffffff9"/>
    <w:qFormat/>
    <w:rsid w:val="007A4BED"/>
    <w:rPr>
      <w:sz w:val="28"/>
    </w:rPr>
  </w:style>
  <w:style w:type="paragraph" w:customStyle="1" w:styleId="a9">
    <w:name w:val="Тире в табл"/>
    <w:basedOn w:val="af3"/>
    <w:link w:val="afffffffffffffa"/>
    <w:qFormat/>
    <w:rsid w:val="00E93B04"/>
    <w:pPr>
      <w:numPr>
        <w:numId w:val="47"/>
      </w:numPr>
      <w:spacing w:line="276" w:lineRule="auto"/>
      <w:ind w:left="185" w:firstLine="0"/>
      <w:jc w:val="left"/>
    </w:pPr>
    <w:rPr>
      <w:rFonts w:eastAsia="Calibri"/>
      <w:shd w:val="clear" w:color="auto" w:fill="FFFFFF"/>
      <w:lang w:eastAsia="en-US"/>
    </w:rPr>
  </w:style>
  <w:style w:type="character" w:customStyle="1" w:styleId="afffffffffffff9">
    <w:name w:val="Текст Титул Знак"/>
    <w:basedOn w:val="aff7"/>
    <w:link w:val="afffffffffffff8"/>
    <w:rsid w:val="007A4BED"/>
    <w:rPr>
      <w:b/>
      <w:sz w:val="24"/>
      <w:szCs w:val="24"/>
    </w:rPr>
  </w:style>
  <w:style w:type="paragraph" w:customStyle="1" w:styleId="a8">
    <w:name w:val="Кв. маркер в табл"/>
    <w:basedOn w:val="af3"/>
    <w:link w:val="afffffffffffffb"/>
    <w:qFormat/>
    <w:rsid w:val="00414EE9"/>
    <w:pPr>
      <w:numPr>
        <w:numId w:val="58"/>
      </w:numPr>
      <w:spacing w:line="276" w:lineRule="auto"/>
      <w:ind w:left="469" w:firstLine="0"/>
      <w:jc w:val="left"/>
    </w:pPr>
    <w:rPr>
      <w:rFonts w:eastAsia="Calibri"/>
      <w:shd w:val="clear" w:color="auto" w:fill="FFFFFF"/>
      <w:lang w:eastAsia="en-US"/>
    </w:rPr>
  </w:style>
  <w:style w:type="character" w:customStyle="1" w:styleId="afffffffffffffa">
    <w:name w:val="Тире в табл Знак"/>
    <w:link w:val="a9"/>
    <w:rsid w:val="00E93B04"/>
    <w:rPr>
      <w:rFonts w:eastAsia="Calibri"/>
      <w:sz w:val="24"/>
      <w:szCs w:val="24"/>
      <w:lang w:eastAsia="en-US"/>
    </w:rPr>
  </w:style>
  <w:style w:type="table" w:customStyle="1" w:styleId="960">
    <w:name w:val="Сетка таблицы96"/>
    <w:basedOn w:val="af5"/>
    <w:next w:val="afff"/>
    <w:uiPriority w:val="39"/>
    <w:rsid w:val="00C122E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OderedList20">
    <w:name w:val="TableOderedList2 Знак"/>
    <w:link w:val="TableOderedList2"/>
    <w:rsid w:val="000B615D"/>
    <w:rPr>
      <w:sz w:val="24"/>
      <w:szCs w:val="24"/>
      <w:lang w:val="en-US"/>
    </w:rPr>
  </w:style>
  <w:style w:type="character" w:customStyle="1" w:styleId="afffffffffffffb">
    <w:name w:val="Кв. маркер в табл Знак"/>
    <w:link w:val="a8"/>
    <w:rsid w:val="00414EE9"/>
    <w:rPr>
      <w:rFonts w:eastAsia="Calibri"/>
      <w:sz w:val="24"/>
      <w:szCs w:val="24"/>
      <w:lang w:eastAsia="en-US"/>
    </w:rPr>
  </w:style>
  <w:style w:type="table" w:customStyle="1" w:styleId="97">
    <w:name w:val="Сетка таблицы97"/>
    <w:basedOn w:val="af5"/>
    <w:next w:val="afff"/>
    <w:uiPriority w:val="39"/>
    <w:rsid w:val="00FC57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ffffffffc">
    <w:name w:val="Normal (Web)"/>
    <w:basedOn w:val="af3"/>
    <w:autoRedefine/>
    <w:rsid w:val="00571C65"/>
    <w:pPr>
      <w:ind w:firstLine="851"/>
    </w:pPr>
  </w:style>
  <w:style w:type="table" w:customStyle="1" w:styleId="98">
    <w:name w:val="Сетка таблицы98"/>
    <w:basedOn w:val="af5"/>
    <w:next w:val="afff"/>
    <w:uiPriority w:val="39"/>
    <w:rsid w:val="002B75A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93">
    <w:name w:val="Font Style93"/>
    <w:uiPriority w:val="99"/>
    <w:rsid w:val="0037291D"/>
    <w:rPr>
      <w:rFonts w:ascii="Times New Roman" w:hAnsi="Times New Roman" w:cs="Times New Roman"/>
      <w:b/>
    </w:rPr>
  </w:style>
  <w:style w:type="paragraph" w:customStyle="1" w:styleId="341">
    <w:name w:val="34_Список_Абзац_1"/>
    <w:basedOn w:val="af3"/>
    <w:qFormat/>
    <w:rsid w:val="00F739F9"/>
    <w:pPr>
      <w:numPr>
        <w:numId w:val="66"/>
      </w:numPr>
      <w:tabs>
        <w:tab w:val="left" w:pos="851"/>
      </w:tabs>
      <w:suppressAutoHyphens/>
      <w:ind w:left="0" w:firstLine="567"/>
      <w:contextualSpacing/>
    </w:pPr>
    <w:rPr>
      <w:rFonts w:eastAsia="Calibri"/>
      <w:lang w:val="en-US" w:eastAsia="ar-SA"/>
    </w:rPr>
  </w:style>
  <w:style w:type="paragraph" w:customStyle="1" w:styleId="afffffffffffffd">
    <w:name w:val="ГС_Основной_текст"/>
    <w:link w:val="afffffffffffffe"/>
    <w:qFormat/>
    <w:rsid w:val="00F739F9"/>
    <w:pPr>
      <w:tabs>
        <w:tab w:val="left" w:pos="851"/>
      </w:tabs>
      <w:spacing w:line="312" w:lineRule="auto"/>
      <w:ind w:firstLine="720"/>
      <w:jc w:val="both"/>
    </w:pPr>
    <w:rPr>
      <w:snapToGrid w:val="0"/>
      <w:sz w:val="24"/>
      <w:szCs w:val="24"/>
    </w:rPr>
  </w:style>
  <w:style w:type="character" w:customStyle="1" w:styleId="afffffffffffffe">
    <w:name w:val="ГС_Основной_текст Знак"/>
    <w:link w:val="afffffffffffffd"/>
    <w:locked/>
    <w:rsid w:val="00F739F9"/>
    <w:rPr>
      <w:snapToGrid w:val="0"/>
      <w:sz w:val="24"/>
      <w:szCs w:val="24"/>
    </w:rPr>
  </w:style>
  <w:style w:type="paragraph" w:customStyle="1" w:styleId="affffffffffffff">
    <w:name w:val="**Основной"/>
    <w:link w:val="affffffffffffff0"/>
    <w:rsid w:val="00817213"/>
    <w:pPr>
      <w:spacing w:line="360" w:lineRule="exact"/>
      <w:ind w:firstLine="709"/>
      <w:jc w:val="both"/>
    </w:pPr>
    <w:rPr>
      <w:sz w:val="26"/>
      <w:szCs w:val="24"/>
      <w:lang w:eastAsia="en-US"/>
    </w:rPr>
  </w:style>
  <w:style w:type="character" w:customStyle="1" w:styleId="affffffffffffff0">
    <w:name w:val="**Основной Знак"/>
    <w:link w:val="affffffffffffff"/>
    <w:rsid w:val="00817213"/>
    <w:rPr>
      <w:sz w:val="26"/>
      <w:szCs w:val="24"/>
      <w:lang w:eastAsia="en-US"/>
    </w:rPr>
  </w:style>
  <w:style w:type="paragraph" w:customStyle="1" w:styleId="1-">
    <w:name w:val="**Заг1-номер"/>
    <w:basedOn w:val="affffffffffffff"/>
    <w:next w:val="affffffffffffff"/>
    <w:rsid w:val="00817213"/>
    <w:pPr>
      <w:keepNext/>
      <w:keepLines/>
      <w:pageBreakBefore/>
      <w:numPr>
        <w:numId w:val="68"/>
      </w:numPr>
      <w:tabs>
        <w:tab w:val="num" w:pos="360"/>
        <w:tab w:val="num" w:pos="720"/>
      </w:tabs>
      <w:suppressAutoHyphens/>
      <w:spacing w:before="600" w:after="120"/>
      <w:ind w:left="0" w:hanging="360"/>
      <w:jc w:val="center"/>
      <w:outlineLvl w:val="0"/>
    </w:pPr>
    <w:rPr>
      <w:b/>
      <w:smallCaps/>
      <w:sz w:val="40"/>
      <w:lang w:eastAsia="ru-RU"/>
    </w:rPr>
  </w:style>
  <w:style w:type="paragraph" w:customStyle="1" w:styleId="2-">
    <w:name w:val="**Заг2-номер"/>
    <w:basedOn w:val="affffffffffffff"/>
    <w:next w:val="affffffffffffff"/>
    <w:rsid w:val="00817213"/>
    <w:pPr>
      <w:keepNext/>
      <w:keepLines/>
      <w:numPr>
        <w:ilvl w:val="1"/>
        <w:numId w:val="68"/>
      </w:numPr>
      <w:tabs>
        <w:tab w:val="num" w:pos="360"/>
        <w:tab w:val="num" w:pos="1440"/>
      </w:tabs>
      <w:suppressAutoHyphens/>
      <w:spacing w:before="600" w:after="120"/>
      <w:ind w:left="0" w:hanging="360"/>
      <w:jc w:val="center"/>
      <w:outlineLvl w:val="1"/>
    </w:pPr>
    <w:rPr>
      <w:b/>
      <w:smallCaps/>
      <w:spacing w:val="20"/>
      <w:sz w:val="36"/>
    </w:rPr>
  </w:style>
  <w:style w:type="paragraph" w:customStyle="1" w:styleId="3-">
    <w:name w:val="**Заг3-номер"/>
    <w:basedOn w:val="affffffffffffff"/>
    <w:next w:val="affffffffffffff"/>
    <w:qFormat/>
    <w:rsid w:val="00817213"/>
    <w:pPr>
      <w:keepNext/>
      <w:keepLines/>
      <w:numPr>
        <w:ilvl w:val="2"/>
        <w:numId w:val="68"/>
      </w:numPr>
      <w:tabs>
        <w:tab w:val="num" w:pos="360"/>
        <w:tab w:val="num" w:pos="2160"/>
      </w:tabs>
      <w:suppressAutoHyphens/>
      <w:spacing w:before="240" w:after="120"/>
      <w:ind w:left="2444" w:hanging="180"/>
      <w:outlineLvl w:val="2"/>
    </w:pPr>
    <w:rPr>
      <w:b/>
      <w:smallCaps/>
      <w:sz w:val="30"/>
    </w:rPr>
  </w:style>
  <w:style w:type="paragraph" w:customStyle="1" w:styleId="4-">
    <w:name w:val="**Заг4-номер"/>
    <w:basedOn w:val="affffffffffffff"/>
    <w:next w:val="affffffffffffff"/>
    <w:qFormat/>
    <w:rsid w:val="00817213"/>
    <w:pPr>
      <w:keepNext/>
      <w:keepLines/>
      <w:numPr>
        <w:ilvl w:val="3"/>
        <w:numId w:val="68"/>
      </w:numPr>
      <w:tabs>
        <w:tab w:val="num" w:pos="360"/>
        <w:tab w:val="num" w:pos="2880"/>
      </w:tabs>
      <w:suppressAutoHyphens/>
      <w:spacing w:before="240" w:after="120"/>
      <w:ind w:left="3164" w:hanging="360"/>
      <w:outlineLvl w:val="3"/>
    </w:pPr>
    <w:rPr>
      <w:b/>
      <w:smallCaps/>
      <w:lang w:eastAsia="ru-RU"/>
    </w:rPr>
  </w:style>
  <w:style w:type="paragraph" w:customStyle="1" w:styleId="5-">
    <w:name w:val="**Заг5-номер"/>
    <w:basedOn w:val="affffffffffffff"/>
    <w:next w:val="affffffffffffff"/>
    <w:qFormat/>
    <w:rsid w:val="00817213"/>
    <w:pPr>
      <w:keepNext/>
      <w:keepLines/>
      <w:numPr>
        <w:ilvl w:val="4"/>
        <w:numId w:val="68"/>
      </w:numPr>
      <w:tabs>
        <w:tab w:val="num" w:pos="360"/>
        <w:tab w:val="num" w:pos="3600"/>
      </w:tabs>
      <w:suppressAutoHyphens/>
      <w:spacing w:before="240" w:after="120"/>
      <w:ind w:left="3884" w:hanging="360"/>
      <w:outlineLvl w:val="4"/>
    </w:pPr>
    <w:rPr>
      <w:b/>
      <w:smallCaps/>
      <w:lang w:eastAsia="ru-RU"/>
    </w:rPr>
  </w:style>
  <w:style w:type="paragraph" w:customStyle="1" w:styleId="34">
    <w:name w:val="**П3буква"/>
    <w:basedOn w:val="affffffffffffff"/>
    <w:qFormat/>
    <w:rsid w:val="00817213"/>
    <w:pPr>
      <w:numPr>
        <w:ilvl w:val="7"/>
        <w:numId w:val="68"/>
      </w:numPr>
      <w:tabs>
        <w:tab w:val="num" w:pos="360"/>
        <w:tab w:val="num" w:pos="5760"/>
      </w:tabs>
      <w:ind w:left="6044" w:hanging="360"/>
    </w:pPr>
    <w:rPr>
      <w:lang w:eastAsia="ru-RU"/>
    </w:rPr>
  </w:style>
  <w:style w:type="paragraph" w:customStyle="1" w:styleId="16">
    <w:name w:val="**П1тире"/>
    <w:basedOn w:val="affffffffffffff"/>
    <w:qFormat/>
    <w:rsid w:val="00817213"/>
    <w:pPr>
      <w:numPr>
        <w:ilvl w:val="5"/>
        <w:numId w:val="68"/>
      </w:numPr>
      <w:tabs>
        <w:tab w:val="num" w:pos="360"/>
        <w:tab w:val="num" w:pos="4320"/>
      </w:tabs>
      <w:suppressAutoHyphens/>
      <w:ind w:left="4604" w:hanging="180"/>
    </w:pPr>
    <w:rPr>
      <w:lang w:eastAsia="ru-RU"/>
    </w:rPr>
  </w:style>
  <w:style w:type="paragraph" w:customStyle="1" w:styleId="43">
    <w:name w:val="**П4цифра"/>
    <w:basedOn w:val="affffffffffffff"/>
    <w:qFormat/>
    <w:rsid w:val="00817213"/>
    <w:pPr>
      <w:numPr>
        <w:ilvl w:val="8"/>
        <w:numId w:val="68"/>
      </w:numPr>
      <w:tabs>
        <w:tab w:val="num" w:pos="360"/>
        <w:tab w:val="num" w:pos="6480"/>
      </w:tabs>
      <w:ind w:left="6764" w:hanging="180"/>
    </w:pPr>
    <w:rPr>
      <w:lang w:eastAsia="ru-RU"/>
    </w:rPr>
  </w:style>
  <w:style w:type="paragraph" w:customStyle="1" w:styleId="24">
    <w:name w:val="**П2булит"/>
    <w:basedOn w:val="affffffffffffff"/>
    <w:rsid w:val="00817213"/>
    <w:pPr>
      <w:numPr>
        <w:ilvl w:val="6"/>
        <w:numId w:val="68"/>
      </w:numPr>
      <w:tabs>
        <w:tab w:val="num" w:pos="360"/>
        <w:tab w:val="num" w:pos="5040"/>
      </w:tabs>
      <w:ind w:left="5324" w:hanging="360"/>
    </w:pPr>
    <w:rPr>
      <w:szCs w:val="26"/>
      <w:lang w:val="en-US"/>
    </w:rPr>
  </w:style>
  <w:style w:type="paragraph" w:customStyle="1" w:styleId="affffffffffffff1">
    <w:name w:val="Подпункт ТУ"/>
    <w:basedOn w:val="af3"/>
    <w:link w:val="affffffffffffff2"/>
    <w:qFormat/>
    <w:rsid w:val="00817213"/>
    <w:pPr>
      <w:tabs>
        <w:tab w:val="left" w:pos="1701"/>
      </w:tabs>
      <w:ind w:firstLine="567"/>
      <w:contextualSpacing/>
    </w:pPr>
    <w:rPr>
      <w:rFonts w:eastAsia="Calibri"/>
      <w:lang w:eastAsia="ar-SA"/>
    </w:rPr>
  </w:style>
  <w:style w:type="character" w:customStyle="1" w:styleId="affffffffffffff2">
    <w:name w:val="Подпункт ТУ Знак"/>
    <w:link w:val="affffffffffffff1"/>
    <w:rsid w:val="00817213"/>
    <w:rPr>
      <w:rFonts w:eastAsia="Calibri"/>
      <w:sz w:val="24"/>
      <w:szCs w:val="24"/>
      <w:lang w:eastAsia="ar-SA"/>
    </w:rPr>
  </w:style>
  <w:style w:type="paragraph" w:customStyle="1" w:styleId="0">
    <w:name w:val="_Текст0"/>
    <w:link w:val="00"/>
    <w:rsid w:val="00702FEE"/>
    <w:pPr>
      <w:spacing w:after="120"/>
      <w:ind w:firstLine="709"/>
      <w:jc w:val="both"/>
    </w:pPr>
    <w:rPr>
      <w:rFonts w:ascii="Arial" w:hAnsi="Arial"/>
      <w:sz w:val="24"/>
      <w:szCs w:val="24"/>
    </w:rPr>
  </w:style>
  <w:style w:type="character" w:customStyle="1" w:styleId="00">
    <w:name w:val="_Текст0 Знак"/>
    <w:link w:val="0"/>
    <w:rsid w:val="00702FEE"/>
    <w:rPr>
      <w:rFonts w:ascii="Arial" w:hAnsi="Arial"/>
      <w:sz w:val="24"/>
      <w:szCs w:val="24"/>
    </w:rPr>
  </w:style>
  <w:style w:type="character" w:customStyle="1" w:styleId="WW8Num6z0">
    <w:name w:val="WW8Num6z0"/>
    <w:rsid w:val="00817213"/>
    <w:rPr>
      <w:rFonts w:ascii="Times New Roman" w:hAnsi="Times New Roman" w:cs="Times New Roman" w:hint="default"/>
    </w:rPr>
  </w:style>
  <w:style w:type="paragraph" w:customStyle="1" w:styleId="31a">
    <w:name w:val="Маркированный список 31"/>
    <w:basedOn w:val="af3"/>
    <w:rsid w:val="00FF4E5E"/>
    <w:pPr>
      <w:widowControl w:val="0"/>
      <w:suppressAutoHyphens/>
      <w:spacing w:before="20" w:line="240" w:lineRule="auto"/>
      <w:ind w:left="432" w:hanging="432"/>
      <w:jc w:val="left"/>
    </w:pPr>
    <w:rPr>
      <w:szCs w:val="20"/>
      <w:lang w:val="en-AU" w:eastAsia="zh-CN"/>
    </w:rPr>
  </w:style>
  <w:style w:type="paragraph" w:customStyle="1" w:styleId="2105">
    <w:name w:val="!2.105_Абзац"/>
    <w:basedOn w:val="af3"/>
    <w:qFormat/>
    <w:rsid w:val="001C2547"/>
    <w:pPr>
      <w:suppressAutoHyphens/>
      <w:ind w:firstLine="851"/>
    </w:pPr>
    <w:rPr>
      <w:color w:val="000000"/>
      <w:spacing w:val="-5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0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0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6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8" w:color="DDDDDD"/>
                          </w:divBdr>
                          <w:divsChild>
                            <w:div w:id="122945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1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8" w:color="DDDDDD"/>
                          </w:divBdr>
                          <w:divsChild>
                            <w:div w:id="208228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05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8" w:color="DDDDDD"/>
                          </w:divBdr>
                          <w:divsChild>
                            <w:div w:id="13225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9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2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7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2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87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36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8" w:color="DDDDDD"/>
                          </w:divBdr>
                          <w:divsChild>
                            <w:div w:id="835462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7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8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01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8" w:color="DDDDDD"/>
                          </w:divBdr>
                          <w:divsChild>
                            <w:div w:id="175238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8709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27073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42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DB7FE-6EC1-42FF-9A9C-5FF26C715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5501</Words>
  <Characters>31358</Characters>
  <Application>Microsoft Office Word</Application>
  <DocSecurity>0</DocSecurity>
  <Lines>261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Руководство администратора (технологическая инструкция)</vt:lpstr>
      <vt:lpstr>Руководство администратора (технологическая инструкция)</vt:lpstr>
    </vt:vector>
  </TitlesOfParts>
  <Company/>
  <LinksUpToDate>false</LinksUpToDate>
  <CharactersWithSpaces>36786</CharactersWithSpaces>
  <SharedDoc>false</SharedDoc>
  <HLinks>
    <vt:vector size="126" baseType="variant">
      <vt:variant>
        <vt:i4>1179705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_Toc205465847</vt:lpwstr>
      </vt:variant>
      <vt:variant>
        <vt:i4>1179705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_Toc205465846</vt:lpwstr>
      </vt:variant>
      <vt:variant>
        <vt:i4>1179705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_Toc205465845</vt:lpwstr>
      </vt:variant>
      <vt:variant>
        <vt:i4>1179705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_Toc205465844</vt:lpwstr>
      </vt:variant>
      <vt:variant>
        <vt:i4>1179705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_Toc205465843</vt:lpwstr>
      </vt:variant>
      <vt:variant>
        <vt:i4>1179705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_Toc205465842</vt:lpwstr>
      </vt:variant>
      <vt:variant>
        <vt:i4>1179705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_Toc205465841</vt:lpwstr>
      </vt:variant>
      <vt:variant>
        <vt:i4>1179705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_Toc205465840</vt:lpwstr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_Toc205465839</vt:lpwstr>
      </vt:variant>
      <vt:variant>
        <vt:i4>1376313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_Toc205465838</vt:lpwstr>
      </vt:variant>
      <vt:variant>
        <vt:i4>1376313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_Toc205465837</vt:lpwstr>
      </vt:variant>
      <vt:variant>
        <vt:i4>1376313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_Toc205465836</vt:lpwstr>
      </vt:variant>
      <vt:variant>
        <vt:i4>1376313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_Toc205465835</vt:lpwstr>
      </vt:variant>
      <vt:variant>
        <vt:i4>1376313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_Toc205465834</vt:lpwstr>
      </vt:variant>
      <vt:variant>
        <vt:i4>1376313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_Toc205465833</vt:lpwstr>
      </vt:variant>
      <vt:variant>
        <vt:i4>1376313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_Toc205465832</vt:lpwstr>
      </vt:variant>
      <vt:variant>
        <vt:i4>1376313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_Toc205465831</vt:lpwstr>
      </vt:variant>
      <vt:variant>
        <vt:i4>1376313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_Toc205465830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_Toc205465829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_Toc205465828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_Toc205465827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(технологическая инструкция)</dc:title>
  <dc:subject>Децимальный номер</dc:subject>
  <dc:creator>DKhromin</dc:creator>
  <cp:keywords/>
  <cp:lastModifiedBy>Алексеевский Павел Владимирович</cp:lastModifiedBy>
  <cp:revision>2</cp:revision>
  <cp:lastPrinted>2018-01-10T10:06:00Z</cp:lastPrinted>
  <dcterms:created xsi:type="dcterms:W3CDTF">2026-03-19T07:08:00Z</dcterms:created>
  <dcterms:modified xsi:type="dcterms:W3CDTF">2026-03-19T07:08:00Z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Шифр">
    <vt:lpwstr>СМЭВ.И3.11</vt:lpwstr>
  </property>
</Properties>
</file>